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682C" w14:textId="4F754FB0" w:rsidR="00B3427D" w:rsidRPr="00BA0BBD" w:rsidRDefault="00B3427D" w:rsidP="00B3427D">
      <w:pPr>
        <w:rPr>
          <w:rFonts w:ascii="Times New Roman" w:hAnsi="Times New Roman" w:cs="Times New Roman"/>
          <w:sz w:val="22"/>
          <w:szCs w:val="22"/>
        </w:rPr>
      </w:pPr>
      <w:bookmarkStart w:id="0" w:name="_Toc192589796"/>
      <w:bookmarkStart w:id="1" w:name="_Toc202872010"/>
      <w:r w:rsidRPr="00BA0BBD">
        <w:rPr>
          <w:rFonts w:ascii="Times New Roman" w:hAnsi="Times New Roman" w:cs="Times New Roman"/>
          <w:sz w:val="22"/>
          <w:szCs w:val="22"/>
        </w:rPr>
        <w:t xml:space="preserve">FORMULARUL 10 </w:t>
      </w:r>
      <w:r w:rsidR="002E6BDA" w:rsidRPr="00BA0BBD">
        <w:rPr>
          <w:rFonts w:ascii="Times New Roman" w:hAnsi="Times New Roman" w:cs="Times New Roman"/>
          <w:sz w:val="22"/>
          <w:szCs w:val="22"/>
        </w:rPr>
        <w:t>B</w:t>
      </w:r>
      <w:r w:rsidRPr="00BA0BBD">
        <w:rPr>
          <w:rFonts w:ascii="Times New Roman" w:hAnsi="Times New Roman" w:cs="Times New Roman"/>
          <w:sz w:val="22"/>
          <w:szCs w:val="22"/>
        </w:rPr>
        <w:t xml:space="preserve"> – Formular ofertă, Anexa 1</w:t>
      </w:r>
      <w:bookmarkEnd w:id="0"/>
      <w:bookmarkEnd w:id="1"/>
      <w:r w:rsidRPr="00BA0BBD">
        <w:rPr>
          <w:rFonts w:ascii="Times New Roman" w:hAnsi="Times New Roman" w:cs="Times New Roman"/>
          <w:sz w:val="22"/>
          <w:szCs w:val="22"/>
        </w:rPr>
        <w:t xml:space="preserve"> – Centralizatorul de prețuri</w:t>
      </w:r>
    </w:p>
    <w:p w14:paraId="432C558B" w14:textId="77777777" w:rsidR="002C0AF5" w:rsidRPr="00BA0BBD" w:rsidRDefault="002C0AF5" w:rsidP="00B3427D">
      <w:pPr>
        <w:tabs>
          <w:tab w:val="right" w:pos="9072"/>
        </w:tabs>
        <w:rPr>
          <w:rFonts w:ascii="Times New Roman" w:hAnsi="Times New Roman" w:cs="Times New Roman"/>
          <w:sz w:val="22"/>
          <w:szCs w:val="22"/>
        </w:rPr>
      </w:pPr>
    </w:p>
    <w:p w14:paraId="0F5BD4B9" w14:textId="77777777" w:rsidR="002C0AF5" w:rsidRPr="00BA0BBD" w:rsidRDefault="002C0AF5" w:rsidP="002C0AF5">
      <w:pPr>
        <w:spacing w:line="360" w:lineRule="auto"/>
        <w:rPr>
          <w:rFonts w:ascii="Times New Roman" w:hAnsi="Times New Roman" w:cs="Times New Roman"/>
          <w:bCs/>
          <w:i/>
          <w:sz w:val="22"/>
          <w:szCs w:val="22"/>
        </w:rPr>
      </w:pPr>
      <w:r w:rsidRPr="00BA0BBD">
        <w:rPr>
          <w:rFonts w:ascii="Times New Roman" w:hAnsi="Times New Roman" w:cs="Times New Roman"/>
          <w:bCs/>
          <w:sz w:val="22"/>
          <w:szCs w:val="22"/>
        </w:rPr>
        <w:t xml:space="preserve">Numele Ofertantului/Numele legal al Partenerilor în Asociere: </w:t>
      </w:r>
      <w:r w:rsidRPr="00BA0BBD">
        <w:rPr>
          <w:rFonts w:ascii="Times New Roman" w:hAnsi="Times New Roman" w:cs="Times New Roman"/>
          <w:bCs/>
          <w:i/>
          <w:color w:val="FF0000"/>
          <w:sz w:val="22"/>
          <w:szCs w:val="22"/>
        </w:rPr>
        <w:t>[introduceți denumirea completă]</w:t>
      </w:r>
    </w:p>
    <w:p w14:paraId="15D4F5E3" w14:textId="77777777" w:rsidR="002C0AF5" w:rsidRDefault="002C0AF5" w:rsidP="002C0AF5">
      <w:pPr>
        <w:shd w:val="clear" w:color="auto" w:fill="FFFFFF"/>
        <w:spacing w:line="240" w:lineRule="auto"/>
        <w:jc w:val="center"/>
        <w:rPr>
          <w:rFonts w:ascii="Times New Roman" w:hAnsi="Times New Roman" w:cs="Times New Roman"/>
          <w:b/>
        </w:rPr>
      </w:pPr>
    </w:p>
    <w:p w14:paraId="50FC696A" w14:textId="2693F970" w:rsidR="002C0AF5" w:rsidRDefault="002C0AF5" w:rsidP="002C0AF5">
      <w:pPr>
        <w:shd w:val="clear" w:color="auto" w:fill="FFFFFF"/>
        <w:spacing w:line="240" w:lineRule="auto"/>
        <w:jc w:val="center"/>
        <w:rPr>
          <w:rFonts w:ascii="Times New Roman" w:hAnsi="Times New Roman" w:cs="Times New Roman"/>
          <w:b/>
        </w:rPr>
      </w:pPr>
      <w:r w:rsidRPr="003D3745">
        <w:rPr>
          <w:rFonts w:ascii="Times New Roman" w:hAnsi="Times New Roman" w:cs="Times New Roman"/>
          <w:b/>
        </w:rPr>
        <w:t>Formular de Ofertă</w:t>
      </w:r>
    </w:p>
    <w:p w14:paraId="13BBF7F7" w14:textId="77777777" w:rsidR="002C0AF5" w:rsidRDefault="002C0AF5" w:rsidP="002C0AF5">
      <w:pPr>
        <w:shd w:val="clear" w:color="auto" w:fill="FFFFFF"/>
        <w:spacing w:line="240" w:lineRule="auto"/>
        <w:jc w:val="center"/>
        <w:rPr>
          <w:rFonts w:ascii="Times New Roman" w:hAnsi="Times New Roman" w:cs="Times New Roman"/>
          <w:b/>
        </w:rPr>
      </w:pPr>
    </w:p>
    <w:p w14:paraId="6C0A183B" w14:textId="77777777" w:rsidR="002C0AF5" w:rsidRPr="003D3745" w:rsidRDefault="002C0AF5" w:rsidP="002C0AF5">
      <w:pPr>
        <w:shd w:val="clear" w:color="auto" w:fill="FFFFFF"/>
        <w:spacing w:line="240" w:lineRule="auto"/>
        <w:jc w:val="center"/>
        <w:rPr>
          <w:rFonts w:ascii="Times New Roman" w:hAnsi="Times New Roman" w:cs="Times New Roman"/>
          <w:b/>
        </w:rPr>
      </w:pPr>
    </w:p>
    <w:p w14:paraId="7E64E7CA" w14:textId="77777777" w:rsidR="002C0AF5" w:rsidRPr="009D1B88" w:rsidRDefault="002C0AF5" w:rsidP="002C0AF5">
      <w:pPr>
        <w:spacing w:line="240" w:lineRule="auto"/>
        <w:rPr>
          <w:rFonts w:ascii="Times New Roman" w:hAnsi="Times New Roman" w:cs="Times New Roman"/>
          <w:i/>
          <w:spacing w:val="-2"/>
          <w:sz w:val="22"/>
          <w:szCs w:val="22"/>
        </w:rPr>
      </w:pPr>
      <w:r w:rsidRPr="009D1B88">
        <w:rPr>
          <w:rFonts w:ascii="Times New Roman" w:hAnsi="Times New Roman" w:cs="Times New Roman"/>
          <w:spacing w:val="-2"/>
          <w:sz w:val="22"/>
          <w:szCs w:val="22"/>
        </w:rPr>
        <w:t xml:space="preserve">Data: </w:t>
      </w:r>
      <w:r w:rsidRPr="009D1B88">
        <w:rPr>
          <w:rFonts w:ascii="Times New Roman" w:hAnsi="Times New Roman" w:cs="Times New Roman"/>
          <w:i/>
          <w:color w:val="FF0000"/>
          <w:spacing w:val="-2"/>
          <w:sz w:val="22"/>
          <w:szCs w:val="22"/>
        </w:rPr>
        <w:t xml:space="preserve">[introduceți </w:t>
      </w:r>
      <w:r w:rsidRPr="009D1B88">
        <w:rPr>
          <w:rFonts w:ascii="Times New Roman" w:hAnsi="Times New Roman" w:cs="Times New Roman"/>
          <w:bCs/>
          <w:i/>
          <w:color w:val="FF0000"/>
          <w:sz w:val="22"/>
          <w:szCs w:val="22"/>
        </w:rPr>
        <w:t>ziua, luna, anul</w:t>
      </w:r>
      <w:r w:rsidRPr="009D1B88">
        <w:rPr>
          <w:rFonts w:ascii="Times New Roman" w:hAnsi="Times New Roman" w:cs="Times New Roman"/>
          <w:i/>
          <w:color w:val="FF0000"/>
          <w:spacing w:val="-2"/>
          <w:sz w:val="22"/>
          <w:szCs w:val="22"/>
        </w:rPr>
        <w:t>]</w:t>
      </w:r>
    </w:p>
    <w:p w14:paraId="001D19E3" w14:textId="77777777" w:rsidR="002C0AF5" w:rsidRPr="009D1B88" w:rsidRDefault="002C0AF5" w:rsidP="002C0AF5">
      <w:pPr>
        <w:spacing w:line="240" w:lineRule="auto"/>
        <w:rPr>
          <w:rFonts w:ascii="Times New Roman" w:hAnsi="Times New Roman" w:cs="Times New Roman"/>
          <w:bCs/>
          <w:i/>
          <w:sz w:val="22"/>
          <w:szCs w:val="22"/>
        </w:rPr>
      </w:pPr>
      <w:r w:rsidRPr="009D1B88">
        <w:rPr>
          <w:rFonts w:ascii="Times New Roman" w:hAnsi="Times New Roman" w:cs="Times New Roman"/>
          <w:bCs/>
          <w:sz w:val="22"/>
          <w:szCs w:val="22"/>
        </w:rPr>
        <w:t xml:space="preserve">Anunț de participare: </w:t>
      </w:r>
      <w:r w:rsidRPr="009D1B88">
        <w:rPr>
          <w:rFonts w:ascii="Times New Roman" w:hAnsi="Times New Roman" w:cs="Times New Roman"/>
          <w:bCs/>
          <w:i/>
          <w:color w:val="FF0000"/>
          <w:sz w:val="22"/>
          <w:szCs w:val="22"/>
        </w:rPr>
        <w:t>[introduceți numărul anunțului de participare]</w:t>
      </w:r>
    </w:p>
    <w:p w14:paraId="5B5D5508" w14:textId="77777777" w:rsidR="002C0AF5" w:rsidRPr="009D1B88" w:rsidRDefault="002C0AF5" w:rsidP="002C0AF5">
      <w:pPr>
        <w:tabs>
          <w:tab w:val="right" w:pos="9072"/>
        </w:tabs>
        <w:rPr>
          <w:rFonts w:ascii="Times New Roman" w:eastAsia="Andika" w:hAnsi="Times New Roman" w:cs="Times New Roman"/>
          <w:sz w:val="22"/>
          <w:szCs w:val="22"/>
        </w:rPr>
      </w:pPr>
      <w:r w:rsidRPr="009D1B88">
        <w:rPr>
          <w:rFonts w:ascii="Times New Roman" w:hAnsi="Times New Roman" w:cs="Times New Roman"/>
          <w:sz w:val="22"/>
          <w:szCs w:val="22"/>
        </w:rPr>
        <w:t xml:space="preserve">Obiectul contractului: </w:t>
      </w:r>
      <w:r w:rsidRPr="009D1B88">
        <w:rPr>
          <w:rFonts w:ascii="Times New Roman" w:eastAsia="Andika" w:hAnsi="Times New Roman" w:cs="Times New Roman"/>
          <w:b/>
          <w:bCs/>
          <w:i/>
          <w:iCs/>
          <w:sz w:val="22"/>
          <w:szCs w:val="22"/>
        </w:rPr>
        <w:t xml:space="preserve">furnizarea de produse software pentru centrul de date </w:t>
      </w:r>
      <w:proofErr w:type="spellStart"/>
      <w:r w:rsidRPr="009D1B88">
        <w:rPr>
          <w:rFonts w:ascii="Times New Roman" w:eastAsia="Andika" w:hAnsi="Times New Roman" w:cs="Times New Roman"/>
          <w:b/>
          <w:bCs/>
          <w:i/>
          <w:iCs/>
          <w:sz w:val="22"/>
          <w:szCs w:val="22"/>
        </w:rPr>
        <w:t>Disaster</w:t>
      </w:r>
      <w:proofErr w:type="spellEnd"/>
      <w:r w:rsidRPr="009D1B88">
        <w:rPr>
          <w:rFonts w:ascii="Times New Roman" w:eastAsia="Andika" w:hAnsi="Times New Roman" w:cs="Times New Roman"/>
          <w:b/>
          <w:bCs/>
          <w:i/>
          <w:iCs/>
          <w:sz w:val="22"/>
          <w:szCs w:val="22"/>
        </w:rPr>
        <w:t xml:space="preserve"> </w:t>
      </w:r>
      <w:proofErr w:type="spellStart"/>
      <w:r w:rsidRPr="009D1B88">
        <w:rPr>
          <w:rFonts w:ascii="Times New Roman" w:eastAsia="Andika" w:hAnsi="Times New Roman" w:cs="Times New Roman"/>
          <w:b/>
          <w:bCs/>
          <w:i/>
          <w:iCs/>
          <w:sz w:val="22"/>
          <w:szCs w:val="22"/>
        </w:rPr>
        <w:t>Recovery</w:t>
      </w:r>
      <w:proofErr w:type="spellEnd"/>
      <w:r w:rsidRPr="009D1B88">
        <w:rPr>
          <w:rFonts w:ascii="Times New Roman" w:eastAsia="Andika" w:hAnsi="Times New Roman" w:cs="Times New Roman"/>
          <w:b/>
          <w:bCs/>
          <w:i/>
          <w:iCs/>
          <w:sz w:val="22"/>
          <w:szCs w:val="22"/>
        </w:rPr>
        <w:t xml:space="preserve">, </w:t>
      </w:r>
      <w:r w:rsidRPr="009D1B88">
        <w:rPr>
          <w:rFonts w:ascii="Times New Roman" w:eastAsia="Andika" w:hAnsi="Times New Roman" w:cs="Times New Roman"/>
          <w:sz w:val="22"/>
          <w:szCs w:val="22"/>
        </w:rPr>
        <w:t>din cadrul proiectului  „Digitalizarea ANMDMR” din Componenta C7 – Transformare digitală I3; Realizarea sistemului de eHealth și telemedicină; Investiția specifică: I3.2 - Digitalizarea instituțiilor cu atribuții în domeniul sanitar aflate în subordinea MS; COD APEL MS-732</w:t>
      </w:r>
    </w:p>
    <w:p w14:paraId="22311BC8" w14:textId="77777777" w:rsidR="002C0AF5" w:rsidRPr="009D1B88" w:rsidRDefault="002C0AF5" w:rsidP="002C0AF5">
      <w:pPr>
        <w:spacing w:line="240" w:lineRule="auto"/>
        <w:rPr>
          <w:rFonts w:ascii="Times New Roman" w:hAnsi="Times New Roman" w:cs="Times New Roman"/>
          <w:bCs/>
          <w:i/>
          <w:iCs/>
          <w:sz w:val="22"/>
          <w:szCs w:val="22"/>
        </w:rPr>
      </w:pPr>
    </w:p>
    <w:p w14:paraId="51037F7A" w14:textId="77777777" w:rsidR="002C0AF5" w:rsidRPr="003D3745" w:rsidRDefault="002C0AF5" w:rsidP="002C0AF5">
      <w:pPr>
        <w:widowControl w:val="0"/>
        <w:autoSpaceDE w:val="0"/>
        <w:autoSpaceDN w:val="0"/>
        <w:spacing w:line="240" w:lineRule="auto"/>
        <w:rPr>
          <w:rFonts w:ascii="Times New Roman" w:eastAsia="Times New Roman" w:hAnsi="Times New Roman" w:cs="Times New Roman"/>
          <w:b/>
          <w:bCs/>
          <w:iCs/>
        </w:rPr>
      </w:pPr>
      <w:r w:rsidRPr="003D3745">
        <w:rPr>
          <w:rFonts w:ascii="Times New Roman" w:eastAsia="Times New Roman" w:hAnsi="Times New Roman" w:cs="Times New Roman"/>
          <w:b/>
          <w:bCs/>
        </w:rPr>
        <w:t xml:space="preserve">Către: Autoritatea Contractantă </w:t>
      </w:r>
      <w:r w:rsidRPr="003D3745">
        <w:rPr>
          <w:rFonts w:ascii="Times New Roman" w:eastAsia="Times New Roman" w:hAnsi="Times New Roman" w:cs="Times New Roman"/>
          <w:bCs/>
          <w:i/>
          <w:color w:val="FF0000"/>
        </w:rPr>
        <w:t>[a se introduce denumirea]</w:t>
      </w:r>
      <w:r w:rsidRPr="003D3745">
        <w:rPr>
          <w:rFonts w:ascii="Times New Roman" w:eastAsia="Times New Roman" w:hAnsi="Times New Roman" w:cs="Times New Roman"/>
          <w:b/>
          <w:bCs/>
          <w:color w:val="FF0000"/>
        </w:rPr>
        <w:t xml:space="preserve"> </w:t>
      </w:r>
      <w:r w:rsidRPr="003D3745">
        <w:rPr>
          <w:rFonts w:ascii="Times New Roman" w:eastAsia="Times New Roman" w:hAnsi="Times New Roman" w:cs="Times New Roman"/>
          <w:b/>
          <w:bCs/>
        </w:rPr>
        <w:t xml:space="preserve"> </w:t>
      </w:r>
    </w:p>
    <w:p w14:paraId="0E3E5187" w14:textId="77777777" w:rsidR="002C0AF5" w:rsidRPr="003D3745" w:rsidRDefault="002C0AF5" w:rsidP="002C0AF5">
      <w:pPr>
        <w:spacing w:line="240" w:lineRule="auto"/>
        <w:rPr>
          <w:rFonts w:ascii="Times New Roman" w:hAnsi="Times New Roman" w:cs="Times New Roman"/>
        </w:rPr>
      </w:pPr>
    </w:p>
    <w:p w14:paraId="07CA523B" w14:textId="77777777" w:rsidR="002C0AF5" w:rsidRPr="003D3745" w:rsidRDefault="002C0AF5" w:rsidP="002C0AF5">
      <w:pPr>
        <w:spacing w:line="360" w:lineRule="auto"/>
        <w:rPr>
          <w:rFonts w:ascii="Times New Roman" w:hAnsi="Times New Roman" w:cs="Times New Roman"/>
        </w:rPr>
      </w:pPr>
      <w:r w:rsidRPr="003D3745">
        <w:rPr>
          <w:rFonts w:ascii="Times New Roman" w:hAnsi="Times New Roman" w:cs="Times New Roman"/>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77C15F06" w14:textId="77777777" w:rsidR="002C0AF5" w:rsidRPr="003D3745" w:rsidRDefault="002C0AF5" w:rsidP="002C0AF5">
      <w:pPr>
        <w:spacing w:line="360" w:lineRule="auto"/>
        <w:rPr>
          <w:rFonts w:ascii="Times New Roman" w:hAnsi="Times New Roman" w:cs="Times New Roman"/>
        </w:rPr>
      </w:pPr>
      <w:r w:rsidRPr="003D3745">
        <w:rPr>
          <w:rFonts w:ascii="Times New Roman" w:hAnsi="Times New Roman" w:cs="Times New Roman"/>
        </w:rPr>
        <w:t>În concordanță cu Propunerea noastră Tehnică și Financiară  și pe baza informațiilor furnizate de Autoritatea Contractantă până la momentul depunerii Ofertei:</w:t>
      </w:r>
    </w:p>
    <w:p w14:paraId="50674EDB" w14:textId="77777777" w:rsidR="002C0AF5" w:rsidRPr="003D3745" w:rsidRDefault="002C0AF5" w:rsidP="002C0AF5">
      <w:pPr>
        <w:numPr>
          <w:ilvl w:val="0"/>
          <w:numId w:val="2"/>
        </w:numPr>
        <w:spacing w:line="360" w:lineRule="auto"/>
        <w:contextualSpacing/>
        <w:rPr>
          <w:rFonts w:ascii="Times New Roman" w:hAnsi="Times New Roman" w:cs="Times New Roman"/>
          <w:spacing w:val="-2"/>
        </w:rPr>
      </w:pPr>
      <w:r w:rsidRPr="003D3745">
        <w:rPr>
          <w:rFonts w:ascii="Times New Roman" w:hAnsi="Times New Roman" w:cs="Times New Roman"/>
        </w:rPr>
        <w:t xml:space="preserve">ofertăm prețul total de ______ </w:t>
      </w:r>
      <w:r w:rsidRPr="003D3745">
        <w:rPr>
          <w:rFonts w:ascii="Times New Roman" w:hAnsi="Times New Roman" w:cs="Times New Roman"/>
          <w:bCs/>
        </w:rPr>
        <w:t>LEI</w:t>
      </w:r>
      <w:r w:rsidRPr="003D3745">
        <w:rPr>
          <w:rFonts w:ascii="Times New Roman" w:hAnsi="Times New Roman" w:cs="Times New Roman"/>
          <w:bCs/>
          <w:i/>
          <w:iCs/>
        </w:rPr>
        <w:t xml:space="preserve"> </w:t>
      </w:r>
      <w:r w:rsidRPr="003D3745">
        <w:rPr>
          <w:rFonts w:ascii="Times New Roman" w:hAnsi="Times New Roman" w:cs="Times New Roman"/>
          <w:bCs/>
          <w:i/>
          <w:iCs/>
          <w:color w:val="FF0000"/>
        </w:rPr>
        <w:t>[introduceți suma în cifre și litere din Propunerea Financiară]</w:t>
      </w:r>
      <w:r w:rsidRPr="003D3745">
        <w:rPr>
          <w:rFonts w:ascii="Times New Roman" w:hAnsi="Times New Roman" w:cs="Times New Roman"/>
          <w:bCs/>
          <w:i/>
          <w:iCs/>
        </w:rPr>
        <w:t>,</w:t>
      </w:r>
      <w:r w:rsidRPr="003D3745">
        <w:rPr>
          <w:rFonts w:ascii="Times New Roman" w:hAnsi="Times New Roman" w:cs="Times New Roman"/>
        </w:rPr>
        <w:t xml:space="preserve"> fără TVA, la care se adaugă TVA de ______</w:t>
      </w:r>
      <w:r w:rsidRPr="003D3745">
        <w:rPr>
          <w:rFonts w:ascii="Times New Roman" w:hAnsi="Times New Roman" w:cs="Times New Roman"/>
          <w:bCs/>
          <w:i/>
          <w:iCs/>
        </w:rPr>
        <w:t xml:space="preserve"> </w:t>
      </w:r>
      <w:r w:rsidRPr="003D3745">
        <w:rPr>
          <w:rFonts w:ascii="Times New Roman" w:hAnsi="Times New Roman" w:cs="Times New Roman"/>
          <w:bCs/>
          <w:i/>
          <w:iCs/>
          <w:color w:val="FF0000"/>
        </w:rPr>
        <w:t>[introduceți suma în cifre și litere]</w:t>
      </w:r>
      <w:r w:rsidRPr="003D3745">
        <w:rPr>
          <w:rFonts w:ascii="Times New Roman" w:hAnsi="Times New Roman" w:cs="Times New Roman"/>
          <w:bCs/>
          <w:i/>
          <w:iCs/>
        </w:rPr>
        <w:t>,</w:t>
      </w:r>
      <w:r w:rsidRPr="003D3745">
        <w:rPr>
          <w:rFonts w:ascii="Times New Roman" w:hAnsi="Times New Roman" w:cs="Times New Roman"/>
        </w:rPr>
        <w:t xml:space="preserve"> </w:t>
      </w:r>
    </w:p>
    <w:p w14:paraId="26491422" w14:textId="77777777" w:rsidR="002C0AF5" w:rsidRPr="003D3745" w:rsidRDefault="002C0AF5" w:rsidP="002C0AF5">
      <w:pPr>
        <w:tabs>
          <w:tab w:val="num" w:pos="0"/>
          <w:tab w:val="left" w:pos="540"/>
        </w:tabs>
        <w:spacing w:line="360" w:lineRule="auto"/>
        <w:rPr>
          <w:rFonts w:ascii="Times New Roman" w:hAnsi="Times New Roman" w:cs="Times New Roman"/>
        </w:rPr>
      </w:pPr>
      <w:r w:rsidRPr="003D3745">
        <w:rPr>
          <w:rFonts w:ascii="Times New Roman" w:hAnsi="Times New Roman" w:cs="Times New Roman"/>
        </w:rPr>
        <w:t>Subsemnatul/a, prin semnarea acestei Oferte declar că:</w:t>
      </w:r>
    </w:p>
    <w:p w14:paraId="5C961765" w14:textId="77777777" w:rsidR="002C0AF5" w:rsidRPr="003D3745" w:rsidRDefault="002C0AF5" w:rsidP="002C0AF5">
      <w:pPr>
        <w:widowControl w:val="0"/>
        <w:numPr>
          <w:ilvl w:val="1"/>
          <w:numId w:val="1"/>
        </w:numPr>
        <w:autoSpaceDE w:val="0"/>
        <w:autoSpaceDN w:val="0"/>
        <w:spacing w:line="360" w:lineRule="auto"/>
        <w:ind w:left="709" w:hanging="349"/>
        <w:rPr>
          <w:rFonts w:ascii="Times New Roman" w:hAnsi="Times New Roman" w:cs="Times New Roman"/>
        </w:rPr>
      </w:pPr>
      <w:r w:rsidRPr="003D3745">
        <w:rPr>
          <w:rFonts w:ascii="Times New Roman" w:hAnsi="Times New Roman" w:cs="Times New Roman"/>
        </w:rPr>
        <w:t xml:space="preserve">am examinat conținutul Documentației de Atribuire, inclusiv eratele și clarificările ulterioare </w:t>
      </w:r>
      <w:r w:rsidRPr="003D3745">
        <w:rPr>
          <w:rFonts w:ascii="Times New Roman" w:hAnsi="Times New Roman" w:cs="Times New Roman"/>
          <w:i/>
        </w:rPr>
        <w:t>(dacă e cazul)</w:t>
      </w:r>
      <w:r w:rsidRPr="003D3745">
        <w:rPr>
          <w:rFonts w:ascii="Times New Roman" w:hAnsi="Times New Roman" w:cs="Times New Roman"/>
          <w:i/>
          <w:color w:val="FF0000"/>
        </w:rPr>
        <w:t>,</w:t>
      </w:r>
      <w:r w:rsidRPr="003D3745">
        <w:rPr>
          <w:rFonts w:ascii="Times New Roman" w:hAnsi="Times New Roman" w:cs="Times New Roman"/>
          <w:i/>
        </w:rPr>
        <w:t xml:space="preserve"> </w:t>
      </w:r>
      <w:r w:rsidRPr="003D3745">
        <w:rPr>
          <w:rFonts w:ascii="Times New Roman" w:hAnsi="Times New Roman" w:cs="Times New Roman"/>
        </w:rPr>
        <w:t xml:space="preserve">comunicate până la data depunerii Ofertelor pentru </w:t>
      </w:r>
      <w:r w:rsidRPr="003D3745">
        <w:rPr>
          <w:rFonts w:ascii="Times New Roman" w:hAnsi="Times New Roman" w:cs="Times New Roman"/>
          <w:i/>
          <w:color w:val="FF0000"/>
        </w:rPr>
        <w:t>[introduceți numărul procedurii de atribuire]</w:t>
      </w:r>
      <w:r w:rsidRPr="003D3745">
        <w:rPr>
          <w:rFonts w:ascii="Times New Roman" w:hAnsi="Times New Roman" w:cs="Times New Roman"/>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050C5CA1" w14:textId="77777777" w:rsidR="002C0AF5" w:rsidRPr="003D3745" w:rsidRDefault="002C0AF5" w:rsidP="002C0AF5">
      <w:pPr>
        <w:widowControl w:val="0"/>
        <w:numPr>
          <w:ilvl w:val="1"/>
          <w:numId w:val="1"/>
        </w:numPr>
        <w:autoSpaceDE w:val="0"/>
        <w:autoSpaceDN w:val="0"/>
        <w:spacing w:line="360" w:lineRule="auto"/>
        <w:ind w:left="709" w:hanging="349"/>
        <w:rPr>
          <w:rFonts w:ascii="Times New Roman" w:hAnsi="Times New Roman" w:cs="Times New Roman"/>
        </w:rPr>
      </w:pPr>
      <w:r w:rsidRPr="003D3745">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64A4549" w14:textId="77777777" w:rsidR="002C0AF5" w:rsidRPr="003D3745" w:rsidRDefault="002C0AF5" w:rsidP="002C0AF5">
      <w:pPr>
        <w:widowControl w:val="0"/>
        <w:numPr>
          <w:ilvl w:val="1"/>
          <w:numId w:val="1"/>
        </w:numPr>
        <w:autoSpaceDE w:val="0"/>
        <w:autoSpaceDN w:val="0"/>
        <w:spacing w:line="360" w:lineRule="auto"/>
        <w:ind w:left="709" w:hanging="349"/>
        <w:rPr>
          <w:rFonts w:ascii="Times New Roman" w:hAnsi="Times New Roman" w:cs="Times New Roman"/>
        </w:rPr>
      </w:pPr>
      <w:r w:rsidRPr="003D3745">
        <w:rPr>
          <w:rFonts w:ascii="Times New Roman" w:hAnsi="Times New Roman" w:cs="Times New Roman"/>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2A50CF39" w14:textId="77777777" w:rsidR="002C0AF5" w:rsidRPr="003D3745" w:rsidRDefault="002C0AF5" w:rsidP="002C0AF5">
      <w:pPr>
        <w:widowControl w:val="0"/>
        <w:numPr>
          <w:ilvl w:val="1"/>
          <w:numId w:val="1"/>
        </w:numPr>
        <w:autoSpaceDE w:val="0"/>
        <w:autoSpaceDN w:val="0"/>
        <w:spacing w:line="360" w:lineRule="auto"/>
        <w:ind w:left="709" w:hanging="349"/>
        <w:rPr>
          <w:rFonts w:ascii="Times New Roman" w:hAnsi="Times New Roman" w:cs="Times New Roman"/>
        </w:rPr>
      </w:pPr>
      <w:r w:rsidRPr="003D3745">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14:paraId="792A7F0B" w14:textId="77777777" w:rsidR="002C0AF5" w:rsidRPr="003D3745" w:rsidRDefault="002C0AF5" w:rsidP="002C0AF5">
      <w:pPr>
        <w:widowControl w:val="0"/>
        <w:numPr>
          <w:ilvl w:val="1"/>
          <w:numId w:val="1"/>
        </w:numPr>
        <w:autoSpaceDE w:val="0"/>
        <w:autoSpaceDN w:val="0"/>
        <w:spacing w:line="360" w:lineRule="auto"/>
        <w:ind w:left="709" w:hanging="349"/>
        <w:rPr>
          <w:rFonts w:ascii="Times New Roman" w:hAnsi="Times New Roman" w:cs="Times New Roman"/>
        </w:rPr>
      </w:pPr>
      <w:r w:rsidRPr="003D3745">
        <w:rPr>
          <w:rFonts w:ascii="Times New Roman" w:hAnsi="Times New Roman" w:cs="Times New Roman"/>
        </w:rPr>
        <w:t>documentele achiziției au fost suficiente și adecvate pentru pregătirea unei Oferte exacte și Oferta noastră a fost pregătită luând în considerare toate acestea;</w:t>
      </w:r>
    </w:p>
    <w:p w14:paraId="6E58B1D1" w14:textId="77777777" w:rsidR="002C0AF5" w:rsidRPr="003D3745" w:rsidRDefault="002C0AF5" w:rsidP="002C0AF5">
      <w:pPr>
        <w:widowControl w:val="0"/>
        <w:numPr>
          <w:ilvl w:val="1"/>
          <w:numId w:val="1"/>
        </w:numPr>
        <w:autoSpaceDE w:val="0"/>
        <w:autoSpaceDN w:val="0"/>
        <w:spacing w:line="360" w:lineRule="auto"/>
        <w:ind w:left="709" w:hanging="349"/>
        <w:rPr>
          <w:rFonts w:ascii="Times New Roman" w:hAnsi="Times New Roman" w:cs="Times New Roman"/>
        </w:rPr>
      </w:pPr>
      <w:r w:rsidRPr="003D3745">
        <w:rPr>
          <w:rFonts w:ascii="Times New Roman" w:hAnsi="Times New Roman" w:cs="Times New Roman"/>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5BAAA39F" w14:textId="77777777" w:rsidR="002C0AF5" w:rsidRPr="003D3745" w:rsidRDefault="002C0AF5" w:rsidP="002C0AF5">
      <w:pPr>
        <w:widowControl w:val="0"/>
        <w:numPr>
          <w:ilvl w:val="1"/>
          <w:numId w:val="1"/>
        </w:numPr>
        <w:autoSpaceDE w:val="0"/>
        <w:autoSpaceDN w:val="0"/>
        <w:spacing w:line="360" w:lineRule="auto"/>
        <w:ind w:left="709" w:hanging="349"/>
        <w:rPr>
          <w:rFonts w:ascii="Times New Roman" w:hAnsi="Times New Roman" w:cs="Times New Roman"/>
        </w:rPr>
      </w:pPr>
      <w:r w:rsidRPr="003D3745">
        <w:rPr>
          <w:rFonts w:ascii="Times New Roman" w:hAnsi="Times New Roman" w:cs="Times New Roman"/>
        </w:rPr>
        <w:lastRenderedPageBreak/>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3C53FEFA" w14:textId="77777777" w:rsidR="002C0AF5" w:rsidRPr="003D3745" w:rsidRDefault="002C0AF5" w:rsidP="002C0AF5">
      <w:pPr>
        <w:widowControl w:val="0"/>
        <w:numPr>
          <w:ilvl w:val="1"/>
          <w:numId w:val="1"/>
        </w:numPr>
        <w:autoSpaceDE w:val="0"/>
        <w:autoSpaceDN w:val="0"/>
        <w:spacing w:line="360" w:lineRule="auto"/>
        <w:ind w:left="709" w:hanging="349"/>
        <w:rPr>
          <w:rFonts w:ascii="Times New Roman" w:hAnsi="Times New Roman" w:cs="Times New Roman"/>
          <w:color w:val="FF0000"/>
        </w:rPr>
      </w:pPr>
      <w:r w:rsidRPr="003D3745">
        <w:rPr>
          <w:rFonts w:ascii="Times New Roman" w:hAnsi="Times New Roman" w:cs="Times New Roman"/>
        </w:rPr>
        <w:t>am citit, am înțeles pe deplin, acceptăm și suntem de acord cu aplicarea indicatorilor de performanță incluși în Contract ca bază pentru emiterea documentelor constatatoare, finalizarea activităților și obținerea rezultatelor</w:t>
      </w:r>
      <w:r w:rsidRPr="003D3745">
        <w:rPr>
          <w:rFonts w:ascii="Times New Roman" w:hAnsi="Times New Roman" w:cs="Times New Roman"/>
          <w:color w:val="FF0000"/>
        </w:rPr>
        <w:t>.</w:t>
      </w:r>
    </w:p>
    <w:p w14:paraId="7D698C17" w14:textId="77777777" w:rsidR="002C0AF5" w:rsidRPr="003D3745" w:rsidRDefault="002C0AF5" w:rsidP="002C0AF5">
      <w:pPr>
        <w:spacing w:line="360" w:lineRule="auto"/>
        <w:rPr>
          <w:rFonts w:ascii="Times New Roman" w:hAnsi="Times New Roman" w:cs="Times New Roman"/>
        </w:rPr>
      </w:pPr>
    </w:p>
    <w:p w14:paraId="5530554D" w14:textId="77777777" w:rsidR="002C0AF5" w:rsidRPr="003D3745" w:rsidRDefault="002C0AF5" w:rsidP="002C0AF5">
      <w:pPr>
        <w:spacing w:line="360" w:lineRule="auto"/>
        <w:rPr>
          <w:rFonts w:ascii="Times New Roman" w:hAnsi="Times New Roman" w:cs="Times New Roman"/>
        </w:rPr>
      </w:pPr>
      <w:r w:rsidRPr="003D3745">
        <w:rPr>
          <w:rFonts w:ascii="Times New Roman" w:hAnsi="Times New Roman" w:cs="Times New Roman"/>
        </w:rPr>
        <w:t xml:space="preserve">Suntem de acord ca Oferta noastră să rămână valabilă pentru o perioada de ________ </w:t>
      </w:r>
      <w:r w:rsidRPr="003D3745">
        <w:rPr>
          <w:rFonts w:ascii="Times New Roman" w:hAnsi="Times New Roman" w:cs="Times New Roman"/>
          <w:i/>
          <w:color w:val="FF0000"/>
        </w:rPr>
        <w:t>[introduceți numărul]</w:t>
      </w:r>
      <w:r w:rsidRPr="003D3745">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14:paraId="3A454A0F" w14:textId="77777777" w:rsidR="002C0AF5" w:rsidRPr="003D3745" w:rsidRDefault="002C0AF5" w:rsidP="002C0AF5">
      <w:pPr>
        <w:spacing w:line="360" w:lineRule="auto"/>
        <w:rPr>
          <w:rFonts w:ascii="Times New Roman" w:hAnsi="Times New Roman" w:cs="Times New Roman"/>
        </w:rPr>
      </w:pPr>
      <w:r w:rsidRPr="003D3745">
        <w:rPr>
          <w:rFonts w:ascii="Times New Roman" w:hAnsi="Times New Roman" w:cs="Times New Roman"/>
        </w:rPr>
        <w:t xml:space="preserve">Subsemnatul/ții, în calitate de reprezentant al Ofertantului </w:t>
      </w:r>
      <w:r w:rsidRPr="003D3745">
        <w:rPr>
          <w:rFonts w:ascii="Times New Roman" w:hAnsi="Times New Roman" w:cs="Times New Roman"/>
          <w:bCs/>
          <w:i/>
          <w:color w:val="FF0000"/>
        </w:rPr>
        <w:t>[introduceți denumirea completă]</w:t>
      </w:r>
      <w:r w:rsidRPr="003D3745">
        <w:rPr>
          <w:rFonts w:ascii="Times New Roman" w:hAnsi="Times New Roman" w:cs="Times New Roman"/>
          <w:bCs/>
          <w:i/>
        </w:rPr>
        <w:t xml:space="preserve"> </w:t>
      </w:r>
      <w:r w:rsidRPr="003D3745">
        <w:rPr>
          <w:rFonts w:ascii="Times New Roman" w:hAnsi="Times New Roman" w:cs="Times New Roman"/>
        </w:rPr>
        <w:t>în această procedură declar că:</w:t>
      </w:r>
    </w:p>
    <w:p w14:paraId="0F36E82F" w14:textId="77777777" w:rsidR="002C0AF5" w:rsidRPr="003D3745" w:rsidRDefault="002C0AF5" w:rsidP="002C0AF5">
      <w:pPr>
        <w:numPr>
          <w:ilvl w:val="0"/>
          <w:numId w:val="3"/>
        </w:numPr>
        <w:spacing w:line="360" w:lineRule="auto"/>
        <w:contextualSpacing/>
        <w:rPr>
          <w:rFonts w:ascii="Times New Roman" w:hAnsi="Times New Roman" w:cs="Times New Roman"/>
        </w:rPr>
      </w:pPr>
      <w:r w:rsidRPr="003D3745">
        <w:rPr>
          <w:rFonts w:ascii="Times New Roman" w:hAnsi="Times New Roman" w:cs="Times New Roman"/>
        </w:rPr>
        <w:t>nu am făcut și nu vom face nicio încercare de a induce în eroare alți operatori economici pentru a depune sau nu o Ofertă cu scopul de a distorsiona competiția</w:t>
      </w:r>
    </w:p>
    <w:p w14:paraId="48761888" w14:textId="77777777" w:rsidR="002C0AF5" w:rsidRPr="003D3745" w:rsidRDefault="002C0AF5" w:rsidP="002C0AF5">
      <w:pPr>
        <w:numPr>
          <w:ilvl w:val="0"/>
          <w:numId w:val="3"/>
        </w:numPr>
        <w:spacing w:line="360" w:lineRule="auto"/>
        <w:contextualSpacing/>
        <w:rPr>
          <w:rFonts w:ascii="Times New Roman" w:hAnsi="Times New Roman" w:cs="Times New Roman"/>
        </w:rPr>
      </w:pPr>
      <w:r w:rsidRPr="003D3745">
        <w:rPr>
          <w:rFonts w:ascii="Times New Roman" w:hAnsi="Times New Roman" w:cs="Times New Roman"/>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759801DA" w14:textId="77777777" w:rsidR="002C0AF5" w:rsidRPr="003D3745" w:rsidRDefault="002C0AF5" w:rsidP="002C0AF5">
      <w:pPr>
        <w:numPr>
          <w:ilvl w:val="0"/>
          <w:numId w:val="3"/>
        </w:numPr>
        <w:spacing w:line="360" w:lineRule="auto"/>
        <w:contextualSpacing/>
        <w:rPr>
          <w:rFonts w:ascii="Times New Roman" w:hAnsi="Times New Roman" w:cs="Times New Roman"/>
        </w:rPr>
      </w:pPr>
      <w:r w:rsidRPr="003D3745">
        <w:rPr>
          <w:rFonts w:ascii="Times New Roman" w:hAnsi="Times New Roman" w:cs="Times New Roman"/>
        </w:rPr>
        <w:t xml:space="preserve">noi, împreună cu subcontractanții </w:t>
      </w:r>
      <w:r w:rsidRPr="003D3745">
        <w:rPr>
          <w:rFonts w:ascii="Times New Roman" w:hAnsi="Times New Roman" w:cs="Times New Roman"/>
          <w:bCs/>
          <w:i/>
          <w:color w:val="FF0000"/>
        </w:rPr>
        <w:t>[introduceți, dacă este aplicabil, denumirea completă a subcontractanților pentru care a fost prezentat DUAE și ale căror capacități au fost utilizate pentru îndeplinirea criteriilor de calificare]</w:t>
      </w:r>
      <w:r w:rsidRPr="003D3745">
        <w:rPr>
          <w:rFonts w:ascii="Times New Roman" w:hAnsi="Times New Roman" w:cs="Times New Roman"/>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38C1057" w14:textId="77777777" w:rsidR="002C0AF5" w:rsidRPr="003D3745" w:rsidRDefault="002C0AF5" w:rsidP="002C0AF5">
      <w:pPr>
        <w:numPr>
          <w:ilvl w:val="0"/>
          <w:numId w:val="3"/>
        </w:numPr>
        <w:spacing w:line="360" w:lineRule="auto"/>
        <w:contextualSpacing/>
        <w:rPr>
          <w:rFonts w:ascii="Times New Roman" w:hAnsi="Times New Roman" w:cs="Times New Roman"/>
        </w:rPr>
      </w:pPr>
      <w:r w:rsidRPr="003D3745">
        <w:rPr>
          <w:rFonts w:ascii="Times New Roman" w:hAnsi="Times New Roman" w:cs="Times New Roman"/>
        </w:rPr>
        <w:t xml:space="preserve">noi, împreună cu terțul/terții susținători </w:t>
      </w:r>
      <w:r w:rsidRPr="003D3745">
        <w:rPr>
          <w:rFonts w:ascii="Times New Roman" w:hAnsi="Times New Roman" w:cs="Times New Roman"/>
          <w:bCs/>
          <w:i/>
          <w:color w:val="FF0000"/>
        </w:rPr>
        <w:t>[introduceți, dacă este aplicabil, numele terților susținători pentru care a fost prezentat DUAE și ale căror capacități au fost utilizate pentru îndeplinirea criteriilor de calificare]</w:t>
      </w:r>
      <w:r w:rsidRPr="003D3745">
        <w:rPr>
          <w:rFonts w:ascii="Times New Roman" w:hAnsi="Times New Roman" w:cs="Times New Roman"/>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0F5BB519" w14:textId="77777777" w:rsidR="002C0AF5" w:rsidRPr="003D3745" w:rsidRDefault="002C0AF5" w:rsidP="002C0AF5">
      <w:pPr>
        <w:numPr>
          <w:ilvl w:val="0"/>
          <w:numId w:val="3"/>
        </w:numPr>
        <w:spacing w:line="360" w:lineRule="auto"/>
        <w:contextualSpacing/>
        <w:rPr>
          <w:rFonts w:ascii="Times New Roman" w:hAnsi="Times New Roman" w:cs="Times New Roman"/>
        </w:rPr>
      </w:pPr>
      <w:r w:rsidRPr="003D3745">
        <w:rPr>
          <w:rFonts w:ascii="Times New Roman" w:hAnsi="Times New Roman" w:cs="Times New Roman"/>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D3745">
        <w:rPr>
          <w:rFonts w:ascii="Times New Roman" w:hAnsi="Times New Roman" w:cs="Times New Roman"/>
          <w:b/>
        </w:rPr>
        <w:t xml:space="preserve"> </w:t>
      </w:r>
      <w:r w:rsidRPr="003D3745">
        <w:rPr>
          <w:rFonts w:ascii="Times New Roman" w:hAnsi="Times New Roman" w:cs="Times New Roman"/>
        </w:rPr>
        <w:t>efectele lor juridice.</w:t>
      </w:r>
    </w:p>
    <w:p w14:paraId="4C3F2B3E" w14:textId="0E1FF1C1" w:rsidR="002C0AF5" w:rsidRPr="003D3745" w:rsidRDefault="002C0AF5" w:rsidP="002C0AF5">
      <w:pPr>
        <w:numPr>
          <w:ilvl w:val="0"/>
          <w:numId w:val="3"/>
        </w:numPr>
        <w:spacing w:line="360" w:lineRule="auto"/>
        <w:contextualSpacing/>
        <w:rPr>
          <w:rFonts w:ascii="Times New Roman" w:hAnsi="Times New Roman" w:cs="Times New Roman"/>
        </w:rPr>
      </w:pPr>
      <w:r w:rsidRPr="003D3745">
        <w:rPr>
          <w:rFonts w:ascii="Times New Roman" w:hAnsi="Times New Roman" w:cs="Times New Roman"/>
        </w:rPr>
        <w:t xml:space="preserve">până la încheierea </w:t>
      </w:r>
      <w:r w:rsidR="00803999" w:rsidRPr="003D3745">
        <w:rPr>
          <w:rFonts w:ascii="Times New Roman" w:hAnsi="Times New Roman" w:cs="Times New Roman"/>
        </w:rPr>
        <w:t>și</w:t>
      </w:r>
      <w:r w:rsidRPr="003D3745">
        <w:rPr>
          <w:rFonts w:ascii="Times New Roman" w:hAnsi="Times New Roman" w:cs="Times New Roman"/>
        </w:rPr>
        <w:t xml:space="preserve"> semnarea contractului de </w:t>
      </w:r>
      <w:r w:rsidR="00803999" w:rsidRPr="003D3745">
        <w:rPr>
          <w:rFonts w:ascii="Times New Roman" w:hAnsi="Times New Roman" w:cs="Times New Roman"/>
        </w:rPr>
        <w:t>achiziție</w:t>
      </w:r>
      <w:r w:rsidRPr="003D3745">
        <w:rPr>
          <w:rFonts w:ascii="Times New Roman" w:hAnsi="Times New Roman" w:cs="Times New Roman"/>
        </w:rPr>
        <w:t xml:space="preserve"> publică de furnizare această Ofertă, împreună cu comunicarea transmisă de Autoritatea / Entitatea Contractantă </w:t>
      </w:r>
      <w:r w:rsidRPr="003D3745">
        <w:rPr>
          <w:rFonts w:ascii="Times New Roman" w:hAnsi="Times New Roman" w:cs="Times New Roman"/>
          <w:i/>
          <w:color w:val="FF0000"/>
        </w:rPr>
        <w:t>[introduceți denumirea Autorității Contractante]</w:t>
      </w:r>
      <w:r w:rsidRPr="003D3745">
        <w:rPr>
          <w:rFonts w:ascii="Times New Roman" w:hAnsi="Times New Roman" w:cs="Times New Roman"/>
        </w:rPr>
        <w:t xml:space="preserve">, prin care Oferta noastră este stabilită </w:t>
      </w:r>
      <w:r w:rsidR="00803999" w:rsidRPr="003D3745">
        <w:rPr>
          <w:rFonts w:ascii="Times New Roman" w:hAnsi="Times New Roman" w:cs="Times New Roman"/>
        </w:rPr>
        <w:t>câștigătoare</w:t>
      </w:r>
      <w:r w:rsidRPr="003D3745">
        <w:rPr>
          <w:rFonts w:ascii="Times New Roman" w:hAnsi="Times New Roman" w:cs="Times New Roman"/>
        </w:rPr>
        <w:t>, vor constitui un angajament ferm pentru noi.</w:t>
      </w:r>
    </w:p>
    <w:p w14:paraId="2E6AB4FA" w14:textId="77777777" w:rsidR="002C0AF5" w:rsidRDefault="002C0AF5" w:rsidP="002C0AF5">
      <w:pPr>
        <w:spacing w:line="360" w:lineRule="auto"/>
        <w:ind w:left="785"/>
        <w:contextualSpacing/>
        <w:rPr>
          <w:rFonts w:ascii="Times New Roman" w:hAnsi="Times New Roman" w:cs="Times New Roman"/>
        </w:rPr>
      </w:pPr>
    </w:p>
    <w:p w14:paraId="5E7DFF27" w14:textId="77777777" w:rsidR="002C0AF5" w:rsidRPr="003D3745" w:rsidRDefault="002C0AF5" w:rsidP="002C0AF5">
      <w:pPr>
        <w:spacing w:line="360" w:lineRule="auto"/>
        <w:ind w:left="785"/>
        <w:contextualSpacing/>
        <w:rPr>
          <w:rFonts w:ascii="Times New Roman" w:hAnsi="Times New Roman" w:cs="Times New Roman"/>
        </w:rPr>
      </w:pPr>
    </w:p>
    <w:p w14:paraId="4EADB149" w14:textId="77777777" w:rsidR="002C0AF5" w:rsidRPr="003D3745" w:rsidRDefault="002C0AF5" w:rsidP="002C0AF5">
      <w:pPr>
        <w:spacing w:line="360" w:lineRule="auto"/>
        <w:ind w:left="785"/>
        <w:contextualSpacing/>
        <w:rPr>
          <w:rFonts w:ascii="Times New Roman" w:hAnsi="Times New Roman" w:cs="Times New Roman"/>
        </w:rPr>
      </w:pPr>
      <w:r w:rsidRPr="003D3745">
        <w:rPr>
          <w:rFonts w:ascii="Times New Roman" w:hAnsi="Times New Roman" w:cs="Times New Roman"/>
        </w:rPr>
        <w:t xml:space="preserve">Înțelegem că Autoritatea Contractantă </w:t>
      </w:r>
    </w:p>
    <w:p w14:paraId="78772EE2" w14:textId="77777777" w:rsidR="002C0AF5" w:rsidRPr="00C665C2" w:rsidRDefault="002C0AF5" w:rsidP="002C0AF5">
      <w:pPr>
        <w:numPr>
          <w:ilvl w:val="1"/>
          <w:numId w:val="3"/>
        </w:numPr>
        <w:spacing w:line="360" w:lineRule="auto"/>
        <w:contextualSpacing/>
        <w:rPr>
          <w:rFonts w:ascii="Times New Roman" w:hAnsi="Times New Roman" w:cs="Times New Roman"/>
        </w:rPr>
      </w:pPr>
      <w:r w:rsidRPr="003D3745">
        <w:rPr>
          <w:rFonts w:ascii="Times New Roman" w:hAnsi="Times New Roman" w:cs="Times New Roman"/>
        </w:rPr>
        <w:t xml:space="preserve">nu este obligată să continue această procedură de atribuire și că își rezervă dreptul de a anula procedura de licitație deschisă în orice moment ca urmare a întrunirii condițiilor </w:t>
      </w:r>
      <w:r w:rsidRPr="00C665C2">
        <w:rPr>
          <w:rFonts w:ascii="Times New Roman" w:hAnsi="Times New Roman" w:cs="Times New Roman"/>
        </w:rPr>
        <w:t>stabilite la art. 212 și 213 din Legea nr. 98/2016/ art. 225 și 226 din Legea nr. 99/2016.</w:t>
      </w:r>
    </w:p>
    <w:p w14:paraId="0F4E8D7D" w14:textId="77777777" w:rsidR="002C0AF5" w:rsidRPr="00C665C2" w:rsidRDefault="002C0AF5" w:rsidP="002C0AF5">
      <w:pPr>
        <w:numPr>
          <w:ilvl w:val="1"/>
          <w:numId w:val="3"/>
        </w:numPr>
        <w:spacing w:line="360" w:lineRule="auto"/>
        <w:contextualSpacing/>
        <w:rPr>
          <w:rFonts w:ascii="Times New Roman" w:hAnsi="Times New Roman" w:cs="Times New Roman"/>
        </w:rPr>
      </w:pPr>
      <w:r w:rsidRPr="00C665C2">
        <w:rPr>
          <w:rFonts w:ascii="Times New Roman" w:hAnsi="Times New Roman" w:cs="Times New Roman"/>
        </w:rPr>
        <w:t>nu este obligată să accepte Oferta cu cel mai scăzut preț sau orice altă Ofertă pe care o poate primi.</w:t>
      </w:r>
    </w:p>
    <w:p w14:paraId="5396B1C7" w14:textId="77777777" w:rsidR="002C0AF5" w:rsidRPr="00C665C2" w:rsidRDefault="002C0AF5" w:rsidP="002C0AF5">
      <w:pPr>
        <w:numPr>
          <w:ilvl w:val="1"/>
          <w:numId w:val="3"/>
        </w:numPr>
        <w:spacing w:line="360" w:lineRule="auto"/>
        <w:contextualSpacing/>
        <w:rPr>
          <w:rFonts w:ascii="Times New Roman" w:hAnsi="Times New Roman" w:cs="Times New Roman"/>
        </w:rPr>
      </w:pPr>
      <w:r w:rsidRPr="00C665C2">
        <w:rPr>
          <w:rFonts w:ascii="Times New Roman" w:hAnsi="Times New Roman" w:cs="Times New Roman"/>
        </w:rPr>
        <w:t>în niciun caz nu va fi răspunzătoare pentru eventuale prejudicii determinate de situațiile menționate anterior si garantăm că nu vom ține Autoritatea Contractantă răspunzătoare într-o astfel de situație.</w:t>
      </w:r>
    </w:p>
    <w:p w14:paraId="572EF011" w14:textId="5E8997F7" w:rsidR="002C0AF5" w:rsidRPr="00C665C2" w:rsidRDefault="002C0AF5" w:rsidP="002C0AF5">
      <w:pPr>
        <w:numPr>
          <w:ilvl w:val="0"/>
          <w:numId w:val="3"/>
        </w:numPr>
        <w:spacing w:line="360" w:lineRule="auto"/>
        <w:contextualSpacing/>
        <w:rPr>
          <w:rFonts w:ascii="Times New Roman" w:hAnsi="Times New Roman" w:cs="Times New Roman"/>
        </w:rPr>
      </w:pPr>
      <w:r w:rsidRPr="00C665C2">
        <w:rPr>
          <w:rFonts w:ascii="Times New Roman" w:hAnsi="Times New Roman" w:cs="Times New Roman"/>
        </w:rPr>
        <w:t xml:space="preserve">Dacă Oferta noastră va fi acceptată, ne angajăm să asigurăm o </w:t>
      </w:r>
      <w:r w:rsidR="00803999" w:rsidRPr="00C665C2">
        <w:rPr>
          <w:rFonts w:ascii="Times New Roman" w:hAnsi="Times New Roman" w:cs="Times New Roman"/>
        </w:rPr>
        <w:t>garanție</w:t>
      </w:r>
      <w:r w:rsidRPr="00C665C2">
        <w:rPr>
          <w:rFonts w:ascii="Times New Roman" w:hAnsi="Times New Roman" w:cs="Times New Roman"/>
        </w:rPr>
        <w:t xml:space="preserve"> de bună </w:t>
      </w:r>
      <w:r w:rsidR="00803999" w:rsidRPr="00C665C2">
        <w:rPr>
          <w:rFonts w:ascii="Times New Roman" w:hAnsi="Times New Roman" w:cs="Times New Roman"/>
        </w:rPr>
        <w:t>execuție</w:t>
      </w:r>
      <w:r w:rsidRPr="00C665C2">
        <w:rPr>
          <w:rFonts w:ascii="Times New Roman" w:hAnsi="Times New Roman" w:cs="Times New Roman"/>
        </w:rPr>
        <w:t xml:space="preserve"> de 10 % din prețul Contractului.</w:t>
      </w:r>
    </w:p>
    <w:p w14:paraId="3EBC8EAC" w14:textId="77777777" w:rsidR="002C0AF5" w:rsidRPr="003D3745" w:rsidRDefault="002C0AF5" w:rsidP="002C0AF5">
      <w:pPr>
        <w:numPr>
          <w:ilvl w:val="0"/>
          <w:numId w:val="3"/>
        </w:numPr>
        <w:spacing w:line="360" w:lineRule="auto"/>
        <w:contextualSpacing/>
        <w:rPr>
          <w:rFonts w:ascii="Times New Roman" w:hAnsi="Times New Roman" w:cs="Times New Roman"/>
        </w:rPr>
      </w:pPr>
      <w:r w:rsidRPr="00C665C2">
        <w:rPr>
          <w:rFonts w:ascii="Times New Roman" w:hAnsi="Times New Roman" w:cs="Times New Roman"/>
        </w:rPr>
        <w:t>Confirmăm că nu participăm în cadrul acestei proceduri pentru atribuirea Contractului pentru care transmitem această Ofertă în nicio altă Ofertă indiferent sub ce formă (individual, ca membru într-o asociere, în calitate de subcontractant</w:t>
      </w:r>
      <w:r w:rsidRPr="003D3745">
        <w:rPr>
          <w:rFonts w:ascii="Times New Roman" w:hAnsi="Times New Roman" w:cs="Times New Roman"/>
        </w:rPr>
        <w:t>).</w:t>
      </w:r>
    </w:p>
    <w:p w14:paraId="62BA35CC" w14:textId="77777777" w:rsidR="002C0AF5" w:rsidRPr="003D3745" w:rsidRDefault="002C0AF5" w:rsidP="002C0AF5">
      <w:pPr>
        <w:numPr>
          <w:ilvl w:val="0"/>
          <w:numId w:val="3"/>
        </w:numPr>
        <w:spacing w:line="360" w:lineRule="auto"/>
        <w:contextualSpacing/>
        <w:rPr>
          <w:rFonts w:ascii="Times New Roman" w:hAnsi="Times New Roman" w:cs="Times New Roman"/>
        </w:rPr>
      </w:pPr>
      <w:r w:rsidRPr="003D3745">
        <w:rPr>
          <w:rFonts w:ascii="Times New Roman" w:hAnsi="Times New Roman" w:cs="Times New Roman"/>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3D3745">
        <w:rPr>
          <w:rFonts w:ascii="Times New Roman" w:hAnsi="Times New Roman" w:cs="Times New Roman"/>
        </w:rPr>
        <w:t>şi</w:t>
      </w:r>
      <w:proofErr w:type="spellEnd"/>
      <w:r w:rsidRPr="003D3745">
        <w:rPr>
          <w:rFonts w:ascii="Times New Roman" w:hAnsi="Times New Roman" w:cs="Times New Roman"/>
        </w:rPr>
        <w:t xml:space="preserve">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2C0AF5" w:rsidRPr="003D3745" w14:paraId="33B029F4" w14:textId="77777777" w:rsidTr="00D56D1C">
        <w:tc>
          <w:tcPr>
            <w:tcW w:w="1276" w:type="dxa"/>
          </w:tcPr>
          <w:p w14:paraId="1CAEC0BB" w14:textId="77777777" w:rsidR="002C0AF5" w:rsidRPr="003D3745" w:rsidRDefault="002C0AF5" w:rsidP="00D56D1C">
            <w:pPr>
              <w:numPr>
                <w:ilvl w:val="1"/>
                <w:numId w:val="0"/>
              </w:numPr>
              <w:tabs>
                <w:tab w:val="num" w:pos="360"/>
              </w:tabs>
              <w:spacing w:line="360" w:lineRule="auto"/>
              <w:rPr>
                <w:rFonts w:ascii="Times New Roman" w:hAnsi="Times New Roman" w:cs="Times New Roman"/>
              </w:rPr>
            </w:pPr>
            <w:r w:rsidRPr="003D3745">
              <w:rPr>
                <w:rFonts w:ascii="Times New Roman" w:hAnsi="Times New Roman" w:cs="Times New Roman"/>
              </w:rPr>
              <w:t xml:space="preserve">Nr. Crt. </w:t>
            </w:r>
          </w:p>
        </w:tc>
        <w:tc>
          <w:tcPr>
            <w:tcW w:w="7053" w:type="dxa"/>
          </w:tcPr>
          <w:p w14:paraId="772495CE" w14:textId="77777777" w:rsidR="002C0AF5" w:rsidRPr="003D3745" w:rsidRDefault="002C0AF5" w:rsidP="00D56D1C">
            <w:pPr>
              <w:numPr>
                <w:ilvl w:val="1"/>
                <w:numId w:val="0"/>
              </w:numPr>
              <w:tabs>
                <w:tab w:val="num" w:pos="360"/>
              </w:tabs>
              <w:spacing w:line="360" w:lineRule="auto"/>
              <w:jc w:val="center"/>
              <w:rPr>
                <w:rFonts w:ascii="Times New Roman" w:hAnsi="Times New Roman" w:cs="Times New Roman"/>
              </w:rPr>
            </w:pPr>
            <w:r w:rsidRPr="003D3745">
              <w:rPr>
                <w:rFonts w:ascii="Times New Roman" w:hAnsi="Times New Roman" w:cs="Times New Roman"/>
              </w:rPr>
              <w:t>Referința din Propunerea Tehnică sau Propunerea Financiară</w:t>
            </w:r>
          </w:p>
          <w:p w14:paraId="5193F1CD" w14:textId="77777777" w:rsidR="002C0AF5" w:rsidRPr="003D3745" w:rsidRDefault="002C0AF5" w:rsidP="00D56D1C">
            <w:pPr>
              <w:numPr>
                <w:ilvl w:val="1"/>
                <w:numId w:val="0"/>
              </w:numPr>
              <w:tabs>
                <w:tab w:val="num" w:pos="360"/>
              </w:tabs>
              <w:spacing w:line="360" w:lineRule="auto"/>
              <w:jc w:val="center"/>
              <w:rPr>
                <w:rFonts w:ascii="Times New Roman" w:hAnsi="Times New Roman" w:cs="Times New Roman"/>
              </w:rPr>
            </w:pPr>
            <w:r w:rsidRPr="003D3745">
              <w:rPr>
                <w:rFonts w:ascii="Times New Roman" w:eastAsia="Times New Roman" w:hAnsi="Times New Roman" w:cs="Times New Roman"/>
                <w:i/>
                <w:color w:val="FF0000"/>
                <w:lang w:eastAsia="de-DE"/>
              </w:rPr>
              <w:t>[introduceți numărul paginii, de la paragraful nr. ... la paragraful nr. ...]</w:t>
            </w:r>
          </w:p>
        </w:tc>
      </w:tr>
      <w:tr w:rsidR="002C0AF5" w:rsidRPr="003D3745" w14:paraId="5458D4F4" w14:textId="77777777" w:rsidTr="00D56D1C">
        <w:tc>
          <w:tcPr>
            <w:tcW w:w="1276" w:type="dxa"/>
          </w:tcPr>
          <w:p w14:paraId="08463F60" w14:textId="77777777" w:rsidR="002C0AF5" w:rsidRPr="003D3745" w:rsidRDefault="002C0AF5" w:rsidP="00D56D1C">
            <w:pPr>
              <w:numPr>
                <w:ilvl w:val="1"/>
                <w:numId w:val="0"/>
              </w:numPr>
              <w:tabs>
                <w:tab w:val="num" w:pos="360"/>
              </w:tabs>
              <w:spacing w:line="360" w:lineRule="auto"/>
              <w:rPr>
                <w:rFonts w:ascii="Times New Roman" w:hAnsi="Times New Roman" w:cs="Times New Roman"/>
              </w:rPr>
            </w:pPr>
            <w:r w:rsidRPr="003D3745">
              <w:rPr>
                <w:rFonts w:ascii="Times New Roman" w:hAnsi="Times New Roman" w:cs="Times New Roman"/>
              </w:rPr>
              <w:t xml:space="preserve">1. </w:t>
            </w:r>
          </w:p>
        </w:tc>
        <w:tc>
          <w:tcPr>
            <w:tcW w:w="7053" w:type="dxa"/>
          </w:tcPr>
          <w:p w14:paraId="09F9EF2A" w14:textId="77777777" w:rsidR="002C0AF5" w:rsidRPr="003D3745" w:rsidRDefault="002C0AF5" w:rsidP="00D56D1C">
            <w:pPr>
              <w:numPr>
                <w:ilvl w:val="1"/>
                <w:numId w:val="0"/>
              </w:numPr>
              <w:tabs>
                <w:tab w:val="num" w:pos="360"/>
              </w:tabs>
              <w:spacing w:line="360" w:lineRule="auto"/>
              <w:jc w:val="center"/>
              <w:rPr>
                <w:rFonts w:ascii="Times New Roman" w:hAnsi="Times New Roman" w:cs="Times New Roman"/>
              </w:rPr>
            </w:pPr>
            <w:r w:rsidRPr="003D3745">
              <w:rPr>
                <w:rFonts w:ascii="Times New Roman" w:hAnsi="Times New Roman" w:cs="Times New Roman"/>
              </w:rPr>
              <w:t xml:space="preserve">.... </w:t>
            </w:r>
            <w:r w:rsidRPr="003D3745">
              <w:rPr>
                <w:rFonts w:ascii="Times New Roman" w:eastAsia="Times New Roman" w:hAnsi="Times New Roman" w:cs="Times New Roman"/>
                <w:i/>
                <w:color w:val="FF0000"/>
                <w:lang w:eastAsia="de-DE"/>
              </w:rPr>
              <w:t>[introduceți informația]</w:t>
            </w:r>
          </w:p>
        </w:tc>
      </w:tr>
      <w:tr w:rsidR="002C0AF5" w:rsidRPr="003D3745" w14:paraId="1B89ACFE" w14:textId="77777777" w:rsidTr="00D56D1C">
        <w:tc>
          <w:tcPr>
            <w:tcW w:w="1276" w:type="dxa"/>
          </w:tcPr>
          <w:p w14:paraId="6EEE8568" w14:textId="77777777" w:rsidR="002C0AF5" w:rsidRPr="003D3745" w:rsidRDefault="002C0AF5" w:rsidP="00D56D1C">
            <w:pPr>
              <w:numPr>
                <w:ilvl w:val="1"/>
                <w:numId w:val="0"/>
              </w:numPr>
              <w:tabs>
                <w:tab w:val="num" w:pos="360"/>
              </w:tabs>
              <w:spacing w:line="360" w:lineRule="auto"/>
              <w:rPr>
                <w:rFonts w:ascii="Times New Roman" w:hAnsi="Times New Roman" w:cs="Times New Roman"/>
              </w:rPr>
            </w:pPr>
            <w:r w:rsidRPr="003D3745">
              <w:rPr>
                <w:rFonts w:ascii="Times New Roman" w:hAnsi="Times New Roman" w:cs="Times New Roman"/>
              </w:rPr>
              <w:t xml:space="preserve">2. </w:t>
            </w:r>
          </w:p>
        </w:tc>
        <w:tc>
          <w:tcPr>
            <w:tcW w:w="7053" w:type="dxa"/>
          </w:tcPr>
          <w:p w14:paraId="4F80CEC8" w14:textId="77777777" w:rsidR="002C0AF5" w:rsidRPr="003D3745" w:rsidRDefault="002C0AF5" w:rsidP="00D56D1C">
            <w:pPr>
              <w:numPr>
                <w:ilvl w:val="1"/>
                <w:numId w:val="0"/>
              </w:numPr>
              <w:tabs>
                <w:tab w:val="num" w:pos="360"/>
              </w:tabs>
              <w:spacing w:line="360" w:lineRule="auto"/>
              <w:jc w:val="center"/>
              <w:rPr>
                <w:rFonts w:ascii="Times New Roman" w:hAnsi="Times New Roman" w:cs="Times New Roman"/>
              </w:rPr>
            </w:pPr>
            <w:r w:rsidRPr="003D3745">
              <w:rPr>
                <w:rFonts w:ascii="Times New Roman" w:hAnsi="Times New Roman" w:cs="Times New Roman"/>
              </w:rPr>
              <w:t xml:space="preserve">.... </w:t>
            </w:r>
            <w:r w:rsidRPr="003D3745">
              <w:rPr>
                <w:rFonts w:ascii="Times New Roman" w:eastAsia="Times New Roman" w:hAnsi="Times New Roman" w:cs="Times New Roman"/>
                <w:i/>
                <w:color w:val="FF0000"/>
                <w:lang w:eastAsia="de-DE"/>
              </w:rPr>
              <w:t>[introduceți informația]</w:t>
            </w:r>
          </w:p>
        </w:tc>
      </w:tr>
    </w:tbl>
    <w:p w14:paraId="0BBE5A0D" w14:textId="77777777" w:rsidR="002C0AF5" w:rsidRPr="003D3745" w:rsidRDefault="002C0AF5" w:rsidP="002C0AF5">
      <w:pPr>
        <w:numPr>
          <w:ilvl w:val="1"/>
          <w:numId w:val="0"/>
        </w:numPr>
        <w:tabs>
          <w:tab w:val="num" w:pos="360"/>
        </w:tabs>
        <w:spacing w:line="360" w:lineRule="auto"/>
        <w:ind w:left="851"/>
        <w:rPr>
          <w:rFonts w:ascii="Times New Roman" w:hAnsi="Times New Roman" w:cs="Times New Roman"/>
        </w:rPr>
      </w:pPr>
      <w:r w:rsidRPr="003D3745">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2C0AF5" w:rsidRPr="003D3745" w14:paraId="43947185" w14:textId="77777777" w:rsidTr="00D56D1C">
        <w:tc>
          <w:tcPr>
            <w:tcW w:w="1276" w:type="dxa"/>
          </w:tcPr>
          <w:p w14:paraId="20916D08" w14:textId="77777777" w:rsidR="002C0AF5" w:rsidRPr="003D3745" w:rsidRDefault="002C0AF5" w:rsidP="00D56D1C">
            <w:pPr>
              <w:numPr>
                <w:ilvl w:val="1"/>
                <w:numId w:val="0"/>
              </w:numPr>
              <w:tabs>
                <w:tab w:val="num" w:pos="360"/>
              </w:tabs>
              <w:spacing w:line="360" w:lineRule="auto"/>
              <w:rPr>
                <w:rFonts w:ascii="Times New Roman" w:hAnsi="Times New Roman" w:cs="Times New Roman"/>
              </w:rPr>
            </w:pPr>
            <w:r w:rsidRPr="003D3745">
              <w:rPr>
                <w:rFonts w:ascii="Times New Roman" w:hAnsi="Times New Roman" w:cs="Times New Roman"/>
              </w:rPr>
              <w:t xml:space="preserve">Nr. Crt. </w:t>
            </w:r>
          </w:p>
        </w:tc>
        <w:tc>
          <w:tcPr>
            <w:tcW w:w="7053" w:type="dxa"/>
          </w:tcPr>
          <w:p w14:paraId="06108A40" w14:textId="77777777" w:rsidR="002C0AF5" w:rsidRPr="003D3745" w:rsidRDefault="002C0AF5" w:rsidP="00D56D1C">
            <w:pPr>
              <w:numPr>
                <w:ilvl w:val="1"/>
                <w:numId w:val="0"/>
              </w:numPr>
              <w:tabs>
                <w:tab w:val="num" w:pos="360"/>
              </w:tabs>
              <w:spacing w:line="360" w:lineRule="auto"/>
              <w:jc w:val="center"/>
              <w:rPr>
                <w:rFonts w:ascii="Times New Roman" w:hAnsi="Times New Roman" w:cs="Times New Roman"/>
              </w:rPr>
            </w:pPr>
            <w:r w:rsidRPr="003D3745">
              <w:rPr>
                <w:rFonts w:ascii="Times New Roman" w:hAnsi="Times New Roman" w:cs="Times New Roman"/>
              </w:rPr>
              <w:t>Motivele pentru care părțile/informațiile mai sus menționate din Propunerea Tehnică și din Propunerea Financiară sunt confidențiale</w:t>
            </w:r>
          </w:p>
        </w:tc>
      </w:tr>
      <w:tr w:rsidR="002C0AF5" w:rsidRPr="003D3745" w14:paraId="4566B836" w14:textId="77777777" w:rsidTr="00D56D1C">
        <w:tc>
          <w:tcPr>
            <w:tcW w:w="1276" w:type="dxa"/>
          </w:tcPr>
          <w:p w14:paraId="30D3E4F7" w14:textId="77777777" w:rsidR="002C0AF5" w:rsidRPr="003D3745" w:rsidRDefault="002C0AF5" w:rsidP="00D56D1C">
            <w:pPr>
              <w:numPr>
                <w:ilvl w:val="1"/>
                <w:numId w:val="0"/>
              </w:numPr>
              <w:tabs>
                <w:tab w:val="num" w:pos="360"/>
              </w:tabs>
              <w:spacing w:line="360" w:lineRule="auto"/>
              <w:rPr>
                <w:rFonts w:ascii="Times New Roman" w:hAnsi="Times New Roman" w:cs="Times New Roman"/>
              </w:rPr>
            </w:pPr>
            <w:r w:rsidRPr="003D3745">
              <w:rPr>
                <w:rFonts w:ascii="Times New Roman" w:hAnsi="Times New Roman" w:cs="Times New Roman"/>
              </w:rPr>
              <w:t xml:space="preserve">1. </w:t>
            </w:r>
          </w:p>
        </w:tc>
        <w:tc>
          <w:tcPr>
            <w:tcW w:w="7053" w:type="dxa"/>
          </w:tcPr>
          <w:p w14:paraId="4C03B5EA" w14:textId="77777777" w:rsidR="002C0AF5" w:rsidRPr="003D3745" w:rsidRDefault="002C0AF5" w:rsidP="00D56D1C">
            <w:pPr>
              <w:numPr>
                <w:ilvl w:val="1"/>
                <w:numId w:val="0"/>
              </w:numPr>
              <w:tabs>
                <w:tab w:val="num" w:pos="360"/>
              </w:tabs>
              <w:spacing w:line="360" w:lineRule="auto"/>
              <w:jc w:val="center"/>
              <w:rPr>
                <w:rFonts w:ascii="Times New Roman" w:hAnsi="Times New Roman" w:cs="Times New Roman"/>
              </w:rPr>
            </w:pPr>
            <w:r w:rsidRPr="003D3745">
              <w:rPr>
                <w:rFonts w:ascii="Times New Roman" w:hAnsi="Times New Roman" w:cs="Times New Roman"/>
              </w:rPr>
              <w:t xml:space="preserve">.... </w:t>
            </w:r>
            <w:r w:rsidRPr="003D3745">
              <w:rPr>
                <w:rFonts w:ascii="Times New Roman" w:eastAsia="Times New Roman" w:hAnsi="Times New Roman" w:cs="Times New Roman"/>
                <w:i/>
                <w:color w:val="FF0000"/>
                <w:lang w:eastAsia="de-DE"/>
              </w:rPr>
              <w:t>[prezentați motivul]</w:t>
            </w:r>
          </w:p>
        </w:tc>
      </w:tr>
      <w:tr w:rsidR="002C0AF5" w:rsidRPr="003D3745" w14:paraId="577AD04B" w14:textId="77777777" w:rsidTr="00D56D1C">
        <w:tc>
          <w:tcPr>
            <w:tcW w:w="1276" w:type="dxa"/>
          </w:tcPr>
          <w:p w14:paraId="10B5C02B" w14:textId="77777777" w:rsidR="002C0AF5" w:rsidRPr="003D3745" w:rsidRDefault="002C0AF5" w:rsidP="00D56D1C">
            <w:pPr>
              <w:numPr>
                <w:ilvl w:val="1"/>
                <w:numId w:val="0"/>
              </w:numPr>
              <w:tabs>
                <w:tab w:val="num" w:pos="360"/>
              </w:tabs>
              <w:spacing w:line="360" w:lineRule="auto"/>
              <w:rPr>
                <w:rFonts w:ascii="Times New Roman" w:hAnsi="Times New Roman" w:cs="Times New Roman"/>
              </w:rPr>
            </w:pPr>
            <w:r w:rsidRPr="003D3745">
              <w:rPr>
                <w:rFonts w:ascii="Times New Roman" w:hAnsi="Times New Roman" w:cs="Times New Roman"/>
              </w:rPr>
              <w:t xml:space="preserve">2. </w:t>
            </w:r>
          </w:p>
        </w:tc>
        <w:tc>
          <w:tcPr>
            <w:tcW w:w="7053" w:type="dxa"/>
          </w:tcPr>
          <w:p w14:paraId="2799EF37" w14:textId="77777777" w:rsidR="002C0AF5" w:rsidRPr="003D3745" w:rsidRDefault="002C0AF5" w:rsidP="00D56D1C">
            <w:pPr>
              <w:numPr>
                <w:ilvl w:val="1"/>
                <w:numId w:val="0"/>
              </w:numPr>
              <w:tabs>
                <w:tab w:val="num" w:pos="360"/>
              </w:tabs>
              <w:spacing w:line="360" w:lineRule="auto"/>
              <w:jc w:val="center"/>
              <w:rPr>
                <w:rFonts w:ascii="Times New Roman" w:hAnsi="Times New Roman" w:cs="Times New Roman"/>
              </w:rPr>
            </w:pPr>
            <w:r w:rsidRPr="003D3745">
              <w:rPr>
                <w:rFonts w:ascii="Times New Roman" w:hAnsi="Times New Roman" w:cs="Times New Roman"/>
              </w:rPr>
              <w:t xml:space="preserve">.... </w:t>
            </w:r>
            <w:r w:rsidRPr="003D3745">
              <w:rPr>
                <w:rFonts w:ascii="Times New Roman" w:eastAsia="Times New Roman" w:hAnsi="Times New Roman" w:cs="Times New Roman"/>
                <w:i/>
                <w:color w:val="FF0000"/>
                <w:lang w:eastAsia="de-DE"/>
              </w:rPr>
              <w:t>[prezentați motivul]</w:t>
            </w:r>
          </w:p>
        </w:tc>
      </w:tr>
    </w:tbl>
    <w:p w14:paraId="1D95B9BF" w14:textId="77777777" w:rsidR="002C0AF5" w:rsidRDefault="002C0AF5" w:rsidP="002C0AF5">
      <w:pPr>
        <w:numPr>
          <w:ilvl w:val="1"/>
          <w:numId w:val="0"/>
        </w:numPr>
        <w:tabs>
          <w:tab w:val="num" w:pos="360"/>
        </w:tabs>
        <w:spacing w:line="360" w:lineRule="auto"/>
        <w:rPr>
          <w:rFonts w:ascii="Times New Roman" w:hAnsi="Times New Roman" w:cs="Times New Roman"/>
        </w:rPr>
      </w:pPr>
    </w:p>
    <w:p w14:paraId="14038877" w14:textId="2F2ED6FE" w:rsidR="002C0AF5" w:rsidRPr="00FF06B4" w:rsidRDefault="002C0AF5" w:rsidP="002C0AF5">
      <w:pPr>
        <w:numPr>
          <w:ilvl w:val="1"/>
          <w:numId w:val="0"/>
        </w:numPr>
        <w:tabs>
          <w:tab w:val="num" w:pos="360"/>
        </w:tabs>
        <w:spacing w:line="360" w:lineRule="auto"/>
        <w:rPr>
          <w:rFonts w:ascii="Times New Roman" w:hAnsi="Times New Roman" w:cs="Times New Roman"/>
          <w:b/>
          <w:bCs/>
          <w:sz w:val="28"/>
          <w:szCs w:val="28"/>
        </w:rPr>
      </w:pPr>
      <w:r>
        <w:rPr>
          <w:rFonts w:ascii="Times New Roman" w:hAnsi="Times New Roman" w:cs="Times New Roman"/>
          <w:sz w:val="28"/>
          <w:szCs w:val="28"/>
          <w:highlight w:val="yellow"/>
        </w:rPr>
        <w:tab/>
      </w:r>
      <w:r w:rsidRPr="00FF06B4">
        <w:rPr>
          <w:rFonts w:ascii="Times New Roman" w:hAnsi="Times New Roman" w:cs="Times New Roman"/>
          <w:b/>
          <w:bCs/>
          <w:sz w:val="28"/>
          <w:szCs w:val="28"/>
          <w:highlight w:val="yellow"/>
        </w:rPr>
        <w:t xml:space="preserve">Anexăm prezentului Formular de ofertă </w:t>
      </w:r>
      <w:r>
        <w:rPr>
          <w:rFonts w:ascii="Times New Roman" w:hAnsi="Times New Roman" w:cs="Times New Roman"/>
          <w:b/>
          <w:bCs/>
          <w:sz w:val="28"/>
          <w:szCs w:val="28"/>
          <w:highlight w:val="yellow"/>
        </w:rPr>
        <w:t xml:space="preserve">- </w:t>
      </w:r>
      <w:r w:rsidRPr="00FF06B4">
        <w:rPr>
          <w:rFonts w:ascii="Times New Roman" w:hAnsi="Times New Roman" w:cs="Times New Roman"/>
          <w:b/>
          <w:bCs/>
          <w:sz w:val="28"/>
          <w:szCs w:val="28"/>
          <w:highlight w:val="yellow"/>
        </w:rPr>
        <w:t xml:space="preserve">Centralizator propunere financiară, format  </w:t>
      </w:r>
      <w:r w:rsidRPr="00FF06B4">
        <w:rPr>
          <w:rFonts w:ascii="Times New Roman" w:hAnsi="Times New Roman" w:cs="Times New Roman"/>
          <w:b/>
          <w:bCs/>
          <w:i/>
          <w:iCs/>
          <w:sz w:val="28"/>
          <w:szCs w:val="28"/>
          <w:highlight w:val="yellow"/>
        </w:rPr>
        <w:t>EXCEL</w:t>
      </w:r>
    </w:p>
    <w:p w14:paraId="206B8EC0" w14:textId="77777777" w:rsidR="00B3427D" w:rsidRPr="00B3427D" w:rsidRDefault="00B3427D" w:rsidP="002C0AF5">
      <w:pPr>
        <w:keepNext/>
        <w:jc w:val="center"/>
        <w:rPr>
          <w:rFonts w:ascii="Times New Roman" w:hAnsi="Times New Roman" w:cs="Times New Roman"/>
          <w:sz w:val="24"/>
          <w:szCs w:val="24"/>
        </w:rPr>
      </w:pPr>
    </w:p>
    <w:sectPr w:rsidR="00B3427D" w:rsidRPr="00B3427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B4C5" w14:textId="77777777" w:rsidR="00545186" w:rsidRDefault="00545186" w:rsidP="00545186">
      <w:pPr>
        <w:spacing w:line="240" w:lineRule="auto"/>
      </w:pPr>
      <w:r>
        <w:separator/>
      </w:r>
    </w:p>
  </w:endnote>
  <w:endnote w:type="continuationSeparator" w:id="0">
    <w:p w14:paraId="5B008C9D" w14:textId="77777777" w:rsidR="00545186" w:rsidRDefault="00545186" w:rsidP="00545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chivo Narrow">
    <w:altName w:val="Calibri"/>
    <w:charset w:val="00"/>
    <w:family w:val="auto"/>
    <w:pitch w:val="variable"/>
    <w:sig w:usb0="A00000FF" w:usb1="500020FB" w:usb2="00000008" w:usb3="00000000" w:csb0="00000193" w:csb1="00000000"/>
  </w:font>
  <w:font w:name="Calibri Light">
    <w:panose1 w:val="020F0302020204030204"/>
    <w:charset w:val="00"/>
    <w:family w:val="swiss"/>
    <w:pitch w:val="variable"/>
    <w:sig w:usb0="E4002EFF" w:usb1="C200247B" w:usb2="00000009" w:usb3="00000000" w:csb0="000001FF" w:csb1="00000000"/>
  </w:font>
  <w:font w:name="Andik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64E6" w14:textId="77777777" w:rsidR="00545186" w:rsidRDefault="00545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7152" w14:textId="77777777" w:rsidR="00545186" w:rsidRDefault="00545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1249" w14:textId="77777777" w:rsidR="00545186" w:rsidRDefault="00545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DDF6" w14:textId="77777777" w:rsidR="00545186" w:rsidRDefault="00545186" w:rsidP="00545186">
      <w:pPr>
        <w:spacing w:line="240" w:lineRule="auto"/>
      </w:pPr>
      <w:r>
        <w:separator/>
      </w:r>
    </w:p>
  </w:footnote>
  <w:footnote w:type="continuationSeparator" w:id="0">
    <w:p w14:paraId="2982EB41" w14:textId="77777777" w:rsidR="00545186" w:rsidRDefault="00545186" w:rsidP="005451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96AE" w14:textId="77777777" w:rsidR="00545186" w:rsidRDefault="00545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F003" w14:textId="20174E4B" w:rsidR="00545186" w:rsidRDefault="00545186">
    <w:pPr>
      <w:pStyle w:val="Header"/>
    </w:pPr>
    <w:r w:rsidRPr="00B220AB">
      <w:rPr>
        <w:noProof/>
      </w:rPr>
      <w:drawing>
        <wp:inline distT="0" distB="0" distL="0" distR="0" wp14:anchorId="39234992" wp14:editId="1F3108BD">
          <wp:extent cx="5760720" cy="591598"/>
          <wp:effectExtent l="0" t="0" r="0" b="0"/>
          <wp:docPr id="568124865" name="Imagine 1">
            <a:extLst xmlns:a="http://schemas.openxmlformats.org/drawingml/2006/main">
              <a:ext uri="{FF2B5EF4-FFF2-40B4-BE49-F238E27FC236}">
                <a16:creationId xmlns:a16="http://schemas.microsoft.com/office/drawing/2014/main" id="{D50C709B-81AC-4E48-BC6E-D222375A9E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1">
                    <a:extLst>
                      <a:ext uri="{FF2B5EF4-FFF2-40B4-BE49-F238E27FC236}">
                        <a16:creationId xmlns:a16="http://schemas.microsoft.com/office/drawing/2014/main" id="{D50C709B-81AC-4E48-BC6E-D222375A9EBE}"/>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9159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CDDF" w14:textId="77777777" w:rsidR="00545186" w:rsidRDefault="00545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739092470">
    <w:abstractNumId w:val="1"/>
  </w:num>
  <w:num w:numId="2" w16cid:durableId="1030036790">
    <w:abstractNumId w:val="2"/>
  </w:num>
  <w:num w:numId="3" w16cid:durableId="152694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7D"/>
    <w:rsid w:val="00022E1A"/>
    <w:rsid w:val="002C0AF5"/>
    <w:rsid w:val="002E6BDA"/>
    <w:rsid w:val="004D7315"/>
    <w:rsid w:val="00520F4E"/>
    <w:rsid w:val="00545186"/>
    <w:rsid w:val="007D5727"/>
    <w:rsid w:val="00803999"/>
    <w:rsid w:val="009D1B88"/>
    <w:rsid w:val="00AB2DBF"/>
    <w:rsid w:val="00B030A7"/>
    <w:rsid w:val="00B3427D"/>
    <w:rsid w:val="00BA0BBD"/>
    <w:rsid w:val="00BB7390"/>
    <w:rsid w:val="00E71699"/>
    <w:rsid w:val="00EC432B"/>
    <w:rsid w:val="00F517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11F3"/>
  <w15:chartTrackingRefBased/>
  <w15:docId w15:val="{67A1ACFF-6A02-4F3A-A0FB-B7ACF48C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7D"/>
    <w:pPr>
      <w:spacing w:after="0" w:line="276" w:lineRule="auto"/>
      <w:jc w:val="both"/>
    </w:pPr>
    <w:rPr>
      <w:rFonts w:ascii="Archivo Narrow" w:eastAsia="Archivo Narrow" w:hAnsi="Archivo Narrow" w:cs="Archivo Narrow"/>
      <w:kern w:val="0"/>
      <w:sz w:val="20"/>
      <w:szCs w:val="20"/>
    </w:rPr>
  </w:style>
  <w:style w:type="paragraph" w:styleId="Heading1">
    <w:name w:val="heading 1"/>
    <w:basedOn w:val="Normal"/>
    <w:next w:val="Normal"/>
    <w:link w:val="Heading1Char"/>
    <w:uiPriority w:val="9"/>
    <w:qFormat/>
    <w:rsid w:val="00B342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2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2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2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2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2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2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2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2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2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2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2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2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27D"/>
    <w:rPr>
      <w:rFonts w:eastAsiaTheme="majorEastAsia" w:cstheme="majorBidi"/>
      <w:color w:val="272727" w:themeColor="text1" w:themeTint="D8"/>
    </w:rPr>
  </w:style>
  <w:style w:type="paragraph" w:styleId="Title">
    <w:name w:val="Title"/>
    <w:basedOn w:val="Normal"/>
    <w:next w:val="Normal"/>
    <w:link w:val="TitleChar"/>
    <w:uiPriority w:val="10"/>
    <w:qFormat/>
    <w:rsid w:val="00B34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27D"/>
    <w:pPr>
      <w:spacing w:before="160"/>
      <w:jc w:val="center"/>
    </w:pPr>
    <w:rPr>
      <w:i/>
      <w:iCs/>
      <w:color w:val="404040" w:themeColor="text1" w:themeTint="BF"/>
    </w:rPr>
  </w:style>
  <w:style w:type="character" w:customStyle="1" w:styleId="QuoteChar">
    <w:name w:val="Quote Char"/>
    <w:basedOn w:val="DefaultParagraphFont"/>
    <w:link w:val="Quote"/>
    <w:uiPriority w:val="29"/>
    <w:rsid w:val="00B3427D"/>
    <w:rPr>
      <w:i/>
      <w:iCs/>
      <w:color w:val="404040" w:themeColor="text1" w:themeTint="BF"/>
    </w:rPr>
  </w:style>
  <w:style w:type="paragraph" w:styleId="ListParagraph">
    <w:name w:val="List Paragraph"/>
    <w:basedOn w:val="Normal"/>
    <w:uiPriority w:val="34"/>
    <w:qFormat/>
    <w:rsid w:val="00B3427D"/>
    <w:pPr>
      <w:ind w:left="720"/>
      <w:contextualSpacing/>
    </w:pPr>
  </w:style>
  <w:style w:type="character" w:styleId="IntenseEmphasis">
    <w:name w:val="Intense Emphasis"/>
    <w:basedOn w:val="DefaultParagraphFont"/>
    <w:uiPriority w:val="21"/>
    <w:qFormat/>
    <w:rsid w:val="00B3427D"/>
    <w:rPr>
      <w:i/>
      <w:iCs/>
      <w:color w:val="2F5496" w:themeColor="accent1" w:themeShade="BF"/>
    </w:rPr>
  </w:style>
  <w:style w:type="paragraph" w:styleId="IntenseQuote">
    <w:name w:val="Intense Quote"/>
    <w:basedOn w:val="Normal"/>
    <w:next w:val="Normal"/>
    <w:link w:val="IntenseQuoteChar"/>
    <w:uiPriority w:val="30"/>
    <w:qFormat/>
    <w:rsid w:val="00B34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27D"/>
    <w:rPr>
      <w:i/>
      <w:iCs/>
      <w:color w:val="2F5496" w:themeColor="accent1" w:themeShade="BF"/>
    </w:rPr>
  </w:style>
  <w:style w:type="character" w:styleId="IntenseReference">
    <w:name w:val="Intense Reference"/>
    <w:basedOn w:val="DefaultParagraphFont"/>
    <w:uiPriority w:val="32"/>
    <w:qFormat/>
    <w:rsid w:val="00B3427D"/>
    <w:rPr>
      <w:b/>
      <w:bCs/>
      <w:smallCaps/>
      <w:color w:val="2F5496" w:themeColor="accent1" w:themeShade="BF"/>
      <w:spacing w:val="5"/>
    </w:rPr>
  </w:style>
  <w:style w:type="paragraph" w:styleId="Header">
    <w:name w:val="header"/>
    <w:basedOn w:val="Normal"/>
    <w:link w:val="HeaderChar"/>
    <w:uiPriority w:val="99"/>
    <w:unhideWhenUsed/>
    <w:rsid w:val="00545186"/>
    <w:pPr>
      <w:tabs>
        <w:tab w:val="center" w:pos="4680"/>
        <w:tab w:val="right" w:pos="9360"/>
      </w:tabs>
      <w:spacing w:line="240" w:lineRule="auto"/>
    </w:pPr>
  </w:style>
  <w:style w:type="character" w:customStyle="1" w:styleId="HeaderChar">
    <w:name w:val="Header Char"/>
    <w:basedOn w:val="DefaultParagraphFont"/>
    <w:link w:val="Header"/>
    <w:uiPriority w:val="99"/>
    <w:rsid w:val="00545186"/>
    <w:rPr>
      <w:rFonts w:ascii="Archivo Narrow" w:eastAsia="Archivo Narrow" w:hAnsi="Archivo Narrow" w:cs="Archivo Narrow"/>
      <w:kern w:val="0"/>
      <w:sz w:val="20"/>
      <w:szCs w:val="20"/>
    </w:rPr>
  </w:style>
  <w:style w:type="paragraph" w:styleId="Footer">
    <w:name w:val="footer"/>
    <w:basedOn w:val="Normal"/>
    <w:link w:val="FooterChar"/>
    <w:uiPriority w:val="99"/>
    <w:unhideWhenUsed/>
    <w:rsid w:val="00545186"/>
    <w:pPr>
      <w:tabs>
        <w:tab w:val="center" w:pos="4680"/>
        <w:tab w:val="right" w:pos="9360"/>
      </w:tabs>
      <w:spacing w:line="240" w:lineRule="auto"/>
    </w:pPr>
  </w:style>
  <w:style w:type="character" w:customStyle="1" w:styleId="FooterChar">
    <w:name w:val="Footer Char"/>
    <w:basedOn w:val="DefaultParagraphFont"/>
    <w:link w:val="Footer"/>
    <w:uiPriority w:val="99"/>
    <w:rsid w:val="00545186"/>
    <w:rPr>
      <w:rFonts w:ascii="Archivo Narrow" w:eastAsia="Archivo Narrow" w:hAnsi="Archivo Narrow" w:cs="Archivo Narrow"/>
      <w:kern w:val="0"/>
      <w:sz w:val="20"/>
      <w:szCs w:val="20"/>
    </w:rPr>
  </w:style>
  <w:style w:type="table" w:styleId="TableGrid">
    <w:name w:val="Table Grid"/>
    <w:aliases w:val="CV1,Document Table,HTG,CV table,chiffres,Tableau D,Table EY,Table Finalité,Table Definitions Grid,Deloitte Table Grid,Table Definitions Grid2,Table Definitions Grid11,Table Definitions Grid3,Table Definitions Grid12,EY Table,TabelEcorys"/>
    <w:basedOn w:val="TableNormal"/>
    <w:rsid w:val="002C0A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1293</Words>
  <Characters>7372</Characters>
  <Application>Microsoft Office Word</Application>
  <DocSecurity>0</DocSecurity>
  <Lines>61</Lines>
  <Paragraphs>17</Paragraphs>
  <ScaleCrop>false</ScaleCrop>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ioan</dc:creator>
  <cp:keywords/>
  <dc:description/>
  <cp:lastModifiedBy>Cristina Cibotaru</cp:lastModifiedBy>
  <cp:revision>8</cp:revision>
  <dcterms:created xsi:type="dcterms:W3CDTF">2025-11-19T11:51:00Z</dcterms:created>
  <dcterms:modified xsi:type="dcterms:W3CDTF">2025-11-24T09:30:00Z</dcterms:modified>
</cp:coreProperties>
</file>