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D3" w:rsidRDefault="00DC7207" w:rsidP="00F341D3">
      <w:pPr>
        <w:pStyle w:val="PlainText"/>
        <w:ind w:right="-594"/>
        <w:jc w:val="center"/>
        <w:rPr>
          <w:rFonts w:ascii="Times New Roman" w:hAnsi="Times New Roman"/>
        </w:rPr>
      </w:pPr>
      <w:r>
        <w:rPr>
          <w:rFonts w:ascii="Times New Roman" w:hAnsi="Times New Roman"/>
          <w:noProof/>
          <w:lang w:val="en-US"/>
        </w:rPr>
        <w:drawing>
          <wp:inline distT="0" distB="0" distL="0" distR="0" wp14:anchorId="5E05E90D">
            <wp:extent cx="594423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1066800"/>
                    </a:xfrm>
                    <a:prstGeom prst="rect">
                      <a:avLst/>
                    </a:prstGeom>
                    <a:noFill/>
                  </pic:spPr>
                </pic:pic>
              </a:graphicData>
            </a:graphic>
          </wp:inline>
        </w:drawing>
      </w:r>
      <w:r w:rsidR="00F341D3">
        <w:rPr>
          <w:rFonts w:ascii="Times New Roman" w:hAnsi="Times New Roman"/>
        </w:rPr>
        <w:t xml:space="preserve">                                                                                                                                                                </w:t>
      </w:r>
    </w:p>
    <w:p w:rsidR="005378E9" w:rsidRDefault="005378E9" w:rsidP="00765483">
      <w:pPr>
        <w:ind w:firstLine="284"/>
      </w:pPr>
    </w:p>
    <w:p w:rsidR="00745F4A" w:rsidRDefault="00745F4A" w:rsidP="00F341D3">
      <w:pPr>
        <w:pStyle w:val="DefaultText2"/>
        <w:jc w:val="center"/>
        <w:rPr>
          <w:b/>
          <w:sz w:val="32"/>
          <w:szCs w:val="32"/>
        </w:rPr>
      </w:pPr>
    </w:p>
    <w:p w:rsidR="00F341D3" w:rsidRPr="00B274BE" w:rsidRDefault="009F3CAA" w:rsidP="00F341D3">
      <w:pPr>
        <w:pStyle w:val="DefaultText2"/>
        <w:jc w:val="center"/>
        <w:rPr>
          <w:b/>
          <w:sz w:val="32"/>
          <w:szCs w:val="32"/>
        </w:rPr>
      </w:pPr>
      <w:r>
        <w:rPr>
          <w:b/>
          <w:sz w:val="32"/>
          <w:szCs w:val="32"/>
        </w:rPr>
        <w:t xml:space="preserve">           </w:t>
      </w:r>
      <w:r w:rsidR="00F341D3">
        <w:rPr>
          <w:b/>
          <w:sz w:val="32"/>
          <w:szCs w:val="32"/>
        </w:rPr>
        <w:t xml:space="preserve">CONTRACT  DE </w:t>
      </w:r>
      <w:r w:rsidR="008B0025">
        <w:rPr>
          <w:b/>
          <w:sz w:val="32"/>
          <w:szCs w:val="32"/>
        </w:rPr>
        <w:t>LUCRĂ</w:t>
      </w:r>
      <w:r w:rsidR="008E61E6">
        <w:rPr>
          <w:b/>
          <w:sz w:val="32"/>
          <w:szCs w:val="32"/>
        </w:rPr>
        <w:t>RI</w:t>
      </w:r>
    </w:p>
    <w:p w:rsidR="00F341D3" w:rsidRPr="00A76F06" w:rsidRDefault="00A76F06" w:rsidP="00F341D3">
      <w:pPr>
        <w:pStyle w:val="DefaultText"/>
        <w:jc w:val="both"/>
        <w:rPr>
          <w:b/>
        </w:rPr>
      </w:pPr>
      <w:r>
        <w:rPr>
          <w:b/>
        </w:rPr>
        <w:t xml:space="preserve">                                                        </w:t>
      </w:r>
      <w:r w:rsidRPr="00A76F06">
        <w:rPr>
          <w:b/>
        </w:rPr>
        <w:t xml:space="preserve"> --------------------------------------------</w:t>
      </w:r>
    </w:p>
    <w:p w:rsidR="00F341D3" w:rsidRDefault="00F341D3" w:rsidP="00F341D3">
      <w:pPr>
        <w:pStyle w:val="DefaultText"/>
        <w:jc w:val="both"/>
        <w:rPr>
          <w:b/>
        </w:rPr>
      </w:pPr>
    </w:p>
    <w:p w:rsidR="00F341D3" w:rsidRPr="009A7898" w:rsidRDefault="00F341D3" w:rsidP="00F341D3">
      <w:pPr>
        <w:pStyle w:val="DefaultText"/>
        <w:jc w:val="both"/>
        <w:rPr>
          <w:b/>
          <w:i/>
          <w:szCs w:val="24"/>
        </w:rPr>
      </w:pPr>
      <w:r w:rsidRPr="009A7898">
        <w:rPr>
          <w:b/>
          <w:i/>
          <w:szCs w:val="24"/>
        </w:rPr>
        <w:t>Preambul</w:t>
      </w:r>
    </w:p>
    <w:p w:rsidR="00F341D3" w:rsidRPr="009A7898" w:rsidRDefault="00F341D3" w:rsidP="00F341D3">
      <w:pPr>
        <w:pStyle w:val="DefaultText"/>
        <w:jc w:val="both"/>
        <w:rPr>
          <w:b/>
          <w:i/>
          <w:szCs w:val="24"/>
        </w:rPr>
      </w:pPr>
    </w:p>
    <w:p w:rsidR="006F3F78" w:rsidRPr="009A7898" w:rsidRDefault="00D93247" w:rsidP="006F3F78">
      <w:pPr>
        <w:jc w:val="both"/>
        <w:rPr>
          <w:rFonts w:ascii="Times New Roman" w:hAnsi="Times New Roman"/>
          <w:color w:val="000000"/>
          <w:sz w:val="24"/>
          <w:szCs w:val="24"/>
        </w:rPr>
      </w:pPr>
      <w:r w:rsidRPr="009A7898">
        <w:rPr>
          <w:rFonts w:ascii="Times New Roman" w:hAnsi="Times New Roman"/>
          <w:b/>
          <w:color w:val="000000"/>
          <w:sz w:val="24"/>
          <w:szCs w:val="24"/>
        </w:rPr>
        <w:t>1</w:t>
      </w:r>
      <w:r w:rsidRPr="009A7898">
        <w:rPr>
          <w:rFonts w:ascii="Times New Roman" w:hAnsi="Times New Roman"/>
          <w:color w:val="000000"/>
          <w:sz w:val="24"/>
          <w:szCs w:val="24"/>
        </w:rPr>
        <w:t xml:space="preserve">. </w:t>
      </w:r>
      <w:r w:rsidR="006F3F78" w:rsidRPr="009A7898">
        <w:rPr>
          <w:rFonts w:ascii="Times New Roman" w:hAnsi="Times New Roman"/>
          <w:sz w:val="24"/>
          <w:szCs w:val="24"/>
        </w:rPr>
        <w:t xml:space="preserve">În temeiul Legii nr. 98/2016 privind achiziţiile publice, </w:t>
      </w:r>
      <w:r w:rsidR="006F3F78" w:rsidRPr="009A7898">
        <w:rPr>
          <w:rFonts w:ascii="Times New Roman" w:hAnsi="Times New Roman"/>
          <w:color w:val="000000"/>
          <w:sz w:val="24"/>
          <w:szCs w:val="24"/>
        </w:rPr>
        <w:t xml:space="preserve">s-a încheiat prezentul contract de </w:t>
      </w:r>
      <w:r w:rsidR="0037773E">
        <w:rPr>
          <w:rFonts w:ascii="Times New Roman" w:hAnsi="Times New Roman"/>
          <w:color w:val="000000"/>
          <w:sz w:val="24"/>
          <w:szCs w:val="24"/>
        </w:rPr>
        <w:t>lucră</w:t>
      </w:r>
      <w:r w:rsidR="009F3D3C" w:rsidRPr="009A7898">
        <w:rPr>
          <w:rFonts w:ascii="Times New Roman" w:hAnsi="Times New Roman"/>
          <w:color w:val="000000"/>
          <w:sz w:val="24"/>
          <w:szCs w:val="24"/>
        </w:rPr>
        <w:t>ri</w:t>
      </w:r>
    </w:p>
    <w:p w:rsidR="00F341D3" w:rsidRPr="009A7898" w:rsidRDefault="005624D8" w:rsidP="00765483">
      <w:pPr>
        <w:jc w:val="both"/>
        <w:rPr>
          <w:rFonts w:ascii="Times New Roman" w:hAnsi="Times New Roman"/>
          <w:color w:val="000000"/>
          <w:sz w:val="24"/>
          <w:szCs w:val="24"/>
        </w:rPr>
      </w:pPr>
      <w:r w:rsidRPr="009A7898">
        <w:rPr>
          <w:rFonts w:ascii="Times New Roman" w:hAnsi="Times New Roman"/>
          <w:color w:val="000000"/>
          <w:sz w:val="24"/>
          <w:szCs w:val="24"/>
        </w:rPr>
        <w:t>Î</w:t>
      </w:r>
      <w:r w:rsidR="006F3F78" w:rsidRPr="009A7898">
        <w:rPr>
          <w:rFonts w:ascii="Times New Roman" w:hAnsi="Times New Roman"/>
          <w:color w:val="000000"/>
          <w:sz w:val="24"/>
          <w:szCs w:val="24"/>
        </w:rPr>
        <w:t>ntre</w:t>
      </w:r>
      <w:r w:rsidRPr="009A7898">
        <w:rPr>
          <w:rFonts w:ascii="Times New Roman" w:hAnsi="Times New Roman"/>
          <w:color w:val="000000"/>
          <w:sz w:val="24"/>
          <w:szCs w:val="24"/>
        </w:rPr>
        <w:t>:</w:t>
      </w:r>
    </w:p>
    <w:p w:rsidR="00F341D3" w:rsidRPr="009A7898" w:rsidRDefault="00F341D3" w:rsidP="00F341D3">
      <w:pPr>
        <w:jc w:val="both"/>
        <w:rPr>
          <w:rFonts w:ascii="Times New Roman" w:hAnsi="Times New Roman"/>
          <w:color w:val="000000"/>
          <w:sz w:val="24"/>
          <w:szCs w:val="24"/>
        </w:rPr>
      </w:pPr>
      <w:r w:rsidRPr="009A7898">
        <w:rPr>
          <w:rStyle w:val="paragraf1"/>
          <w:rFonts w:ascii="Times New Roman" w:hAnsi="Times New Roman"/>
          <w:color w:val="000000"/>
          <w:sz w:val="24"/>
          <w:szCs w:val="24"/>
        </w:rPr>
        <w:t> </w:t>
      </w:r>
      <w:r w:rsidRPr="009A7898">
        <w:rPr>
          <w:rStyle w:val="paragraf1"/>
          <w:rFonts w:ascii="Times New Roman" w:hAnsi="Times New Roman"/>
          <w:b/>
          <w:color w:val="000000"/>
          <w:sz w:val="24"/>
          <w:szCs w:val="24"/>
        </w:rPr>
        <w:t>DIRECŢIA</w:t>
      </w:r>
      <w:r w:rsidR="00A76F06">
        <w:rPr>
          <w:rStyle w:val="paragraf1"/>
          <w:rFonts w:ascii="Times New Roman" w:hAnsi="Times New Roman"/>
          <w:b/>
          <w:color w:val="000000"/>
          <w:sz w:val="24"/>
          <w:szCs w:val="24"/>
        </w:rPr>
        <w:t xml:space="preserve"> GENERALĂ </w:t>
      </w:r>
      <w:r w:rsidRPr="009A7898">
        <w:rPr>
          <w:rStyle w:val="paragraf1"/>
          <w:rFonts w:ascii="Times New Roman" w:hAnsi="Times New Roman"/>
          <w:b/>
          <w:color w:val="000000"/>
          <w:sz w:val="24"/>
          <w:szCs w:val="24"/>
        </w:rPr>
        <w:t>DE ASISTENTĂ SOCIALĂ ŞI PROTECŢIA COPILULUI BRAŞOV</w:t>
      </w:r>
      <w:r w:rsidRPr="009A7898">
        <w:rPr>
          <w:rFonts w:ascii="Times New Roman" w:hAnsi="Times New Roman"/>
          <w:color w:val="000000"/>
          <w:sz w:val="24"/>
          <w:szCs w:val="24"/>
        </w:rPr>
        <w:t>, cu sediul în Braşov, str. Iuliu Maniu, nr. 6,  telefon/fax 0268/411124,</w:t>
      </w:r>
      <w:r w:rsidR="009A7898">
        <w:rPr>
          <w:rFonts w:ascii="Times New Roman" w:hAnsi="Times New Roman"/>
          <w:color w:val="000000"/>
          <w:sz w:val="24"/>
          <w:szCs w:val="24"/>
        </w:rPr>
        <w:t xml:space="preserve"> email</w:t>
      </w:r>
      <w:r w:rsidR="009A7898">
        <w:rPr>
          <w:rFonts w:ascii="Times New Roman" w:hAnsi="Times New Roman"/>
          <w:color w:val="000000"/>
          <w:sz w:val="24"/>
          <w:szCs w:val="24"/>
          <w:lang w:val="en-US"/>
        </w:rPr>
        <w:t>: office@dgaspcbv.ro</w:t>
      </w:r>
      <w:r w:rsidRPr="009A7898">
        <w:rPr>
          <w:rFonts w:ascii="Times New Roman" w:hAnsi="Times New Roman"/>
          <w:color w:val="000000"/>
          <w:sz w:val="24"/>
          <w:szCs w:val="24"/>
        </w:rPr>
        <w:t xml:space="preserve"> cod fiscal 9870339, reprezentată prin </w:t>
      </w:r>
      <w:r w:rsidR="0037773E">
        <w:rPr>
          <w:rFonts w:ascii="Times New Roman" w:hAnsi="Times New Roman"/>
          <w:b/>
          <w:color w:val="000000"/>
          <w:sz w:val="24"/>
          <w:szCs w:val="24"/>
        </w:rPr>
        <w:t>Gî</w:t>
      </w:r>
      <w:r w:rsidR="005378E9" w:rsidRPr="009A7898">
        <w:rPr>
          <w:rFonts w:ascii="Times New Roman" w:hAnsi="Times New Roman"/>
          <w:b/>
          <w:color w:val="000000"/>
          <w:sz w:val="24"/>
          <w:szCs w:val="24"/>
        </w:rPr>
        <w:t>rbacea Julieta Aurelia</w:t>
      </w:r>
      <w:r w:rsidR="009A7898" w:rsidRPr="009A7898">
        <w:rPr>
          <w:rFonts w:ascii="Times New Roman" w:hAnsi="Times New Roman"/>
          <w:color w:val="000000"/>
          <w:sz w:val="24"/>
          <w:szCs w:val="24"/>
        </w:rPr>
        <w:t>, Director G</w:t>
      </w:r>
      <w:r w:rsidRPr="009A7898">
        <w:rPr>
          <w:rFonts w:ascii="Times New Roman" w:hAnsi="Times New Roman"/>
          <w:color w:val="000000"/>
          <w:sz w:val="24"/>
          <w:szCs w:val="24"/>
        </w:rPr>
        <w:t xml:space="preserve">eneral, </w:t>
      </w:r>
      <w:r w:rsidR="00D93247" w:rsidRPr="009A7898">
        <w:rPr>
          <w:rFonts w:ascii="Times New Roman" w:hAnsi="Times New Roman"/>
          <w:color w:val="000000"/>
          <w:sz w:val="24"/>
          <w:szCs w:val="24"/>
        </w:rPr>
        <w:t xml:space="preserve">denumită în contract </w:t>
      </w:r>
      <w:r w:rsidRPr="009A7898">
        <w:rPr>
          <w:rFonts w:ascii="Times New Roman" w:hAnsi="Times New Roman"/>
          <w:color w:val="000000"/>
          <w:sz w:val="24"/>
          <w:szCs w:val="24"/>
        </w:rPr>
        <w:t xml:space="preserve"> </w:t>
      </w:r>
      <w:r w:rsidRPr="009A7898">
        <w:rPr>
          <w:rFonts w:ascii="Times New Roman" w:hAnsi="Times New Roman"/>
          <w:b/>
          <w:color w:val="000000"/>
          <w:sz w:val="24"/>
          <w:szCs w:val="24"/>
        </w:rPr>
        <w:t>Achizitor</w:t>
      </w:r>
      <w:r w:rsidRPr="009A7898">
        <w:rPr>
          <w:rFonts w:ascii="Times New Roman" w:hAnsi="Times New Roman"/>
          <w:color w:val="000000"/>
          <w:sz w:val="24"/>
          <w:szCs w:val="24"/>
        </w:rPr>
        <w:t xml:space="preserve">, pe de o parte, </w:t>
      </w:r>
    </w:p>
    <w:p w:rsidR="00402CD0" w:rsidRPr="00765483" w:rsidRDefault="00F341D3" w:rsidP="00765483">
      <w:pPr>
        <w:ind w:firstLine="0"/>
        <w:jc w:val="both"/>
        <w:rPr>
          <w:rFonts w:ascii="Times New Roman" w:hAnsi="Times New Roman"/>
          <w:color w:val="000000"/>
          <w:sz w:val="24"/>
          <w:szCs w:val="24"/>
        </w:rPr>
      </w:pPr>
      <w:r w:rsidRPr="009A7898">
        <w:rPr>
          <w:rFonts w:ascii="Times New Roman" w:hAnsi="Times New Roman"/>
          <w:color w:val="000000"/>
          <w:sz w:val="24"/>
          <w:szCs w:val="24"/>
        </w:rPr>
        <w:t xml:space="preserve">şi </w:t>
      </w:r>
    </w:p>
    <w:p w:rsidR="009A7898" w:rsidRPr="00875D48" w:rsidRDefault="00A76F06" w:rsidP="009A7898">
      <w:pPr>
        <w:jc w:val="both"/>
        <w:rPr>
          <w:rFonts w:ascii="Times New Roman" w:hAnsi="Times New Roman"/>
          <w:sz w:val="24"/>
          <w:szCs w:val="24"/>
        </w:rPr>
      </w:pPr>
      <w:r w:rsidRPr="00A76F06">
        <w:rPr>
          <w:rFonts w:ascii="Times New Roman" w:hAnsi="Times New Roman"/>
          <w:b/>
          <w:sz w:val="24"/>
          <w:szCs w:val="24"/>
        </w:rPr>
        <w:t>----------------------------------------------------------------------------------------</w:t>
      </w:r>
      <w:r w:rsidR="009A7898" w:rsidRPr="00875D48">
        <w:rPr>
          <w:rFonts w:ascii="Times New Roman" w:hAnsi="Times New Roman"/>
          <w:sz w:val="24"/>
          <w:szCs w:val="24"/>
        </w:rPr>
        <w:t>, î</w:t>
      </w:r>
      <w:r w:rsidR="00875D48" w:rsidRPr="00875D48">
        <w:rPr>
          <w:rFonts w:ascii="Times New Roman" w:hAnsi="Times New Roman"/>
          <w:sz w:val="24"/>
          <w:szCs w:val="24"/>
        </w:rPr>
        <w:t>n calitate de executant</w:t>
      </w:r>
      <w:r w:rsidR="0037773E" w:rsidRPr="00875D48">
        <w:rPr>
          <w:rFonts w:ascii="Times New Roman" w:hAnsi="Times New Roman"/>
          <w:sz w:val="24"/>
          <w:szCs w:val="24"/>
        </w:rPr>
        <w:t>, pe de altă</w:t>
      </w:r>
      <w:r w:rsidR="009A7898" w:rsidRPr="00875D48">
        <w:rPr>
          <w:rFonts w:ascii="Times New Roman" w:hAnsi="Times New Roman"/>
          <w:sz w:val="24"/>
          <w:szCs w:val="24"/>
        </w:rPr>
        <w:t xml:space="preserve"> parte</w:t>
      </w:r>
    </w:p>
    <w:p w:rsidR="00F341D3" w:rsidRPr="009A7898" w:rsidRDefault="00F341D3" w:rsidP="00F341D3">
      <w:pPr>
        <w:jc w:val="both"/>
        <w:rPr>
          <w:rFonts w:ascii="Times New Roman" w:hAnsi="Times New Roman"/>
          <w:color w:val="000000"/>
          <w:sz w:val="24"/>
          <w:szCs w:val="24"/>
        </w:rPr>
      </w:pPr>
    </w:p>
    <w:p w:rsidR="00F341D3" w:rsidRDefault="00F341D3" w:rsidP="00F341D3">
      <w:pPr>
        <w:jc w:val="both"/>
        <w:rPr>
          <w:rFonts w:ascii="Times New Roman" w:hAnsi="Times New Roman"/>
          <w:b/>
          <w:i/>
          <w:color w:val="000000"/>
          <w:sz w:val="24"/>
          <w:szCs w:val="24"/>
        </w:rPr>
      </w:pPr>
      <w:bookmarkStart w:id="0" w:name="tree#1771"/>
      <w:r w:rsidRPr="009A7898">
        <w:rPr>
          <w:rStyle w:val="punct1"/>
          <w:rFonts w:ascii="Times New Roman" w:hAnsi="Times New Roman"/>
          <w:sz w:val="24"/>
          <w:szCs w:val="24"/>
        </w:rPr>
        <w:t>   2.</w:t>
      </w:r>
      <w:r w:rsidRPr="009A7898">
        <w:rPr>
          <w:rFonts w:ascii="Times New Roman" w:hAnsi="Times New Roman"/>
          <w:color w:val="000000"/>
          <w:sz w:val="24"/>
          <w:szCs w:val="24"/>
        </w:rPr>
        <w:t xml:space="preserve"> </w:t>
      </w:r>
      <w:r w:rsidRPr="009A7898">
        <w:rPr>
          <w:rFonts w:ascii="Times New Roman" w:hAnsi="Times New Roman"/>
          <w:b/>
          <w:color w:val="000000"/>
          <w:sz w:val="24"/>
          <w:szCs w:val="24"/>
        </w:rPr>
        <w:t>Definiţii</w:t>
      </w:r>
      <w:r w:rsidRPr="009A7898">
        <w:rPr>
          <w:rFonts w:ascii="Times New Roman" w:hAnsi="Times New Roman"/>
          <w:b/>
          <w:i/>
          <w:color w:val="000000"/>
          <w:sz w:val="24"/>
          <w:szCs w:val="24"/>
        </w:rPr>
        <w:t xml:space="preserve"> </w:t>
      </w:r>
    </w:p>
    <w:p w:rsidR="001D47A5" w:rsidRPr="009A7898" w:rsidRDefault="001D47A5" w:rsidP="00F341D3">
      <w:pPr>
        <w:jc w:val="both"/>
        <w:rPr>
          <w:rFonts w:ascii="Times New Roman" w:hAnsi="Times New Roman"/>
          <w:b/>
          <w:i/>
          <w:color w:val="000000"/>
          <w:sz w:val="24"/>
          <w:szCs w:val="24"/>
        </w:rPr>
      </w:pPr>
    </w:p>
    <w:p w:rsidR="00F341D3" w:rsidRPr="009A7898" w:rsidRDefault="00F341D3" w:rsidP="00F341D3">
      <w:pPr>
        <w:jc w:val="both"/>
        <w:rPr>
          <w:rFonts w:ascii="Times New Roman" w:hAnsi="Times New Roman"/>
          <w:color w:val="000000"/>
          <w:sz w:val="24"/>
          <w:szCs w:val="24"/>
        </w:rPr>
      </w:pPr>
      <w:bookmarkStart w:id="1" w:name="tree#1772"/>
      <w:bookmarkEnd w:id="0"/>
      <w:r w:rsidRPr="009A7898">
        <w:rPr>
          <w:rStyle w:val="punct1"/>
          <w:rFonts w:ascii="Times New Roman" w:hAnsi="Times New Roman"/>
          <w:sz w:val="24"/>
          <w:szCs w:val="24"/>
        </w:rPr>
        <w:t>   2.1.</w:t>
      </w:r>
      <w:r w:rsidRPr="009A7898">
        <w:rPr>
          <w:rFonts w:ascii="Times New Roman" w:hAnsi="Times New Roman"/>
          <w:color w:val="000000"/>
          <w:sz w:val="24"/>
          <w:szCs w:val="24"/>
        </w:rPr>
        <w:t xml:space="preserve"> - În prezentul contract următorii termeni vor fi interpretaţi astfel: </w:t>
      </w:r>
    </w:p>
    <w:p w:rsidR="00F341D3" w:rsidRPr="009A7898" w:rsidRDefault="00F341D3" w:rsidP="00F341D3">
      <w:pPr>
        <w:jc w:val="both"/>
        <w:rPr>
          <w:rFonts w:ascii="Times New Roman" w:hAnsi="Times New Roman"/>
          <w:color w:val="000000"/>
          <w:sz w:val="24"/>
          <w:szCs w:val="24"/>
        </w:rPr>
      </w:pPr>
      <w:bookmarkStart w:id="2" w:name="tree#1773"/>
      <w:bookmarkEnd w:id="1"/>
      <w:r w:rsidRPr="009A7898">
        <w:rPr>
          <w:rStyle w:val="litera1"/>
          <w:rFonts w:ascii="Times New Roman" w:hAnsi="Times New Roman"/>
          <w:sz w:val="24"/>
          <w:szCs w:val="24"/>
        </w:rPr>
        <w:t>   a.</w:t>
      </w:r>
      <w:r w:rsidRPr="009A7898">
        <w:rPr>
          <w:rFonts w:ascii="Times New Roman" w:hAnsi="Times New Roman"/>
          <w:color w:val="000000"/>
          <w:sz w:val="24"/>
          <w:szCs w:val="24"/>
        </w:rPr>
        <w:t xml:space="preserve"> contract - prezentul contract şi toate anexele sale; </w:t>
      </w:r>
    </w:p>
    <w:p w:rsidR="00F341D3" w:rsidRPr="009A7898" w:rsidRDefault="00F341D3" w:rsidP="00F341D3">
      <w:pPr>
        <w:jc w:val="both"/>
        <w:rPr>
          <w:rFonts w:ascii="Times New Roman" w:hAnsi="Times New Roman"/>
          <w:color w:val="000000"/>
          <w:sz w:val="24"/>
          <w:szCs w:val="24"/>
        </w:rPr>
      </w:pPr>
      <w:bookmarkStart w:id="3" w:name="tree#1774"/>
      <w:bookmarkEnd w:id="2"/>
      <w:r w:rsidRPr="009A7898">
        <w:rPr>
          <w:rStyle w:val="litera1"/>
          <w:rFonts w:ascii="Times New Roman" w:hAnsi="Times New Roman"/>
          <w:sz w:val="24"/>
          <w:szCs w:val="24"/>
        </w:rPr>
        <w:t>   b.</w:t>
      </w:r>
      <w:r w:rsidRPr="009A7898">
        <w:rPr>
          <w:rFonts w:ascii="Times New Roman" w:hAnsi="Times New Roman"/>
          <w:color w:val="000000"/>
          <w:sz w:val="24"/>
          <w:szCs w:val="24"/>
        </w:rPr>
        <w:t xml:space="preserve"> achizitor şi </w:t>
      </w:r>
      <w:r w:rsidR="009F3D3C" w:rsidRPr="009A7898">
        <w:rPr>
          <w:rFonts w:ascii="Times New Roman" w:hAnsi="Times New Roman"/>
          <w:color w:val="000000"/>
          <w:sz w:val="24"/>
          <w:szCs w:val="24"/>
        </w:rPr>
        <w:t>executant</w:t>
      </w:r>
      <w:r w:rsidRPr="009A7898">
        <w:rPr>
          <w:rFonts w:ascii="Times New Roman" w:hAnsi="Times New Roman"/>
          <w:color w:val="000000"/>
          <w:sz w:val="24"/>
          <w:szCs w:val="24"/>
        </w:rPr>
        <w:t xml:space="preserve"> - părţile contractante, aşa cum sunt acestea numite în prezentul contract; </w:t>
      </w:r>
    </w:p>
    <w:p w:rsidR="00F341D3" w:rsidRPr="009A7898" w:rsidRDefault="00F341D3" w:rsidP="00F341D3">
      <w:pPr>
        <w:jc w:val="both"/>
        <w:rPr>
          <w:rFonts w:ascii="Times New Roman" w:hAnsi="Times New Roman"/>
          <w:color w:val="000000"/>
          <w:sz w:val="24"/>
          <w:szCs w:val="24"/>
        </w:rPr>
      </w:pPr>
      <w:bookmarkStart w:id="4" w:name="tree#1775"/>
      <w:bookmarkEnd w:id="3"/>
      <w:r w:rsidRPr="009A7898">
        <w:rPr>
          <w:rStyle w:val="litera1"/>
          <w:rFonts w:ascii="Times New Roman" w:hAnsi="Times New Roman"/>
          <w:sz w:val="24"/>
          <w:szCs w:val="24"/>
        </w:rPr>
        <w:t>  c.</w:t>
      </w:r>
      <w:r w:rsidRPr="009A7898">
        <w:rPr>
          <w:rFonts w:ascii="Times New Roman" w:hAnsi="Times New Roman"/>
          <w:color w:val="000000"/>
          <w:sz w:val="24"/>
          <w:szCs w:val="24"/>
        </w:rPr>
        <w:t xml:space="preserve"> preţul contractului - preţul plătibil </w:t>
      </w:r>
      <w:r w:rsidR="00380AB5" w:rsidRPr="009A7898">
        <w:rPr>
          <w:rFonts w:ascii="Times New Roman" w:hAnsi="Times New Roman"/>
          <w:color w:val="000000"/>
          <w:sz w:val="24"/>
          <w:szCs w:val="24"/>
        </w:rPr>
        <w:t xml:space="preserve">executantului </w:t>
      </w:r>
      <w:r w:rsidRPr="009A7898">
        <w:rPr>
          <w:rFonts w:ascii="Times New Roman" w:hAnsi="Times New Roman"/>
          <w:color w:val="000000"/>
          <w:sz w:val="24"/>
          <w:szCs w:val="24"/>
        </w:rPr>
        <w:t xml:space="preserve"> de către achizitor, în baza contractului, pentru îndeplinirea integrală şi corespunzătoare a tuturor obligaţiilor asumate prin contract; </w:t>
      </w:r>
    </w:p>
    <w:p w:rsidR="00F341D3" w:rsidRPr="009A7898" w:rsidRDefault="00F341D3" w:rsidP="00F341D3">
      <w:pPr>
        <w:jc w:val="both"/>
        <w:rPr>
          <w:rFonts w:ascii="Times New Roman" w:hAnsi="Times New Roman"/>
          <w:color w:val="000000"/>
          <w:sz w:val="24"/>
          <w:szCs w:val="24"/>
        </w:rPr>
      </w:pPr>
      <w:bookmarkStart w:id="5" w:name="tree#1776"/>
      <w:bookmarkEnd w:id="4"/>
      <w:r w:rsidRPr="009A7898">
        <w:rPr>
          <w:rStyle w:val="litera1"/>
          <w:rFonts w:ascii="Times New Roman" w:hAnsi="Times New Roman"/>
          <w:sz w:val="24"/>
          <w:szCs w:val="24"/>
        </w:rPr>
        <w:t>   d.</w:t>
      </w:r>
      <w:r w:rsidRPr="009A7898">
        <w:rPr>
          <w:rFonts w:ascii="Times New Roman" w:hAnsi="Times New Roman"/>
          <w:color w:val="000000"/>
          <w:sz w:val="24"/>
          <w:szCs w:val="24"/>
        </w:rPr>
        <w:t xml:space="preserve"> </w:t>
      </w:r>
      <w:r w:rsidR="00351D86" w:rsidRPr="009A7898">
        <w:rPr>
          <w:rFonts w:ascii="Times New Roman" w:hAnsi="Times New Roman"/>
          <w:color w:val="000000"/>
          <w:sz w:val="24"/>
          <w:szCs w:val="24"/>
        </w:rPr>
        <w:t>lucrari</w:t>
      </w:r>
      <w:r w:rsidRPr="009A7898">
        <w:rPr>
          <w:rFonts w:ascii="Times New Roman" w:hAnsi="Times New Roman"/>
          <w:color w:val="000000"/>
          <w:sz w:val="24"/>
          <w:szCs w:val="24"/>
        </w:rPr>
        <w:t xml:space="preserve"> - activităţile a căror prestare face obiectul contractului; </w:t>
      </w:r>
    </w:p>
    <w:p w:rsidR="00F341D3" w:rsidRPr="009A7898" w:rsidRDefault="00F341D3" w:rsidP="00AB4045">
      <w:pPr>
        <w:jc w:val="both"/>
        <w:rPr>
          <w:rFonts w:ascii="Times New Roman" w:hAnsi="Times New Roman"/>
          <w:color w:val="000000"/>
          <w:sz w:val="24"/>
          <w:szCs w:val="24"/>
        </w:rPr>
      </w:pPr>
      <w:bookmarkStart w:id="6" w:name="tree#1777"/>
      <w:bookmarkEnd w:id="5"/>
      <w:r w:rsidRPr="009A7898">
        <w:rPr>
          <w:rStyle w:val="litera1"/>
          <w:rFonts w:ascii="Times New Roman" w:hAnsi="Times New Roman"/>
          <w:i/>
          <w:sz w:val="24"/>
          <w:szCs w:val="24"/>
        </w:rPr>
        <w:t>   </w:t>
      </w:r>
      <w:r w:rsidRPr="009A7898">
        <w:rPr>
          <w:rStyle w:val="litera1"/>
          <w:rFonts w:ascii="Times New Roman" w:hAnsi="Times New Roman"/>
          <w:sz w:val="24"/>
          <w:szCs w:val="24"/>
        </w:rPr>
        <w:t>e.</w:t>
      </w:r>
      <w:r w:rsidRPr="009A7898">
        <w:rPr>
          <w:rFonts w:ascii="Times New Roman" w:hAnsi="Times New Roman"/>
          <w:color w:val="000000"/>
          <w:sz w:val="24"/>
          <w:szCs w:val="24"/>
        </w:rPr>
        <w:t xml:space="preserve"> produse - echipamentele, maşinile, utilajele, piesele de schimb şi orice alte bunuri cuprinse în anexa/anexele la prezentul contract şi pe care </w:t>
      </w:r>
      <w:r w:rsidR="00AB4045">
        <w:rPr>
          <w:rFonts w:ascii="Times New Roman" w:hAnsi="Times New Roman"/>
          <w:color w:val="000000"/>
          <w:sz w:val="24"/>
          <w:szCs w:val="24"/>
        </w:rPr>
        <w:t>executantul</w:t>
      </w:r>
      <w:r w:rsidR="00380AB5" w:rsidRPr="009A7898">
        <w:rPr>
          <w:rFonts w:ascii="Times New Roman" w:hAnsi="Times New Roman"/>
          <w:color w:val="000000"/>
          <w:sz w:val="24"/>
          <w:szCs w:val="24"/>
        </w:rPr>
        <w:t xml:space="preserve"> </w:t>
      </w:r>
      <w:r w:rsidRPr="009A7898">
        <w:rPr>
          <w:rFonts w:ascii="Times New Roman" w:hAnsi="Times New Roman"/>
          <w:color w:val="000000"/>
          <w:sz w:val="24"/>
          <w:szCs w:val="24"/>
        </w:rPr>
        <w:t>are obligaţia de a le furniza în legătură cu</w:t>
      </w:r>
      <w:r w:rsidR="00AB4045">
        <w:rPr>
          <w:rFonts w:ascii="Times New Roman" w:hAnsi="Times New Roman"/>
          <w:color w:val="000000"/>
          <w:sz w:val="24"/>
          <w:szCs w:val="24"/>
        </w:rPr>
        <w:t xml:space="preserve"> lucrările</w:t>
      </w:r>
      <w:r w:rsidRPr="009A7898">
        <w:rPr>
          <w:rFonts w:ascii="Times New Roman" w:hAnsi="Times New Roman"/>
          <w:color w:val="000000"/>
          <w:sz w:val="24"/>
          <w:szCs w:val="24"/>
        </w:rPr>
        <w:t xml:space="preserve"> </w:t>
      </w:r>
      <w:r w:rsidR="00AB4045">
        <w:rPr>
          <w:rFonts w:ascii="Times New Roman" w:hAnsi="Times New Roman"/>
          <w:color w:val="000000"/>
          <w:sz w:val="24"/>
          <w:szCs w:val="24"/>
        </w:rPr>
        <w:t>executate</w:t>
      </w:r>
      <w:r w:rsidRPr="009A7898">
        <w:rPr>
          <w:rFonts w:ascii="Times New Roman" w:hAnsi="Times New Roman"/>
          <w:color w:val="000000"/>
          <w:sz w:val="24"/>
          <w:szCs w:val="24"/>
        </w:rPr>
        <w:t xml:space="preserve"> conform contractului; </w:t>
      </w:r>
    </w:p>
    <w:p w:rsidR="000130FD" w:rsidRPr="009A7898" w:rsidRDefault="000130FD" w:rsidP="00F341D3">
      <w:pPr>
        <w:jc w:val="both"/>
        <w:rPr>
          <w:rFonts w:ascii="Times New Roman" w:hAnsi="Times New Roman"/>
          <w:color w:val="000000"/>
          <w:sz w:val="24"/>
          <w:szCs w:val="24"/>
        </w:rPr>
      </w:pPr>
      <w:r w:rsidRPr="009A7898">
        <w:rPr>
          <w:rFonts w:ascii="Times New Roman" w:hAnsi="Times New Roman"/>
          <w:b/>
          <w:color w:val="000000"/>
          <w:sz w:val="24"/>
          <w:szCs w:val="24"/>
        </w:rPr>
        <w:t xml:space="preserve">   f</w:t>
      </w:r>
      <w:r w:rsidRPr="009A7898">
        <w:rPr>
          <w:rFonts w:ascii="Times New Roman" w:hAnsi="Times New Roman"/>
          <w:color w:val="000000"/>
          <w:sz w:val="24"/>
          <w:szCs w:val="24"/>
        </w:rPr>
        <w:t>.</w:t>
      </w:r>
      <w:r w:rsidR="0000276E">
        <w:rPr>
          <w:rFonts w:ascii="Times New Roman" w:hAnsi="Times New Roman"/>
          <w:color w:val="000000"/>
          <w:sz w:val="24"/>
          <w:szCs w:val="24"/>
        </w:rPr>
        <w:t>garanția de bună execuț</w:t>
      </w:r>
      <w:r w:rsidR="00614E05" w:rsidRPr="009A7898">
        <w:rPr>
          <w:rFonts w:ascii="Times New Roman" w:hAnsi="Times New Roman"/>
          <w:color w:val="000000"/>
          <w:sz w:val="24"/>
          <w:szCs w:val="24"/>
        </w:rPr>
        <w:t>ie a co</w:t>
      </w:r>
      <w:r w:rsidR="0000276E">
        <w:rPr>
          <w:rFonts w:ascii="Times New Roman" w:hAnsi="Times New Roman"/>
          <w:color w:val="000000"/>
          <w:sz w:val="24"/>
          <w:szCs w:val="24"/>
        </w:rPr>
        <w:t>ntractului – se constituie de că</w:t>
      </w:r>
      <w:r w:rsidR="00614E05" w:rsidRPr="009A7898">
        <w:rPr>
          <w:rFonts w:ascii="Times New Roman" w:hAnsi="Times New Roman"/>
          <w:color w:val="000000"/>
          <w:sz w:val="24"/>
          <w:szCs w:val="24"/>
        </w:rPr>
        <w:t>t</w:t>
      </w:r>
      <w:r w:rsidR="00666417">
        <w:rPr>
          <w:rFonts w:ascii="Times New Roman" w:hAnsi="Times New Roman"/>
          <w:color w:val="000000"/>
          <w:sz w:val="24"/>
          <w:szCs w:val="24"/>
        </w:rPr>
        <w:t>re contractant in scopul asigurării autorității contractante de îndeplinirea cantitativă, calitativă și în perioada convenită a contractului de achiziție publică</w:t>
      </w:r>
      <w:r w:rsidR="00614E05" w:rsidRPr="009A7898">
        <w:rPr>
          <w:rFonts w:ascii="Times New Roman" w:hAnsi="Times New Roman"/>
          <w:color w:val="000000"/>
          <w:sz w:val="24"/>
          <w:szCs w:val="24"/>
        </w:rPr>
        <w:t>;</w:t>
      </w:r>
    </w:p>
    <w:p w:rsidR="00F341D3" w:rsidRPr="009A7898" w:rsidRDefault="00F341D3" w:rsidP="00F341D3">
      <w:pPr>
        <w:jc w:val="both"/>
        <w:rPr>
          <w:rFonts w:ascii="Times New Roman" w:hAnsi="Times New Roman"/>
          <w:color w:val="000000"/>
          <w:sz w:val="24"/>
          <w:szCs w:val="24"/>
        </w:rPr>
      </w:pPr>
      <w:bookmarkStart w:id="7" w:name="tree#1778"/>
      <w:bookmarkEnd w:id="6"/>
      <w:r w:rsidRPr="009A7898">
        <w:rPr>
          <w:rStyle w:val="litera1"/>
          <w:rFonts w:ascii="Times New Roman" w:hAnsi="Times New Roman"/>
          <w:sz w:val="24"/>
          <w:szCs w:val="24"/>
        </w:rPr>
        <w:t>   </w:t>
      </w:r>
      <w:r w:rsidR="00614E05" w:rsidRPr="009A7898">
        <w:rPr>
          <w:rStyle w:val="litera1"/>
          <w:rFonts w:ascii="Times New Roman" w:hAnsi="Times New Roman"/>
          <w:sz w:val="24"/>
          <w:szCs w:val="24"/>
        </w:rPr>
        <w:t>g</w:t>
      </w:r>
      <w:r w:rsidRPr="009A7898">
        <w:rPr>
          <w:rStyle w:val="litera1"/>
          <w:rFonts w:ascii="Times New Roman" w:hAnsi="Times New Roman"/>
          <w:sz w:val="24"/>
          <w:szCs w:val="24"/>
        </w:rPr>
        <w:t>.</w:t>
      </w:r>
      <w:r w:rsidRPr="009A7898">
        <w:rPr>
          <w:rFonts w:ascii="Times New Roman" w:hAnsi="Times New Roman"/>
          <w:color w:val="000000"/>
          <w:sz w:val="24"/>
          <w:szCs w:val="24"/>
        </w:rPr>
        <w:t xml:space="preserve">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rsidR="00F341D3" w:rsidRPr="009A7898" w:rsidRDefault="00F341D3" w:rsidP="00F341D3">
      <w:pPr>
        <w:jc w:val="both"/>
        <w:rPr>
          <w:rFonts w:ascii="Times New Roman" w:hAnsi="Times New Roman"/>
          <w:color w:val="000000"/>
          <w:sz w:val="24"/>
          <w:szCs w:val="24"/>
        </w:rPr>
      </w:pPr>
      <w:bookmarkStart w:id="8" w:name="tree#1779"/>
      <w:bookmarkEnd w:id="7"/>
      <w:r w:rsidRPr="009A7898">
        <w:rPr>
          <w:rStyle w:val="litera1"/>
          <w:rFonts w:ascii="Times New Roman" w:hAnsi="Times New Roman"/>
          <w:sz w:val="24"/>
          <w:szCs w:val="24"/>
        </w:rPr>
        <w:t>  </w:t>
      </w:r>
      <w:r w:rsidR="00614E05" w:rsidRPr="009A7898">
        <w:rPr>
          <w:rStyle w:val="litera1"/>
          <w:rFonts w:ascii="Times New Roman" w:hAnsi="Times New Roman"/>
          <w:sz w:val="24"/>
          <w:szCs w:val="24"/>
        </w:rPr>
        <w:t>h</w:t>
      </w:r>
      <w:r w:rsidRPr="009A7898">
        <w:rPr>
          <w:rStyle w:val="litera1"/>
          <w:rFonts w:ascii="Times New Roman" w:hAnsi="Times New Roman"/>
          <w:sz w:val="24"/>
          <w:szCs w:val="24"/>
        </w:rPr>
        <w:t>.</w:t>
      </w:r>
      <w:r w:rsidRPr="009A7898">
        <w:rPr>
          <w:rFonts w:ascii="Times New Roman" w:hAnsi="Times New Roman"/>
          <w:color w:val="000000"/>
          <w:sz w:val="24"/>
          <w:szCs w:val="24"/>
        </w:rPr>
        <w:t xml:space="preserve"> zi - zi calendaristică; an - 365 de zile. </w:t>
      </w:r>
    </w:p>
    <w:p w:rsidR="00B85FD1" w:rsidRDefault="00B85FD1" w:rsidP="00F341D3">
      <w:pPr>
        <w:jc w:val="both"/>
        <w:rPr>
          <w:rFonts w:ascii="Times New Roman" w:hAnsi="Times New Roman"/>
          <w:color w:val="000000"/>
          <w:sz w:val="24"/>
          <w:szCs w:val="24"/>
        </w:rPr>
      </w:pPr>
    </w:p>
    <w:p w:rsidR="00A76F06" w:rsidRPr="009A7898" w:rsidRDefault="00A76F06" w:rsidP="00F341D3">
      <w:pPr>
        <w:jc w:val="both"/>
        <w:rPr>
          <w:rFonts w:ascii="Times New Roman" w:hAnsi="Times New Roman"/>
          <w:color w:val="000000"/>
          <w:sz w:val="24"/>
          <w:szCs w:val="24"/>
        </w:rPr>
      </w:pPr>
    </w:p>
    <w:p w:rsidR="001D47A5" w:rsidRPr="009A7898" w:rsidRDefault="00F341D3" w:rsidP="00765483">
      <w:pPr>
        <w:jc w:val="both"/>
        <w:rPr>
          <w:rFonts w:ascii="Times New Roman" w:hAnsi="Times New Roman"/>
          <w:b/>
          <w:i/>
          <w:color w:val="000000"/>
          <w:sz w:val="24"/>
          <w:szCs w:val="24"/>
        </w:rPr>
      </w:pPr>
      <w:bookmarkStart w:id="9" w:name="tree#1781"/>
      <w:bookmarkEnd w:id="8"/>
      <w:r w:rsidRPr="009A7898">
        <w:rPr>
          <w:rStyle w:val="punct1"/>
          <w:rFonts w:ascii="Times New Roman" w:hAnsi="Times New Roman"/>
          <w:sz w:val="24"/>
          <w:szCs w:val="24"/>
        </w:rPr>
        <w:lastRenderedPageBreak/>
        <w:t> </w:t>
      </w:r>
      <w:r w:rsidR="004060B0" w:rsidRPr="009A7898">
        <w:rPr>
          <w:rStyle w:val="punct1"/>
          <w:rFonts w:ascii="Times New Roman" w:hAnsi="Times New Roman"/>
          <w:sz w:val="24"/>
          <w:szCs w:val="24"/>
        </w:rPr>
        <w:t xml:space="preserve">  </w:t>
      </w:r>
      <w:r w:rsidRPr="009A7898">
        <w:rPr>
          <w:rStyle w:val="punct1"/>
          <w:rFonts w:ascii="Times New Roman" w:hAnsi="Times New Roman"/>
          <w:sz w:val="24"/>
          <w:szCs w:val="24"/>
        </w:rPr>
        <w:t>3.</w:t>
      </w:r>
      <w:r w:rsidRPr="009A7898">
        <w:rPr>
          <w:rFonts w:ascii="Times New Roman" w:hAnsi="Times New Roman"/>
          <w:color w:val="000000"/>
          <w:sz w:val="24"/>
          <w:szCs w:val="24"/>
        </w:rPr>
        <w:t xml:space="preserve"> </w:t>
      </w:r>
      <w:r w:rsidRPr="009A7898">
        <w:rPr>
          <w:rFonts w:ascii="Times New Roman" w:hAnsi="Times New Roman"/>
          <w:b/>
          <w:color w:val="000000"/>
          <w:sz w:val="24"/>
          <w:szCs w:val="24"/>
        </w:rPr>
        <w:t>Interpretare</w:t>
      </w:r>
      <w:r w:rsidRPr="009A7898">
        <w:rPr>
          <w:rFonts w:ascii="Times New Roman" w:hAnsi="Times New Roman"/>
          <w:b/>
          <w:i/>
          <w:color w:val="000000"/>
          <w:sz w:val="24"/>
          <w:szCs w:val="24"/>
        </w:rPr>
        <w:t xml:space="preserve"> </w:t>
      </w:r>
    </w:p>
    <w:p w:rsidR="00F341D3" w:rsidRPr="009A7898" w:rsidRDefault="00F341D3" w:rsidP="00F341D3">
      <w:pPr>
        <w:jc w:val="both"/>
        <w:rPr>
          <w:rFonts w:ascii="Times New Roman" w:hAnsi="Times New Roman"/>
          <w:color w:val="000000"/>
          <w:sz w:val="24"/>
          <w:szCs w:val="24"/>
        </w:rPr>
      </w:pPr>
      <w:bookmarkStart w:id="10" w:name="tree#1782"/>
      <w:bookmarkEnd w:id="9"/>
      <w:r w:rsidRPr="009A7898">
        <w:rPr>
          <w:rStyle w:val="punct1"/>
          <w:rFonts w:ascii="Times New Roman" w:hAnsi="Times New Roman"/>
          <w:sz w:val="24"/>
          <w:szCs w:val="24"/>
        </w:rPr>
        <w:t>   3</w:t>
      </w:r>
      <w:r w:rsidRPr="009A7898">
        <w:rPr>
          <w:rStyle w:val="punct1"/>
          <w:rFonts w:ascii="Times New Roman" w:hAnsi="Times New Roman"/>
          <w:b w:val="0"/>
          <w:sz w:val="24"/>
          <w:szCs w:val="24"/>
        </w:rPr>
        <w:t>.1.</w:t>
      </w:r>
      <w:r w:rsidRPr="009A7898">
        <w:rPr>
          <w:rFonts w:ascii="Times New Roman" w:hAnsi="Times New Roman"/>
          <w:b/>
          <w:color w:val="000000"/>
          <w:sz w:val="24"/>
          <w:szCs w:val="24"/>
        </w:rPr>
        <w:t xml:space="preserve"> </w:t>
      </w:r>
      <w:r w:rsidRPr="009A7898">
        <w:rPr>
          <w:rFonts w:ascii="Times New Roman" w:hAnsi="Times New Roman"/>
          <w:color w:val="000000"/>
          <w:sz w:val="24"/>
          <w:szCs w:val="24"/>
        </w:rPr>
        <w:t xml:space="preserve">- În prezentul contract, cu excepţia unei prevederi contrare, cuvintele la forma singular vor include forma de plural şi viceversa, acolo unde acest lucru este permis de context. </w:t>
      </w:r>
    </w:p>
    <w:p w:rsidR="00F341D3" w:rsidRPr="009A7898" w:rsidRDefault="003C0D95" w:rsidP="00F341D3">
      <w:pPr>
        <w:jc w:val="both"/>
        <w:rPr>
          <w:rFonts w:ascii="Times New Roman" w:hAnsi="Times New Roman"/>
          <w:color w:val="000000"/>
          <w:sz w:val="24"/>
          <w:szCs w:val="24"/>
        </w:rPr>
      </w:pPr>
      <w:bookmarkStart w:id="11" w:name="tree#1783"/>
      <w:bookmarkEnd w:id="10"/>
      <w:r w:rsidRPr="009A7898">
        <w:rPr>
          <w:rStyle w:val="punct1"/>
          <w:rFonts w:ascii="Times New Roman" w:hAnsi="Times New Roman"/>
          <w:sz w:val="24"/>
          <w:szCs w:val="24"/>
        </w:rPr>
        <w:t xml:space="preserve">   </w:t>
      </w:r>
      <w:r w:rsidR="00F341D3" w:rsidRPr="009A7898">
        <w:rPr>
          <w:rStyle w:val="punct1"/>
          <w:rFonts w:ascii="Times New Roman" w:hAnsi="Times New Roman"/>
          <w:sz w:val="24"/>
          <w:szCs w:val="24"/>
        </w:rPr>
        <w:t>3.</w:t>
      </w:r>
      <w:r w:rsidR="00F341D3" w:rsidRPr="009A7898">
        <w:rPr>
          <w:rStyle w:val="punct1"/>
          <w:rFonts w:ascii="Times New Roman" w:hAnsi="Times New Roman"/>
          <w:b w:val="0"/>
          <w:sz w:val="24"/>
          <w:szCs w:val="24"/>
        </w:rPr>
        <w:t>2.</w:t>
      </w:r>
      <w:r w:rsidR="00F341D3" w:rsidRPr="009A7898">
        <w:rPr>
          <w:rFonts w:ascii="Times New Roman" w:hAnsi="Times New Roman"/>
          <w:color w:val="000000"/>
          <w:sz w:val="24"/>
          <w:szCs w:val="24"/>
        </w:rPr>
        <w:t xml:space="preserve"> - Termenul "zi" ori "zile" sau orice referire la zile reprezintă zile calendaristice dacă nu se specifică în mod diferit. </w:t>
      </w:r>
    </w:p>
    <w:p w:rsidR="00062C93" w:rsidRPr="009A7898" w:rsidRDefault="00062C93" w:rsidP="00F341D3">
      <w:pPr>
        <w:jc w:val="center"/>
        <w:rPr>
          <w:rFonts w:ascii="Times New Roman" w:hAnsi="Times New Roman"/>
          <w:b/>
          <w:color w:val="000000"/>
          <w:sz w:val="24"/>
          <w:szCs w:val="24"/>
        </w:rPr>
      </w:pPr>
    </w:p>
    <w:p w:rsidR="003C0D95" w:rsidRDefault="003C0D95" w:rsidP="00F341D3">
      <w:pPr>
        <w:jc w:val="center"/>
        <w:rPr>
          <w:rFonts w:ascii="Times New Roman" w:hAnsi="Times New Roman"/>
          <w:b/>
          <w:color w:val="000000"/>
          <w:sz w:val="24"/>
          <w:szCs w:val="24"/>
        </w:rPr>
      </w:pPr>
    </w:p>
    <w:p w:rsidR="00BB6AFC" w:rsidRPr="009A7898" w:rsidRDefault="00BB6AFC" w:rsidP="00F341D3">
      <w:pPr>
        <w:jc w:val="center"/>
        <w:rPr>
          <w:rFonts w:ascii="Times New Roman" w:hAnsi="Times New Roman"/>
          <w:b/>
          <w:color w:val="000000"/>
          <w:sz w:val="24"/>
          <w:szCs w:val="24"/>
        </w:rPr>
      </w:pPr>
    </w:p>
    <w:p w:rsidR="00F341D3" w:rsidRPr="009A7898" w:rsidRDefault="00F341D3" w:rsidP="00F341D3">
      <w:pPr>
        <w:jc w:val="center"/>
        <w:rPr>
          <w:rFonts w:ascii="Times New Roman" w:hAnsi="Times New Roman"/>
          <w:b/>
          <w:color w:val="000000"/>
          <w:sz w:val="24"/>
          <w:szCs w:val="24"/>
        </w:rPr>
      </w:pPr>
      <w:r w:rsidRPr="009A7898">
        <w:rPr>
          <w:rFonts w:ascii="Times New Roman" w:hAnsi="Times New Roman"/>
          <w:b/>
          <w:color w:val="000000"/>
          <w:sz w:val="24"/>
          <w:szCs w:val="24"/>
        </w:rPr>
        <w:t>Clauze obligatorii</w:t>
      </w:r>
    </w:p>
    <w:p w:rsidR="00F341D3" w:rsidRDefault="00F341D3" w:rsidP="00F341D3">
      <w:pPr>
        <w:jc w:val="both"/>
        <w:rPr>
          <w:rFonts w:ascii="Times New Roman" w:hAnsi="Times New Roman"/>
          <w:color w:val="000000"/>
          <w:sz w:val="24"/>
          <w:szCs w:val="24"/>
        </w:rPr>
      </w:pPr>
      <w:bookmarkStart w:id="12" w:name="tree#1785"/>
      <w:bookmarkEnd w:id="11"/>
    </w:p>
    <w:p w:rsidR="00BB6AFC" w:rsidRPr="009A7898" w:rsidRDefault="00BB6AFC" w:rsidP="00F341D3">
      <w:pPr>
        <w:jc w:val="both"/>
        <w:rPr>
          <w:rFonts w:ascii="Times New Roman" w:hAnsi="Times New Roman"/>
          <w:color w:val="000000"/>
          <w:sz w:val="24"/>
          <w:szCs w:val="24"/>
        </w:rPr>
      </w:pPr>
    </w:p>
    <w:p w:rsidR="001D47A5" w:rsidRDefault="00F341D3" w:rsidP="00765483">
      <w:pPr>
        <w:jc w:val="both"/>
        <w:rPr>
          <w:rFonts w:ascii="Times New Roman" w:hAnsi="Times New Roman"/>
          <w:b/>
          <w:color w:val="000000"/>
          <w:sz w:val="24"/>
          <w:szCs w:val="24"/>
        </w:rPr>
      </w:pPr>
      <w:r w:rsidRPr="009A7898">
        <w:rPr>
          <w:rStyle w:val="punct1"/>
          <w:rFonts w:ascii="Times New Roman" w:hAnsi="Times New Roman"/>
          <w:sz w:val="24"/>
          <w:szCs w:val="24"/>
        </w:rPr>
        <w:t>  4.</w:t>
      </w:r>
      <w:r w:rsidRPr="009A7898">
        <w:rPr>
          <w:rFonts w:ascii="Times New Roman" w:hAnsi="Times New Roman"/>
          <w:b/>
          <w:color w:val="000000"/>
          <w:sz w:val="24"/>
          <w:szCs w:val="24"/>
        </w:rPr>
        <w:t xml:space="preserve"> Obiectul si pretul contractului </w:t>
      </w:r>
    </w:p>
    <w:p w:rsidR="00A76F06" w:rsidRPr="009A7898" w:rsidRDefault="00A76F06" w:rsidP="00765483">
      <w:pPr>
        <w:jc w:val="both"/>
        <w:rPr>
          <w:rFonts w:ascii="Times New Roman" w:hAnsi="Times New Roman"/>
          <w:b/>
          <w:color w:val="000000"/>
          <w:sz w:val="24"/>
          <w:szCs w:val="24"/>
        </w:rPr>
      </w:pPr>
    </w:p>
    <w:p w:rsidR="00490A40" w:rsidRPr="007917CF" w:rsidRDefault="00B24F46" w:rsidP="007917CF">
      <w:pPr>
        <w:jc w:val="both"/>
        <w:rPr>
          <w:rFonts w:ascii="Times New Roman" w:hAnsi="Times New Roman"/>
          <w:b/>
          <w:color w:val="000000"/>
          <w:sz w:val="24"/>
          <w:szCs w:val="24"/>
        </w:rPr>
      </w:pPr>
      <w:bookmarkStart w:id="13" w:name="tree#1786"/>
      <w:bookmarkEnd w:id="12"/>
      <w:r w:rsidRPr="009A7898">
        <w:rPr>
          <w:rStyle w:val="punct1"/>
          <w:rFonts w:ascii="Times New Roman" w:hAnsi="Times New Roman"/>
          <w:b w:val="0"/>
          <w:sz w:val="24"/>
          <w:szCs w:val="24"/>
        </w:rPr>
        <w:t> </w:t>
      </w:r>
      <w:r w:rsidR="00F341D3" w:rsidRPr="009A7898">
        <w:rPr>
          <w:rStyle w:val="punct1"/>
          <w:rFonts w:ascii="Times New Roman" w:hAnsi="Times New Roman"/>
          <w:b w:val="0"/>
          <w:sz w:val="24"/>
          <w:szCs w:val="24"/>
        </w:rPr>
        <w:t>4.</w:t>
      </w:r>
      <w:r w:rsidR="00F341D3" w:rsidRPr="000E1415">
        <w:rPr>
          <w:rStyle w:val="punct1"/>
          <w:rFonts w:ascii="Times New Roman" w:hAnsi="Times New Roman"/>
          <w:b w:val="0"/>
          <w:sz w:val="24"/>
          <w:szCs w:val="24"/>
        </w:rPr>
        <w:t>1.</w:t>
      </w:r>
      <w:r w:rsidR="00F341D3" w:rsidRPr="009A7898">
        <w:rPr>
          <w:rFonts w:ascii="Times New Roman" w:hAnsi="Times New Roman"/>
          <w:color w:val="000000"/>
          <w:sz w:val="24"/>
          <w:szCs w:val="24"/>
        </w:rPr>
        <w:t xml:space="preserve"> </w:t>
      </w:r>
      <w:r w:rsidR="00005453" w:rsidRPr="009A7898">
        <w:rPr>
          <w:rFonts w:ascii="Times New Roman" w:hAnsi="Times New Roman"/>
          <w:color w:val="000000"/>
          <w:sz w:val="24"/>
          <w:szCs w:val="24"/>
        </w:rPr>
        <w:t>–</w:t>
      </w:r>
      <w:r w:rsidR="00F341D3" w:rsidRPr="009A7898">
        <w:rPr>
          <w:rFonts w:ascii="Times New Roman" w:hAnsi="Times New Roman"/>
          <w:color w:val="000000"/>
          <w:sz w:val="24"/>
          <w:szCs w:val="24"/>
        </w:rPr>
        <w:t xml:space="preserve"> </w:t>
      </w:r>
      <w:r w:rsidR="00490A40">
        <w:rPr>
          <w:rFonts w:ascii="Times New Roman" w:hAnsi="Times New Roman"/>
          <w:color w:val="000000"/>
          <w:sz w:val="24"/>
          <w:szCs w:val="24"/>
        </w:rPr>
        <w:t xml:space="preserve">Executantul </w:t>
      </w:r>
      <w:r w:rsidR="00F341D3" w:rsidRPr="009A7898">
        <w:rPr>
          <w:rFonts w:ascii="Times New Roman" w:hAnsi="Times New Roman"/>
          <w:color w:val="000000"/>
          <w:sz w:val="24"/>
          <w:szCs w:val="24"/>
        </w:rPr>
        <w:t xml:space="preserve">se obligă să </w:t>
      </w:r>
      <w:r w:rsidR="00FE3A73">
        <w:rPr>
          <w:rFonts w:ascii="Times New Roman" w:hAnsi="Times New Roman"/>
          <w:color w:val="000000"/>
          <w:sz w:val="24"/>
          <w:szCs w:val="24"/>
        </w:rPr>
        <w:t>execute</w:t>
      </w:r>
      <w:r w:rsidR="007066E3">
        <w:rPr>
          <w:rFonts w:ascii="Times New Roman" w:hAnsi="Times New Roman"/>
          <w:color w:val="000000"/>
          <w:sz w:val="24"/>
          <w:szCs w:val="24"/>
        </w:rPr>
        <w:t>:</w:t>
      </w:r>
      <w:r w:rsidR="00FE3A73">
        <w:rPr>
          <w:rFonts w:ascii="Times New Roman" w:hAnsi="Times New Roman"/>
          <w:color w:val="000000"/>
          <w:sz w:val="24"/>
          <w:szCs w:val="24"/>
        </w:rPr>
        <w:t xml:space="preserve"> </w:t>
      </w:r>
      <w:r w:rsidR="007917CF">
        <w:rPr>
          <w:rFonts w:ascii="Times New Roman" w:hAnsi="Times New Roman"/>
          <w:b/>
          <w:color w:val="000000"/>
          <w:sz w:val="24"/>
          <w:szCs w:val="24"/>
        </w:rPr>
        <w:t>Lucrări de reparații p</w:t>
      </w:r>
      <w:r w:rsidR="007917CF" w:rsidRPr="007917CF">
        <w:rPr>
          <w:rFonts w:ascii="Times New Roman" w:hAnsi="Times New Roman"/>
          <w:b/>
          <w:color w:val="000000"/>
          <w:sz w:val="24"/>
          <w:szCs w:val="24"/>
        </w:rPr>
        <w:t>avaj curte și desființare împrejmuire existent</w:t>
      </w:r>
      <w:r w:rsidR="007917CF">
        <w:rPr>
          <w:rFonts w:ascii="Times New Roman" w:hAnsi="Times New Roman"/>
          <w:b/>
          <w:color w:val="000000"/>
          <w:sz w:val="24"/>
          <w:szCs w:val="24"/>
        </w:rPr>
        <w:t xml:space="preserve">ă la sediu DGASPC Brașov, str. </w:t>
      </w:r>
      <w:r w:rsidR="007917CF" w:rsidRPr="007917CF">
        <w:rPr>
          <w:rFonts w:ascii="Times New Roman" w:hAnsi="Times New Roman"/>
          <w:b/>
          <w:color w:val="000000"/>
          <w:sz w:val="24"/>
          <w:szCs w:val="24"/>
        </w:rPr>
        <w:t>Iuliu Maniu nr.</w:t>
      </w:r>
      <w:r w:rsidR="007917CF">
        <w:rPr>
          <w:rFonts w:ascii="Times New Roman" w:hAnsi="Times New Roman"/>
          <w:b/>
          <w:color w:val="000000"/>
          <w:sz w:val="24"/>
          <w:szCs w:val="24"/>
        </w:rPr>
        <w:t xml:space="preserve"> </w:t>
      </w:r>
      <w:r w:rsidR="007917CF" w:rsidRPr="007917CF">
        <w:rPr>
          <w:rFonts w:ascii="Times New Roman" w:hAnsi="Times New Roman"/>
          <w:b/>
          <w:color w:val="000000"/>
          <w:sz w:val="24"/>
          <w:szCs w:val="24"/>
        </w:rPr>
        <w:t>6</w:t>
      </w:r>
      <w:r w:rsidR="00FD50A5" w:rsidRPr="00875D48">
        <w:rPr>
          <w:rFonts w:ascii="Times New Roman" w:hAnsi="Times New Roman"/>
          <w:color w:val="000000"/>
          <w:sz w:val="24"/>
          <w:szCs w:val="24"/>
        </w:rPr>
        <w:t>,</w:t>
      </w:r>
      <w:r w:rsidR="00FD50A5" w:rsidRPr="009A7898">
        <w:rPr>
          <w:rFonts w:ascii="Times New Roman" w:hAnsi="Times New Roman"/>
          <w:b/>
          <w:color w:val="000000"/>
          <w:sz w:val="24"/>
          <w:szCs w:val="24"/>
        </w:rPr>
        <w:t xml:space="preserve"> </w:t>
      </w:r>
      <w:r w:rsidR="00490A40" w:rsidRPr="001130D6">
        <w:rPr>
          <w:rFonts w:ascii="Times New Roman" w:hAnsi="Times New Roman"/>
          <w:bCs/>
          <w:sz w:val="24"/>
          <w:szCs w:val="24"/>
          <w:lang w:val="it-IT"/>
        </w:rPr>
        <w:t>î</w:t>
      </w:r>
      <w:r w:rsidR="00490A40" w:rsidRPr="001130D6">
        <w:rPr>
          <w:rFonts w:ascii="Times New Roman" w:hAnsi="Times New Roman"/>
          <w:bCs/>
          <w:color w:val="000000"/>
          <w:sz w:val="24"/>
          <w:szCs w:val="24"/>
        </w:rPr>
        <w:t>n</w:t>
      </w:r>
      <w:r w:rsidR="00490A40" w:rsidRPr="001130D6">
        <w:rPr>
          <w:rFonts w:ascii="Times New Roman" w:hAnsi="Times New Roman"/>
          <w:color w:val="000000"/>
          <w:sz w:val="24"/>
          <w:szCs w:val="24"/>
        </w:rPr>
        <w:t xml:space="preserve"> perioadele convenite şi în conformitate cu obligaţiile asumate prin prezentul contract și cu solicitările din caietul de sarcini. </w:t>
      </w:r>
    </w:p>
    <w:p w:rsidR="00A76F06" w:rsidRDefault="00A76F06" w:rsidP="00A76F06">
      <w:pPr>
        <w:jc w:val="both"/>
        <w:rPr>
          <w:rFonts w:ascii="Times New Roman" w:hAnsi="Times New Roman"/>
          <w:color w:val="000000"/>
          <w:sz w:val="24"/>
          <w:szCs w:val="24"/>
        </w:rPr>
      </w:pPr>
      <w:r>
        <w:rPr>
          <w:rFonts w:ascii="Times New Roman" w:hAnsi="Times New Roman"/>
          <w:color w:val="000000"/>
          <w:sz w:val="24"/>
          <w:szCs w:val="24"/>
        </w:rPr>
        <w:t>4.2 -  Lucrările de repara</w:t>
      </w:r>
      <w:r w:rsidR="001F5B94">
        <w:rPr>
          <w:rFonts w:ascii="Times New Roman" w:hAnsi="Times New Roman"/>
          <w:color w:val="000000"/>
          <w:sz w:val="24"/>
          <w:szCs w:val="24"/>
        </w:rPr>
        <w:t xml:space="preserve">ție menționate la punctul 4.1 </w:t>
      </w:r>
      <w:r>
        <w:rPr>
          <w:rFonts w:ascii="Times New Roman" w:hAnsi="Times New Roman"/>
          <w:color w:val="000000"/>
          <w:sz w:val="24"/>
          <w:szCs w:val="24"/>
        </w:rPr>
        <w:t>sunt aprobate conform listei de repar</w:t>
      </w:r>
      <w:r w:rsidR="00CC42B7">
        <w:rPr>
          <w:rFonts w:ascii="Times New Roman" w:hAnsi="Times New Roman"/>
          <w:color w:val="000000"/>
          <w:sz w:val="24"/>
          <w:szCs w:val="24"/>
        </w:rPr>
        <w:t>ații curente pentru anul 2026</w:t>
      </w:r>
      <w:r>
        <w:rPr>
          <w:rFonts w:ascii="Times New Roman" w:hAnsi="Times New Roman"/>
          <w:color w:val="000000"/>
          <w:sz w:val="24"/>
          <w:szCs w:val="24"/>
        </w:rPr>
        <w:t>.</w:t>
      </w:r>
      <w:bookmarkStart w:id="14" w:name="tree#1787"/>
      <w:bookmarkEnd w:id="13"/>
    </w:p>
    <w:p w:rsidR="00F341D3" w:rsidRPr="009A7898" w:rsidRDefault="00A76F06" w:rsidP="00A76F06">
      <w:pPr>
        <w:jc w:val="both"/>
        <w:rPr>
          <w:rFonts w:ascii="Times New Roman" w:hAnsi="Times New Roman"/>
          <w:color w:val="000000"/>
          <w:sz w:val="24"/>
          <w:szCs w:val="24"/>
        </w:rPr>
      </w:pPr>
      <w:r>
        <w:rPr>
          <w:rFonts w:ascii="Times New Roman" w:hAnsi="Times New Roman"/>
          <w:color w:val="000000"/>
          <w:sz w:val="24"/>
          <w:szCs w:val="24"/>
        </w:rPr>
        <w:t xml:space="preserve"> </w:t>
      </w:r>
      <w:r>
        <w:rPr>
          <w:rStyle w:val="punct1"/>
          <w:rFonts w:ascii="Times New Roman" w:hAnsi="Times New Roman"/>
          <w:b w:val="0"/>
          <w:sz w:val="24"/>
          <w:szCs w:val="24"/>
        </w:rPr>
        <w:t>4.3</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 Achizitorul se obligă să plătească </w:t>
      </w:r>
      <w:bookmarkStart w:id="15" w:name="tree#1788"/>
      <w:bookmarkEnd w:id="14"/>
      <w:r w:rsidR="007401A4" w:rsidRPr="009A7898">
        <w:rPr>
          <w:rFonts w:ascii="Times New Roman" w:hAnsi="Times New Roman"/>
          <w:color w:val="000000"/>
          <w:sz w:val="24"/>
          <w:szCs w:val="24"/>
        </w:rPr>
        <w:t xml:space="preserve">pentru </w:t>
      </w:r>
      <w:r w:rsidR="00756E74">
        <w:rPr>
          <w:rFonts w:ascii="Times New Roman" w:hAnsi="Times New Roman"/>
          <w:color w:val="000000"/>
          <w:sz w:val="24"/>
          <w:szCs w:val="24"/>
        </w:rPr>
        <w:t>lucră</w:t>
      </w:r>
      <w:r w:rsidR="00FE4268" w:rsidRPr="009A7898">
        <w:rPr>
          <w:rFonts w:ascii="Times New Roman" w:hAnsi="Times New Roman"/>
          <w:color w:val="000000"/>
          <w:sz w:val="24"/>
          <w:szCs w:val="24"/>
        </w:rPr>
        <w:t xml:space="preserve">rile </w:t>
      </w:r>
      <w:r w:rsidR="007401A4" w:rsidRPr="009A7898">
        <w:rPr>
          <w:rFonts w:ascii="Times New Roman" w:hAnsi="Times New Roman"/>
          <w:color w:val="000000"/>
          <w:sz w:val="24"/>
          <w:szCs w:val="24"/>
        </w:rPr>
        <w:t>ce fac obiectul prezentului contract.</w:t>
      </w:r>
    </w:p>
    <w:p w:rsidR="00470B98" w:rsidRPr="009A7898" w:rsidRDefault="00F341D3" w:rsidP="00005453">
      <w:pPr>
        <w:jc w:val="both"/>
        <w:rPr>
          <w:rFonts w:ascii="Times New Roman" w:hAnsi="Times New Roman"/>
          <w:color w:val="000000"/>
          <w:sz w:val="24"/>
          <w:szCs w:val="24"/>
        </w:rPr>
      </w:pPr>
      <w:r w:rsidRPr="009A7898">
        <w:rPr>
          <w:rStyle w:val="punct1"/>
          <w:rFonts w:ascii="Times New Roman" w:hAnsi="Times New Roman"/>
          <w:sz w:val="24"/>
          <w:szCs w:val="24"/>
        </w:rPr>
        <w:t>  </w:t>
      </w:r>
      <w:bookmarkStart w:id="16" w:name="tree#1789"/>
      <w:bookmarkEnd w:id="15"/>
      <w:r w:rsidR="00A76F06">
        <w:rPr>
          <w:rStyle w:val="punct1"/>
          <w:rFonts w:ascii="Times New Roman" w:hAnsi="Times New Roman"/>
          <w:b w:val="0"/>
          <w:sz w:val="24"/>
          <w:szCs w:val="24"/>
        </w:rPr>
        <w:t>4.4</w:t>
      </w:r>
      <w:r w:rsidRPr="009A7898">
        <w:rPr>
          <w:rFonts w:ascii="Times New Roman" w:hAnsi="Times New Roman"/>
          <w:color w:val="000000"/>
          <w:sz w:val="24"/>
          <w:szCs w:val="24"/>
        </w:rPr>
        <w:t xml:space="preserve"> </w:t>
      </w:r>
      <w:r w:rsidR="000A753B" w:rsidRPr="009A7898">
        <w:rPr>
          <w:rFonts w:ascii="Times New Roman" w:hAnsi="Times New Roman"/>
          <w:color w:val="000000"/>
          <w:sz w:val="24"/>
          <w:szCs w:val="24"/>
        </w:rPr>
        <w:t>–</w:t>
      </w:r>
      <w:r w:rsidRPr="009A7898">
        <w:rPr>
          <w:rFonts w:ascii="Times New Roman" w:hAnsi="Times New Roman"/>
          <w:color w:val="000000"/>
          <w:sz w:val="24"/>
          <w:szCs w:val="24"/>
        </w:rPr>
        <w:t xml:space="preserve"> </w:t>
      </w:r>
      <w:bookmarkStart w:id="17" w:name="tree#1790"/>
      <w:bookmarkEnd w:id="16"/>
      <w:r w:rsidR="000A753B" w:rsidRPr="009A7898">
        <w:rPr>
          <w:rFonts w:ascii="Times New Roman" w:hAnsi="Times New Roman"/>
          <w:color w:val="000000"/>
          <w:sz w:val="24"/>
          <w:szCs w:val="24"/>
        </w:rPr>
        <w:t xml:space="preserve">Pentru </w:t>
      </w:r>
      <w:r w:rsidR="00B03933">
        <w:rPr>
          <w:rFonts w:ascii="Times New Roman" w:hAnsi="Times New Roman"/>
          <w:color w:val="000000"/>
          <w:sz w:val="24"/>
          <w:szCs w:val="24"/>
        </w:rPr>
        <w:t>lucră</w:t>
      </w:r>
      <w:r w:rsidR="00005453" w:rsidRPr="009A7898">
        <w:rPr>
          <w:rFonts w:ascii="Times New Roman" w:hAnsi="Times New Roman"/>
          <w:color w:val="000000"/>
          <w:sz w:val="24"/>
          <w:szCs w:val="24"/>
        </w:rPr>
        <w:t>rile rea</w:t>
      </w:r>
      <w:r w:rsidR="00FE4268" w:rsidRPr="009A7898">
        <w:rPr>
          <w:rFonts w:ascii="Times New Roman" w:hAnsi="Times New Roman"/>
          <w:color w:val="000000"/>
          <w:sz w:val="24"/>
          <w:szCs w:val="24"/>
        </w:rPr>
        <w:t>l</w:t>
      </w:r>
      <w:r w:rsidR="00005453" w:rsidRPr="009A7898">
        <w:rPr>
          <w:rFonts w:ascii="Times New Roman" w:hAnsi="Times New Roman"/>
          <w:color w:val="000000"/>
          <w:sz w:val="24"/>
          <w:szCs w:val="24"/>
        </w:rPr>
        <w:t xml:space="preserve">izate </w:t>
      </w:r>
      <w:r w:rsidR="000A753B" w:rsidRPr="009A7898">
        <w:rPr>
          <w:rFonts w:ascii="Times New Roman" w:hAnsi="Times New Roman"/>
          <w:color w:val="000000"/>
          <w:sz w:val="24"/>
          <w:szCs w:val="24"/>
        </w:rPr>
        <w:t xml:space="preserve">prin prezentul contract, </w:t>
      </w:r>
      <w:r w:rsidR="003F0298" w:rsidRPr="009A7898">
        <w:rPr>
          <w:rFonts w:ascii="Times New Roman" w:hAnsi="Times New Roman"/>
          <w:color w:val="000000"/>
          <w:sz w:val="24"/>
          <w:szCs w:val="24"/>
        </w:rPr>
        <w:t xml:space="preserve">preţul este de </w:t>
      </w:r>
      <w:r w:rsidR="00A76F06" w:rsidRPr="00A76F06">
        <w:rPr>
          <w:rFonts w:ascii="Times New Roman" w:hAnsi="Times New Roman"/>
          <w:color w:val="000000"/>
          <w:sz w:val="24"/>
          <w:szCs w:val="24"/>
        </w:rPr>
        <w:t>-------------</w:t>
      </w:r>
      <w:r w:rsidR="00A76F06">
        <w:rPr>
          <w:rFonts w:ascii="Times New Roman" w:hAnsi="Times New Roman"/>
          <w:color w:val="000000"/>
          <w:sz w:val="24"/>
          <w:szCs w:val="24"/>
        </w:rPr>
        <w:t xml:space="preserve"> </w:t>
      </w:r>
      <w:r w:rsidR="00A76F06" w:rsidRPr="00A76F06">
        <w:rPr>
          <w:rFonts w:ascii="Times New Roman" w:hAnsi="Times New Roman"/>
          <w:b/>
          <w:color w:val="000000"/>
          <w:sz w:val="24"/>
          <w:szCs w:val="24"/>
        </w:rPr>
        <w:t xml:space="preserve">lei </w:t>
      </w:r>
      <w:r w:rsidR="001336D3" w:rsidRPr="00A76F06">
        <w:rPr>
          <w:rFonts w:ascii="Times New Roman" w:hAnsi="Times New Roman"/>
          <w:b/>
          <w:color w:val="000000"/>
          <w:sz w:val="24"/>
          <w:szCs w:val="24"/>
        </w:rPr>
        <w:t>(</w:t>
      </w:r>
      <w:r w:rsidR="00B03933" w:rsidRPr="00A76F06">
        <w:rPr>
          <w:rFonts w:ascii="Times New Roman" w:hAnsi="Times New Roman"/>
          <w:b/>
          <w:color w:val="000000"/>
          <w:sz w:val="24"/>
          <w:szCs w:val="24"/>
        </w:rPr>
        <w:t>fără</w:t>
      </w:r>
      <w:r w:rsidR="003F0298" w:rsidRPr="00A76F06">
        <w:rPr>
          <w:rFonts w:ascii="Times New Roman" w:hAnsi="Times New Roman"/>
          <w:b/>
          <w:color w:val="000000"/>
          <w:sz w:val="24"/>
          <w:szCs w:val="24"/>
        </w:rPr>
        <w:t xml:space="preserve">  TVA</w:t>
      </w:r>
      <w:r w:rsidR="001336D3" w:rsidRPr="00A76F06">
        <w:rPr>
          <w:rFonts w:ascii="Times New Roman" w:hAnsi="Times New Roman"/>
          <w:b/>
          <w:color w:val="000000"/>
          <w:sz w:val="24"/>
          <w:szCs w:val="24"/>
        </w:rPr>
        <w:t>)</w:t>
      </w:r>
      <w:r w:rsidR="00B03933">
        <w:rPr>
          <w:rFonts w:ascii="Times New Roman" w:hAnsi="Times New Roman"/>
          <w:color w:val="000000"/>
          <w:sz w:val="24"/>
          <w:szCs w:val="24"/>
        </w:rPr>
        <w:t>, la care se adaugă TVA î</w:t>
      </w:r>
      <w:r w:rsidR="008F0FCD" w:rsidRPr="009A7898">
        <w:rPr>
          <w:rFonts w:ascii="Times New Roman" w:hAnsi="Times New Roman"/>
          <w:color w:val="000000"/>
          <w:sz w:val="24"/>
          <w:szCs w:val="24"/>
        </w:rPr>
        <w:t>n va</w:t>
      </w:r>
      <w:r w:rsidR="003D5729" w:rsidRPr="009A7898">
        <w:rPr>
          <w:rFonts w:ascii="Times New Roman" w:hAnsi="Times New Roman"/>
          <w:color w:val="000000"/>
          <w:sz w:val="24"/>
          <w:szCs w:val="24"/>
        </w:rPr>
        <w:t>loare</w:t>
      </w:r>
      <w:r w:rsidR="008F0FCD" w:rsidRPr="009A7898">
        <w:rPr>
          <w:rFonts w:ascii="Times New Roman" w:hAnsi="Times New Roman"/>
          <w:color w:val="000000"/>
          <w:sz w:val="24"/>
          <w:szCs w:val="24"/>
        </w:rPr>
        <w:t xml:space="preserve"> de </w:t>
      </w:r>
      <w:r w:rsidR="00A76F06">
        <w:rPr>
          <w:rFonts w:ascii="Times New Roman" w:hAnsi="Times New Roman"/>
          <w:b/>
          <w:color w:val="000000"/>
          <w:sz w:val="24"/>
          <w:szCs w:val="24"/>
        </w:rPr>
        <w:t>---------------</w:t>
      </w:r>
      <w:r w:rsidR="004F6B4B" w:rsidRPr="009A7898">
        <w:rPr>
          <w:rFonts w:ascii="Times New Roman" w:hAnsi="Times New Roman"/>
          <w:b/>
          <w:i/>
          <w:color w:val="000000"/>
          <w:sz w:val="24"/>
          <w:szCs w:val="24"/>
        </w:rPr>
        <w:t xml:space="preserve"> </w:t>
      </w:r>
      <w:r w:rsidR="003D5729" w:rsidRPr="00B03933">
        <w:rPr>
          <w:rFonts w:ascii="Times New Roman" w:hAnsi="Times New Roman"/>
          <w:b/>
          <w:color w:val="000000"/>
          <w:sz w:val="24"/>
          <w:szCs w:val="24"/>
        </w:rPr>
        <w:t>lei</w:t>
      </w:r>
      <w:r w:rsidR="00FD50A5" w:rsidRPr="009A7898">
        <w:rPr>
          <w:rFonts w:ascii="Times New Roman" w:hAnsi="Times New Roman"/>
          <w:color w:val="000000"/>
          <w:sz w:val="24"/>
          <w:szCs w:val="24"/>
        </w:rPr>
        <w:t>.</w:t>
      </w:r>
    </w:p>
    <w:p w:rsidR="00F341D3" w:rsidRPr="009A7898" w:rsidRDefault="00A76F06" w:rsidP="00F341D3">
      <w:pPr>
        <w:jc w:val="both"/>
        <w:rPr>
          <w:rStyle w:val="punct1"/>
          <w:rFonts w:ascii="Times New Roman" w:hAnsi="Times New Roman"/>
          <w:sz w:val="24"/>
          <w:szCs w:val="24"/>
        </w:rPr>
      </w:pPr>
      <w:r>
        <w:rPr>
          <w:rStyle w:val="punct1"/>
          <w:rFonts w:ascii="Times New Roman" w:hAnsi="Times New Roman"/>
          <w:b w:val="0"/>
          <w:sz w:val="24"/>
          <w:szCs w:val="24"/>
        </w:rPr>
        <w:t>  4.5</w:t>
      </w:r>
      <w:r w:rsidR="00F341D3" w:rsidRPr="009A7898">
        <w:rPr>
          <w:rStyle w:val="punct1"/>
          <w:rFonts w:ascii="Times New Roman" w:hAnsi="Times New Roman"/>
          <w:sz w:val="24"/>
          <w:szCs w:val="24"/>
        </w:rPr>
        <w:t xml:space="preserve">. -  </w:t>
      </w:r>
      <w:r w:rsidR="003F0298" w:rsidRPr="009A7898">
        <w:rPr>
          <w:rStyle w:val="punct1"/>
          <w:rFonts w:ascii="Times New Roman" w:hAnsi="Times New Roman"/>
          <w:sz w:val="24"/>
          <w:szCs w:val="24"/>
        </w:rPr>
        <w:t xml:space="preserve">Preţul </w:t>
      </w:r>
      <w:r w:rsidR="00B03933">
        <w:rPr>
          <w:rFonts w:ascii="Times New Roman" w:hAnsi="Times New Roman"/>
          <w:color w:val="000000"/>
          <w:sz w:val="24"/>
          <w:szCs w:val="24"/>
        </w:rPr>
        <w:t>rămâne ferm pe toată</w:t>
      </w:r>
      <w:r w:rsidR="00F341D3" w:rsidRPr="009A7898">
        <w:rPr>
          <w:rFonts w:ascii="Times New Roman" w:hAnsi="Times New Roman"/>
          <w:color w:val="000000"/>
          <w:sz w:val="24"/>
          <w:szCs w:val="24"/>
        </w:rPr>
        <w:t xml:space="preserve"> perioada derularii contractului.</w:t>
      </w:r>
    </w:p>
    <w:p w:rsidR="00745F4A" w:rsidRDefault="00F341D3" w:rsidP="00F341D3">
      <w:pPr>
        <w:jc w:val="both"/>
        <w:rPr>
          <w:rStyle w:val="punct1"/>
          <w:rFonts w:ascii="Times New Roman" w:hAnsi="Times New Roman"/>
          <w:sz w:val="24"/>
          <w:szCs w:val="24"/>
        </w:rPr>
      </w:pPr>
      <w:r w:rsidRPr="009A7898">
        <w:rPr>
          <w:rStyle w:val="punct1"/>
          <w:rFonts w:ascii="Times New Roman" w:hAnsi="Times New Roman"/>
          <w:sz w:val="24"/>
          <w:szCs w:val="24"/>
        </w:rPr>
        <w:t> </w:t>
      </w:r>
    </w:p>
    <w:p w:rsidR="00BB6AFC" w:rsidRPr="009A7898" w:rsidRDefault="00BB6AFC" w:rsidP="00F341D3">
      <w:pPr>
        <w:jc w:val="both"/>
        <w:rPr>
          <w:rStyle w:val="punct1"/>
          <w:rFonts w:ascii="Times New Roman" w:hAnsi="Times New Roman"/>
          <w:sz w:val="24"/>
          <w:szCs w:val="24"/>
        </w:rPr>
      </w:pPr>
    </w:p>
    <w:p w:rsidR="00F87D8C" w:rsidRPr="009A7898" w:rsidRDefault="00B24F46" w:rsidP="00F341D3">
      <w:pPr>
        <w:jc w:val="both"/>
        <w:rPr>
          <w:rStyle w:val="punct1"/>
          <w:rFonts w:ascii="Times New Roman" w:hAnsi="Times New Roman"/>
          <w:sz w:val="24"/>
          <w:szCs w:val="24"/>
        </w:rPr>
      </w:pPr>
      <w:r w:rsidRPr="009A7898">
        <w:rPr>
          <w:rStyle w:val="punct1"/>
          <w:rFonts w:ascii="Times New Roman" w:hAnsi="Times New Roman"/>
          <w:sz w:val="24"/>
          <w:szCs w:val="24"/>
        </w:rPr>
        <w:t xml:space="preserve">  </w:t>
      </w:r>
    </w:p>
    <w:p w:rsidR="001D47A5" w:rsidRDefault="00F87D8C" w:rsidP="00765483">
      <w:pPr>
        <w:jc w:val="both"/>
        <w:rPr>
          <w:rFonts w:ascii="Times New Roman" w:hAnsi="Times New Roman"/>
          <w:b/>
          <w:i/>
          <w:color w:val="000000"/>
          <w:sz w:val="24"/>
          <w:szCs w:val="24"/>
        </w:rPr>
      </w:pPr>
      <w:r w:rsidRPr="009A7898">
        <w:rPr>
          <w:rStyle w:val="punct1"/>
          <w:rFonts w:ascii="Times New Roman" w:hAnsi="Times New Roman"/>
          <w:sz w:val="24"/>
          <w:szCs w:val="24"/>
        </w:rPr>
        <w:t xml:space="preserve">  </w:t>
      </w:r>
      <w:r w:rsidR="00F341D3" w:rsidRPr="009A7898">
        <w:rPr>
          <w:rStyle w:val="punct1"/>
          <w:rFonts w:ascii="Times New Roman" w:hAnsi="Times New Roman"/>
          <w:sz w:val="24"/>
          <w:szCs w:val="24"/>
        </w:rPr>
        <w:t>5</w:t>
      </w:r>
      <w:r w:rsidR="00F341D3" w:rsidRPr="009A7898">
        <w:rPr>
          <w:rStyle w:val="punct1"/>
          <w:rFonts w:ascii="Times New Roman" w:hAnsi="Times New Roman"/>
          <w:b w:val="0"/>
          <w:sz w:val="24"/>
          <w:szCs w:val="24"/>
        </w:rPr>
        <w:t>.</w:t>
      </w:r>
      <w:r w:rsidR="00F341D3" w:rsidRPr="009A7898">
        <w:rPr>
          <w:rFonts w:ascii="Times New Roman" w:hAnsi="Times New Roman"/>
          <w:b/>
          <w:color w:val="000000"/>
          <w:sz w:val="24"/>
          <w:szCs w:val="24"/>
        </w:rPr>
        <w:t xml:space="preserve"> Durata contractului</w:t>
      </w:r>
      <w:r w:rsidR="00F341D3" w:rsidRPr="009A7898">
        <w:rPr>
          <w:rFonts w:ascii="Times New Roman" w:hAnsi="Times New Roman"/>
          <w:b/>
          <w:i/>
          <w:color w:val="000000"/>
          <w:sz w:val="24"/>
          <w:szCs w:val="24"/>
        </w:rPr>
        <w:t xml:space="preserve"> </w:t>
      </w:r>
    </w:p>
    <w:p w:rsidR="00BB6AFC" w:rsidRPr="009A7898" w:rsidRDefault="00BB6AFC" w:rsidP="00765483">
      <w:pPr>
        <w:jc w:val="both"/>
        <w:rPr>
          <w:rFonts w:ascii="Times New Roman" w:hAnsi="Times New Roman"/>
          <w:b/>
          <w:i/>
          <w:color w:val="000000"/>
          <w:sz w:val="24"/>
          <w:szCs w:val="24"/>
        </w:rPr>
      </w:pPr>
    </w:p>
    <w:p w:rsidR="00490A40" w:rsidRDefault="000E1415" w:rsidP="000E1415">
      <w:pPr>
        <w:ind w:firstLine="0"/>
        <w:jc w:val="both"/>
        <w:rPr>
          <w:rFonts w:ascii="Times New Roman" w:hAnsi="Times New Roman"/>
          <w:sz w:val="24"/>
          <w:szCs w:val="24"/>
          <w:lang w:val="it-IT"/>
        </w:rPr>
      </w:pPr>
      <w:bookmarkStart w:id="18" w:name="tree#1791"/>
      <w:bookmarkEnd w:id="17"/>
      <w:r>
        <w:rPr>
          <w:rStyle w:val="punct1"/>
          <w:szCs w:val="24"/>
        </w:rPr>
        <w:t xml:space="preserve">          </w:t>
      </w:r>
      <w:r w:rsidR="00B24F46" w:rsidRPr="00490A40">
        <w:rPr>
          <w:rStyle w:val="punct1"/>
          <w:rFonts w:ascii="Times New Roman" w:hAnsi="Times New Roman"/>
          <w:sz w:val="24"/>
          <w:szCs w:val="24"/>
        </w:rPr>
        <w:t xml:space="preserve">  </w:t>
      </w:r>
      <w:r w:rsidR="00F341D3" w:rsidRPr="00490A40">
        <w:rPr>
          <w:rStyle w:val="punct1"/>
          <w:rFonts w:ascii="Times New Roman" w:hAnsi="Times New Roman"/>
          <w:b w:val="0"/>
          <w:sz w:val="24"/>
          <w:szCs w:val="24"/>
        </w:rPr>
        <w:t>5.1</w:t>
      </w:r>
      <w:r w:rsidR="00F341D3" w:rsidRPr="00490A40">
        <w:rPr>
          <w:rStyle w:val="punct1"/>
          <w:rFonts w:ascii="Times New Roman" w:hAnsi="Times New Roman"/>
          <w:sz w:val="24"/>
          <w:szCs w:val="24"/>
        </w:rPr>
        <w:t>.</w:t>
      </w:r>
      <w:r w:rsidR="00F341D3" w:rsidRPr="00490A40">
        <w:rPr>
          <w:rFonts w:ascii="Times New Roman" w:hAnsi="Times New Roman"/>
          <w:color w:val="000000"/>
          <w:sz w:val="24"/>
          <w:szCs w:val="24"/>
        </w:rPr>
        <w:t xml:space="preserve"> </w:t>
      </w:r>
      <w:r w:rsidR="00005453" w:rsidRPr="00490A40">
        <w:rPr>
          <w:rFonts w:ascii="Times New Roman" w:hAnsi="Times New Roman"/>
          <w:color w:val="000000"/>
          <w:sz w:val="24"/>
          <w:szCs w:val="24"/>
        </w:rPr>
        <w:t>–</w:t>
      </w:r>
      <w:r w:rsidR="00F341D3" w:rsidRPr="00490A40">
        <w:rPr>
          <w:rFonts w:ascii="Times New Roman" w:hAnsi="Times New Roman"/>
          <w:color w:val="000000"/>
          <w:sz w:val="24"/>
          <w:szCs w:val="24"/>
        </w:rPr>
        <w:t xml:space="preserve"> </w:t>
      </w:r>
      <w:bookmarkStart w:id="19" w:name="tree#1793"/>
      <w:bookmarkEnd w:id="18"/>
      <w:r w:rsidR="00005453" w:rsidRPr="00490A40">
        <w:rPr>
          <w:rFonts w:ascii="Times New Roman" w:hAnsi="Times New Roman"/>
          <w:sz w:val="24"/>
          <w:szCs w:val="24"/>
          <w:lang w:val="es-ES"/>
        </w:rPr>
        <w:t xml:space="preserve">Executantul </w:t>
      </w:r>
      <w:r w:rsidR="00F341D3" w:rsidRPr="00490A40">
        <w:rPr>
          <w:rFonts w:ascii="Times New Roman" w:hAnsi="Times New Roman"/>
          <w:sz w:val="24"/>
          <w:szCs w:val="24"/>
          <w:lang w:val="es-ES"/>
        </w:rPr>
        <w:t xml:space="preserve"> se obligă să </w:t>
      </w:r>
      <w:r w:rsidR="00005453" w:rsidRPr="00490A40">
        <w:rPr>
          <w:rFonts w:ascii="Times New Roman" w:hAnsi="Times New Roman"/>
          <w:sz w:val="24"/>
          <w:szCs w:val="24"/>
          <w:lang w:val="es-ES"/>
        </w:rPr>
        <w:t>execute</w:t>
      </w:r>
      <w:r w:rsidR="007066E3">
        <w:rPr>
          <w:rFonts w:ascii="Times New Roman" w:hAnsi="Times New Roman"/>
          <w:sz w:val="24"/>
          <w:szCs w:val="24"/>
          <w:lang w:val="es-ES"/>
        </w:rPr>
        <w:t>:</w:t>
      </w:r>
      <w:r w:rsidR="00005453" w:rsidRPr="007917CF">
        <w:rPr>
          <w:rFonts w:ascii="Times New Roman" w:hAnsi="Times New Roman"/>
          <w:b/>
          <w:sz w:val="24"/>
          <w:szCs w:val="24"/>
          <w:lang w:val="es-ES"/>
        </w:rPr>
        <w:t xml:space="preserve"> </w:t>
      </w:r>
      <w:r w:rsidR="007917CF" w:rsidRPr="007917CF">
        <w:rPr>
          <w:rFonts w:ascii="Times New Roman" w:hAnsi="Times New Roman"/>
          <w:b/>
          <w:sz w:val="24"/>
          <w:szCs w:val="24"/>
          <w:lang w:val="es-ES"/>
        </w:rPr>
        <w:t>Lucrări de reparații pavaj curte și</w:t>
      </w:r>
      <w:bookmarkStart w:id="20" w:name="_GoBack"/>
      <w:bookmarkEnd w:id="20"/>
      <w:r w:rsidR="007917CF" w:rsidRPr="007917CF">
        <w:rPr>
          <w:rFonts w:ascii="Times New Roman" w:hAnsi="Times New Roman"/>
          <w:b/>
          <w:sz w:val="24"/>
          <w:szCs w:val="24"/>
          <w:lang w:val="es-ES"/>
        </w:rPr>
        <w:t xml:space="preserve"> desființare împrejmuire existentă la sediu DGASPC Brașov, str. Iuliu Maniu nr. 6</w:t>
      </w:r>
      <w:r w:rsidR="00F80CAE" w:rsidRPr="00490A40">
        <w:rPr>
          <w:rFonts w:ascii="Times New Roman" w:hAnsi="Times New Roman"/>
          <w:sz w:val="24"/>
          <w:szCs w:val="24"/>
          <w:lang w:val="it-IT"/>
        </w:rPr>
        <w:t xml:space="preserve">, </w:t>
      </w:r>
      <w:bookmarkStart w:id="21" w:name="tree#1801"/>
      <w:bookmarkEnd w:id="19"/>
      <w:r w:rsidR="00B03933" w:rsidRPr="00490A40">
        <w:rPr>
          <w:rFonts w:ascii="Times New Roman" w:hAnsi="Times New Roman"/>
          <w:sz w:val="24"/>
          <w:szCs w:val="24"/>
          <w:lang w:val="it-IT"/>
        </w:rPr>
        <w:t>î</w:t>
      </w:r>
      <w:r w:rsidR="008009D0" w:rsidRPr="00490A40">
        <w:rPr>
          <w:rFonts w:ascii="Times New Roman" w:hAnsi="Times New Roman"/>
          <w:sz w:val="24"/>
          <w:szCs w:val="24"/>
          <w:lang w:val="it-IT"/>
        </w:rPr>
        <w:t>n termen de</w:t>
      </w:r>
      <w:r w:rsidR="00D00B43" w:rsidRPr="00490A40">
        <w:rPr>
          <w:rFonts w:ascii="Times New Roman" w:hAnsi="Times New Roman"/>
          <w:sz w:val="24"/>
          <w:szCs w:val="24"/>
          <w:lang w:val="it-IT"/>
        </w:rPr>
        <w:t xml:space="preserve"> maxim</w:t>
      </w:r>
      <w:r w:rsidR="007917CF">
        <w:rPr>
          <w:rFonts w:ascii="Times New Roman" w:hAnsi="Times New Roman"/>
          <w:sz w:val="24"/>
          <w:szCs w:val="24"/>
          <w:lang w:val="it-IT"/>
        </w:rPr>
        <w:t xml:space="preserve"> 60</w:t>
      </w:r>
      <w:r w:rsidR="00A54C34" w:rsidRPr="00490A40">
        <w:rPr>
          <w:rFonts w:ascii="Times New Roman" w:hAnsi="Times New Roman"/>
          <w:sz w:val="24"/>
          <w:szCs w:val="24"/>
          <w:lang w:val="it-IT"/>
        </w:rPr>
        <w:t xml:space="preserve"> </w:t>
      </w:r>
      <w:r w:rsidR="008009D0" w:rsidRPr="00490A40">
        <w:rPr>
          <w:rFonts w:ascii="Times New Roman" w:hAnsi="Times New Roman"/>
          <w:sz w:val="24"/>
          <w:szCs w:val="24"/>
          <w:lang w:val="it-IT"/>
        </w:rPr>
        <w:t xml:space="preserve">zile, </w:t>
      </w:r>
      <w:r w:rsidR="00D00B43" w:rsidRPr="00490A40">
        <w:rPr>
          <w:rFonts w:ascii="Times New Roman" w:hAnsi="Times New Roman"/>
          <w:sz w:val="24"/>
          <w:szCs w:val="24"/>
          <w:lang w:val="it-IT"/>
        </w:rPr>
        <w:t>de la data</w:t>
      </w:r>
      <w:r w:rsidR="001D47A5" w:rsidRPr="00490A40">
        <w:rPr>
          <w:rFonts w:ascii="Times New Roman" w:hAnsi="Times New Roman"/>
          <w:sz w:val="24"/>
          <w:szCs w:val="24"/>
          <w:lang w:val="it-IT"/>
        </w:rPr>
        <w:t xml:space="preserve"> semnă</w:t>
      </w:r>
      <w:r w:rsidR="00F372BC" w:rsidRPr="00490A40">
        <w:rPr>
          <w:rFonts w:ascii="Times New Roman" w:hAnsi="Times New Roman"/>
          <w:sz w:val="24"/>
          <w:szCs w:val="24"/>
          <w:lang w:val="it-IT"/>
        </w:rPr>
        <w:t xml:space="preserve">rii contractului, </w:t>
      </w:r>
      <w:r w:rsidR="00B03933" w:rsidRPr="00490A40">
        <w:rPr>
          <w:rFonts w:ascii="Times New Roman" w:hAnsi="Times New Roman"/>
          <w:sz w:val="24"/>
          <w:szCs w:val="24"/>
          <w:lang w:val="it-IT"/>
        </w:rPr>
        <w:t>conform angajamentului dat de că</w:t>
      </w:r>
      <w:r w:rsidR="00F372BC" w:rsidRPr="00490A40">
        <w:rPr>
          <w:rFonts w:ascii="Times New Roman" w:hAnsi="Times New Roman"/>
          <w:sz w:val="24"/>
          <w:szCs w:val="24"/>
          <w:lang w:val="it-IT"/>
        </w:rPr>
        <w:t>tre executant</w:t>
      </w:r>
      <w:r w:rsidR="00490A40" w:rsidRPr="00490A40">
        <w:rPr>
          <w:rFonts w:ascii="Times New Roman" w:hAnsi="Times New Roman"/>
          <w:sz w:val="24"/>
          <w:szCs w:val="24"/>
          <w:lang w:val="it-IT"/>
        </w:rPr>
        <w:t xml:space="preserve">, </w:t>
      </w:r>
      <w:r w:rsidR="001F5B94" w:rsidRPr="00490A40">
        <w:rPr>
          <w:rFonts w:ascii="Times New Roman" w:hAnsi="Times New Roman"/>
          <w:sz w:val="24"/>
          <w:szCs w:val="24"/>
          <w:lang w:val="it-IT"/>
        </w:rPr>
        <w:t xml:space="preserve">în limita fondurilor </w:t>
      </w:r>
      <w:r w:rsidR="001F5B94">
        <w:rPr>
          <w:rFonts w:ascii="Times New Roman" w:hAnsi="Times New Roman"/>
          <w:sz w:val="24"/>
          <w:szCs w:val="24"/>
          <w:lang w:val="it-IT"/>
        </w:rPr>
        <w:t>bugetare aprobate cu acesta destinație.</w:t>
      </w:r>
    </w:p>
    <w:p w:rsidR="007066E3" w:rsidRPr="007066E3" w:rsidRDefault="00BB6AFC" w:rsidP="000E1415">
      <w:pPr>
        <w:ind w:firstLine="0"/>
        <w:jc w:val="both"/>
        <w:rPr>
          <w:rFonts w:ascii="Times New Roman" w:hAnsi="Times New Roman"/>
          <w:b/>
          <w:i/>
          <w:color w:val="000000"/>
          <w:sz w:val="24"/>
          <w:szCs w:val="24"/>
          <w:lang w:val="en-US"/>
        </w:rPr>
      </w:pPr>
      <w:r>
        <w:rPr>
          <w:rFonts w:ascii="Times New Roman" w:hAnsi="Times New Roman"/>
          <w:sz w:val="24"/>
          <w:szCs w:val="24"/>
          <w:lang w:val="it-IT"/>
        </w:rPr>
        <w:t xml:space="preserve">             5.2. –</w:t>
      </w:r>
      <w:r w:rsidR="001F5B94">
        <w:rPr>
          <w:rFonts w:ascii="Times New Roman" w:hAnsi="Times New Roman"/>
          <w:sz w:val="24"/>
          <w:szCs w:val="24"/>
          <w:lang w:val="it-IT"/>
        </w:rPr>
        <w:t xml:space="preserve"> </w:t>
      </w:r>
      <w:r w:rsidR="007066E3">
        <w:rPr>
          <w:rFonts w:ascii="Times New Roman" w:hAnsi="Times New Roman"/>
          <w:sz w:val="24"/>
          <w:szCs w:val="24"/>
          <w:lang w:val="it-IT"/>
        </w:rPr>
        <w:t>Durata contractului poate fi prelungită la solicitarea scri</w:t>
      </w:r>
      <w:r>
        <w:rPr>
          <w:rFonts w:ascii="Times New Roman" w:hAnsi="Times New Roman"/>
          <w:sz w:val="24"/>
          <w:szCs w:val="24"/>
          <w:lang w:val="it-IT"/>
        </w:rPr>
        <w:t xml:space="preserve">să, </w:t>
      </w:r>
      <w:r w:rsidR="001F5B94">
        <w:rPr>
          <w:rFonts w:ascii="Times New Roman" w:hAnsi="Times New Roman"/>
          <w:sz w:val="24"/>
          <w:szCs w:val="24"/>
          <w:lang w:val="it-IT"/>
        </w:rPr>
        <w:t xml:space="preserve"> </w:t>
      </w:r>
      <w:r>
        <w:rPr>
          <w:rFonts w:ascii="Times New Roman" w:hAnsi="Times New Roman"/>
          <w:sz w:val="24"/>
          <w:szCs w:val="24"/>
          <w:lang w:val="it-IT"/>
        </w:rPr>
        <w:t>justificată a executantului</w:t>
      </w:r>
      <w:r w:rsidR="001F5B94">
        <w:rPr>
          <w:rFonts w:ascii="Times New Roman" w:hAnsi="Times New Roman"/>
          <w:sz w:val="24"/>
          <w:szCs w:val="24"/>
          <w:lang w:val="it-IT"/>
        </w:rPr>
        <w:t>.</w:t>
      </w:r>
    </w:p>
    <w:p w:rsidR="00BA4E9F" w:rsidRPr="009A7898" w:rsidRDefault="00BA4E9F" w:rsidP="000D1F5B">
      <w:pPr>
        <w:pStyle w:val="DefaultText2"/>
        <w:jc w:val="both"/>
        <w:rPr>
          <w:szCs w:val="24"/>
          <w:lang w:val="it-IT"/>
        </w:rPr>
      </w:pPr>
    </w:p>
    <w:p w:rsidR="003C0D95" w:rsidRPr="009A7898" w:rsidRDefault="003C0D95" w:rsidP="000D1F5B">
      <w:pPr>
        <w:pStyle w:val="DefaultText2"/>
        <w:jc w:val="both"/>
        <w:rPr>
          <w:szCs w:val="24"/>
          <w:lang w:val="it-IT"/>
        </w:rPr>
      </w:pPr>
    </w:p>
    <w:p w:rsidR="001D47A5" w:rsidRDefault="00A92929" w:rsidP="00765483">
      <w:pPr>
        <w:jc w:val="both"/>
        <w:rPr>
          <w:rStyle w:val="punct1"/>
          <w:rFonts w:ascii="Times New Roman" w:hAnsi="Times New Roman"/>
          <w:sz w:val="24"/>
          <w:szCs w:val="24"/>
        </w:rPr>
      </w:pPr>
      <w:r w:rsidRPr="009A7898">
        <w:rPr>
          <w:rStyle w:val="punct1"/>
          <w:rFonts w:ascii="Times New Roman" w:hAnsi="Times New Roman"/>
          <w:sz w:val="24"/>
          <w:szCs w:val="24"/>
        </w:rPr>
        <w:t>6</w:t>
      </w:r>
      <w:r w:rsidR="00BA4E9F" w:rsidRPr="009A7898">
        <w:rPr>
          <w:rStyle w:val="punct1"/>
          <w:rFonts w:ascii="Times New Roman" w:hAnsi="Times New Roman"/>
          <w:sz w:val="24"/>
          <w:szCs w:val="24"/>
        </w:rPr>
        <w:t>. Executarea contractului</w:t>
      </w:r>
    </w:p>
    <w:p w:rsidR="00BB6AFC" w:rsidRPr="009A7898" w:rsidRDefault="00BB6AFC" w:rsidP="00765483">
      <w:pPr>
        <w:jc w:val="both"/>
        <w:rPr>
          <w:rStyle w:val="punct1"/>
          <w:rFonts w:ascii="Times New Roman" w:hAnsi="Times New Roman"/>
          <w:sz w:val="24"/>
          <w:szCs w:val="24"/>
        </w:rPr>
      </w:pPr>
    </w:p>
    <w:p w:rsidR="00BA4E9F" w:rsidRPr="009A7898" w:rsidRDefault="00A92929" w:rsidP="00BA4E9F">
      <w:pPr>
        <w:jc w:val="both"/>
        <w:rPr>
          <w:rStyle w:val="punct1"/>
          <w:rFonts w:ascii="Times New Roman" w:hAnsi="Times New Roman"/>
          <w:b w:val="0"/>
          <w:sz w:val="24"/>
          <w:szCs w:val="24"/>
        </w:rPr>
      </w:pPr>
      <w:r w:rsidRPr="009A7898">
        <w:rPr>
          <w:rStyle w:val="punct1"/>
          <w:rFonts w:ascii="Times New Roman" w:hAnsi="Times New Roman"/>
          <w:b w:val="0"/>
          <w:sz w:val="24"/>
          <w:szCs w:val="24"/>
        </w:rPr>
        <w:t>6</w:t>
      </w:r>
      <w:r w:rsidR="00BA4E9F" w:rsidRPr="009A7898">
        <w:rPr>
          <w:rStyle w:val="punct1"/>
          <w:rFonts w:ascii="Times New Roman" w:hAnsi="Times New Roman"/>
          <w:b w:val="0"/>
          <w:sz w:val="24"/>
          <w:szCs w:val="24"/>
        </w:rPr>
        <w:t>.1. - Executarea contractului începe după constituirea garanţiei de bună execuţie. Garanţia de bună execuţie se constituie în termen de 5 zile lucrătoare d</w:t>
      </w:r>
      <w:r w:rsidR="0013034F">
        <w:rPr>
          <w:rStyle w:val="punct1"/>
          <w:rFonts w:ascii="Times New Roman" w:hAnsi="Times New Roman"/>
          <w:b w:val="0"/>
          <w:sz w:val="24"/>
          <w:szCs w:val="24"/>
        </w:rPr>
        <w:t>e la data semnării contractului,</w:t>
      </w:r>
      <w:r w:rsidR="0013034F" w:rsidRPr="0013034F">
        <w:rPr>
          <w:rFonts w:ascii="Times New Roman" w:hAnsi="Times New Roman"/>
          <w:noProof/>
          <w:sz w:val="24"/>
          <w:szCs w:val="24"/>
          <w:lang w:val="es-ES"/>
        </w:rPr>
        <w:t xml:space="preserve"> </w:t>
      </w:r>
      <w:r w:rsidR="0013034F" w:rsidRPr="009A7898">
        <w:rPr>
          <w:rFonts w:ascii="Times New Roman" w:hAnsi="Times New Roman"/>
          <w:noProof/>
          <w:sz w:val="24"/>
          <w:szCs w:val="24"/>
          <w:lang w:val="es-ES"/>
        </w:rPr>
        <w:t>acest termen poate fi prelungit la solicitarea j</w:t>
      </w:r>
      <w:r w:rsidR="00C85B56">
        <w:rPr>
          <w:rFonts w:ascii="Times New Roman" w:hAnsi="Times New Roman"/>
          <w:noProof/>
          <w:sz w:val="24"/>
          <w:szCs w:val="24"/>
          <w:lang w:val="es-ES"/>
        </w:rPr>
        <w:t>ustificată</w:t>
      </w:r>
      <w:r w:rsidR="00071988">
        <w:rPr>
          <w:rFonts w:ascii="Times New Roman" w:hAnsi="Times New Roman"/>
          <w:noProof/>
          <w:sz w:val="24"/>
          <w:szCs w:val="24"/>
          <w:lang w:val="es-ES"/>
        </w:rPr>
        <w:t xml:space="preserve"> a contractantului, fără a depă</w:t>
      </w:r>
      <w:r w:rsidR="0013034F">
        <w:rPr>
          <w:rFonts w:ascii="Times New Roman" w:hAnsi="Times New Roman"/>
          <w:noProof/>
          <w:sz w:val="24"/>
          <w:szCs w:val="24"/>
          <w:lang w:val="es-ES"/>
        </w:rPr>
        <w:t>și 15 zile de la data semnării contractului</w:t>
      </w:r>
      <w:r w:rsidR="00C85B56">
        <w:rPr>
          <w:rFonts w:ascii="Times New Roman" w:hAnsi="Times New Roman"/>
          <w:noProof/>
          <w:sz w:val="24"/>
          <w:szCs w:val="24"/>
          <w:lang w:val="es-ES"/>
        </w:rPr>
        <w:t>.</w:t>
      </w:r>
    </w:p>
    <w:p w:rsidR="00BA4E9F" w:rsidRPr="009A7898" w:rsidRDefault="00BA4E9F" w:rsidP="00BA4E9F">
      <w:pPr>
        <w:jc w:val="both"/>
        <w:rPr>
          <w:rStyle w:val="punct1"/>
          <w:rFonts w:ascii="Times New Roman" w:hAnsi="Times New Roman"/>
          <w:b w:val="0"/>
          <w:sz w:val="24"/>
          <w:szCs w:val="24"/>
        </w:rPr>
      </w:pPr>
    </w:p>
    <w:p w:rsidR="003C0D95" w:rsidRPr="009A7898" w:rsidRDefault="003C0D95" w:rsidP="00BA4E9F">
      <w:pPr>
        <w:jc w:val="both"/>
        <w:rPr>
          <w:rStyle w:val="punct1"/>
          <w:rFonts w:ascii="Times New Roman" w:hAnsi="Times New Roman"/>
          <w:b w:val="0"/>
          <w:sz w:val="24"/>
          <w:szCs w:val="24"/>
        </w:rPr>
      </w:pPr>
    </w:p>
    <w:p w:rsidR="001D47A5" w:rsidRDefault="00A92929" w:rsidP="00765483">
      <w:pPr>
        <w:jc w:val="both"/>
        <w:rPr>
          <w:rStyle w:val="punct1"/>
          <w:rFonts w:ascii="Times New Roman" w:hAnsi="Times New Roman"/>
          <w:sz w:val="24"/>
          <w:szCs w:val="24"/>
        </w:rPr>
      </w:pPr>
      <w:r w:rsidRPr="009A7898">
        <w:rPr>
          <w:rStyle w:val="punct1"/>
          <w:rFonts w:ascii="Times New Roman" w:hAnsi="Times New Roman"/>
          <w:sz w:val="24"/>
          <w:szCs w:val="24"/>
        </w:rPr>
        <w:t>7</w:t>
      </w:r>
      <w:r w:rsidR="00BA4E9F" w:rsidRPr="009A7898">
        <w:rPr>
          <w:rStyle w:val="punct1"/>
          <w:rFonts w:ascii="Times New Roman" w:hAnsi="Times New Roman"/>
          <w:sz w:val="24"/>
          <w:szCs w:val="24"/>
        </w:rPr>
        <w:t>. Documentele contractului</w:t>
      </w:r>
    </w:p>
    <w:p w:rsidR="00BB6AFC" w:rsidRPr="009A7898" w:rsidRDefault="00BB6AFC" w:rsidP="00765483">
      <w:pPr>
        <w:jc w:val="both"/>
        <w:rPr>
          <w:rStyle w:val="punct1"/>
          <w:rFonts w:ascii="Times New Roman" w:hAnsi="Times New Roman"/>
          <w:sz w:val="24"/>
          <w:szCs w:val="24"/>
        </w:rPr>
      </w:pPr>
    </w:p>
    <w:p w:rsidR="00EB3AE7" w:rsidRPr="00B03933" w:rsidRDefault="00A92929" w:rsidP="00B03933">
      <w:pPr>
        <w:jc w:val="both"/>
        <w:rPr>
          <w:rStyle w:val="punct1"/>
          <w:rFonts w:ascii="Times New Roman" w:hAnsi="Times New Roman"/>
          <w:b w:val="0"/>
          <w:sz w:val="24"/>
          <w:szCs w:val="24"/>
        </w:rPr>
      </w:pPr>
      <w:r w:rsidRPr="009A7898">
        <w:rPr>
          <w:rStyle w:val="punct1"/>
          <w:rFonts w:ascii="Times New Roman" w:hAnsi="Times New Roman"/>
          <w:b w:val="0"/>
          <w:sz w:val="24"/>
          <w:szCs w:val="24"/>
        </w:rPr>
        <w:t>7</w:t>
      </w:r>
      <w:r w:rsidR="00BA4E9F" w:rsidRPr="009A7898">
        <w:rPr>
          <w:rStyle w:val="punct1"/>
          <w:rFonts w:ascii="Times New Roman" w:hAnsi="Times New Roman"/>
          <w:b w:val="0"/>
          <w:sz w:val="24"/>
          <w:szCs w:val="24"/>
        </w:rPr>
        <w:t>.1. - Documentele contractului sunt:</w:t>
      </w:r>
    </w:p>
    <w:p w:rsidR="00BA4E9F" w:rsidRPr="009A7898" w:rsidRDefault="00B03933" w:rsidP="00A92929">
      <w:pPr>
        <w:jc w:val="both"/>
        <w:rPr>
          <w:rStyle w:val="punct1"/>
          <w:rFonts w:ascii="Times New Roman" w:hAnsi="Times New Roman"/>
          <w:b w:val="0"/>
          <w:sz w:val="24"/>
          <w:szCs w:val="24"/>
        </w:rPr>
      </w:pPr>
      <w:r>
        <w:rPr>
          <w:rStyle w:val="punct1"/>
          <w:rFonts w:ascii="Times New Roman" w:hAnsi="Times New Roman"/>
          <w:b w:val="0"/>
          <w:sz w:val="24"/>
          <w:szCs w:val="24"/>
        </w:rPr>
        <w:t>a</w:t>
      </w:r>
      <w:r w:rsidR="00BA4E9F" w:rsidRPr="009A7898">
        <w:rPr>
          <w:rStyle w:val="punct1"/>
          <w:rFonts w:ascii="Times New Roman" w:hAnsi="Times New Roman"/>
          <w:b w:val="0"/>
          <w:sz w:val="24"/>
          <w:szCs w:val="24"/>
        </w:rPr>
        <w:t>)</w:t>
      </w:r>
      <w:r w:rsidR="001A0DD5" w:rsidRPr="009A7898">
        <w:rPr>
          <w:rStyle w:val="punct1"/>
          <w:rFonts w:ascii="Times New Roman" w:hAnsi="Times New Roman"/>
          <w:b w:val="0"/>
          <w:sz w:val="24"/>
          <w:szCs w:val="24"/>
        </w:rPr>
        <w:t xml:space="preserve"> Caiet</w:t>
      </w:r>
      <w:r w:rsidR="001D47A5">
        <w:rPr>
          <w:rStyle w:val="punct1"/>
          <w:rFonts w:ascii="Times New Roman" w:hAnsi="Times New Roman"/>
          <w:b w:val="0"/>
          <w:sz w:val="24"/>
          <w:szCs w:val="24"/>
        </w:rPr>
        <w:t>ul</w:t>
      </w:r>
      <w:r w:rsidR="00BB6AFC">
        <w:rPr>
          <w:rStyle w:val="punct1"/>
          <w:rFonts w:ascii="Times New Roman" w:hAnsi="Times New Roman"/>
          <w:b w:val="0"/>
          <w:sz w:val="24"/>
          <w:szCs w:val="24"/>
        </w:rPr>
        <w:t xml:space="preserve"> de sarcini</w:t>
      </w:r>
      <w:r w:rsidR="00C17376" w:rsidRPr="009A7898">
        <w:rPr>
          <w:rStyle w:val="punct1"/>
          <w:rFonts w:ascii="Times New Roman" w:hAnsi="Times New Roman"/>
          <w:b w:val="0"/>
          <w:sz w:val="24"/>
          <w:szCs w:val="24"/>
        </w:rPr>
        <w:t>;</w:t>
      </w:r>
    </w:p>
    <w:p w:rsidR="00BA4E9F" w:rsidRPr="009A7898" w:rsidRDefault="00ED0625" w:rsidP="00A92929">
      <w:pPr>
        <w:jc w:val="both"/>
        <w:rPr>
          <w:rStyle w:val="punct1"/>
          <w:rFonts w:ascii="Times New Roman" w:hAnsi="Times New Roman"/>
          <w:b w:val="0"/>
          <w:bCs w:val="0"/>
          <w:sz w:val="24"/>
          <w:szCs w:val="24"/>
        </w:rPr>
      </w:pPr>
      <w:hyperlink w:anchor="#" w:history="1"/>
      <w:r w:rsidR="00B03933">
        <w:rPr>
          <w:rStyle w:val="punct1"/>
          <w:rFonts w:ascii="Times New Roman" w:hAnsi="Times New Roman"/>
          <w:b w:val="0"/>
          <w:sz w:val="24"/>
          <w:szCs w:val="24"/>
        </w:rPr>
        <w:t>b</w:t>
      </w:r>
      <w:r w:rsidR="00BA4E9F" w:rsidRPr="009A7898">
        <w:rPr>
          <w:rStyle w:val="punct1"/>
          <w:rFonts w:ascii="Times New Roman" w:hAnsi="Times New Roman"/>
          <w:b w:val="0"/>
          <w:bCs w:val="0"/>
          <w:sz w:val="24"/>
          <w:szCs w:val="24"/>
        </w:rPr>
        <w:t>)</w:t>
      </w:r>
      <w:r w:rsidR="00A92929" w:rsidRPr="009A7898">
        <w:rPr>
          <w:rStyle w:val="punct1"/>
          <w:rFonts w:ascii="Times New Roman" w:hAnsi="Times New Roman"/>
          <w:b w:val="0"/>
          <w:bCs w:val="0"/>
          <w:sz w:val="24"/>
          <w:szCs w:val="24"/>
        </w:rPr>
        <w:t xml:space="preserve"> </w:t>
      </w:r>
      <w:r w:rsidR="001D47A5">
        <w:rPr>
          <w:rStyle w:val="punct1"/>
          <w:rFonts w:ascii="Times New Roman" w:hAnsi="Times New Roman"/>
          <w:b w:val="0"/>
          <w:bCs w:val="0"/>
          <w:sz w:val="24"/>
          <w:szCs w:val="24"/>
        </w:rPr>
        <w:t>Anunțul</w:t>
      </w:r>
      <w:r w:rsidR="001A0DD5" w:rsidRPr="009A7898">
        <w:rPr>
          <w:rStyle w:val="punct1"/>
          <w:rFonts w:ascii="Times New Roman" w:hAnsi="Times New Roman"/>
          <w:b w:val="0"/>
          <w:bCs w:val="0"/>
          <w:sz w:val="24"/>
          <w:szCs w:val="24"/>
        </w:rPr>
        <w:t xml:space="preserve"> </w:t>
      </w:r>
      <w:r w:rsidR="00BB6AFC">
        <w:rPr>
          <w:rStyle w:val="punct1"/>
          <w:rFonts w:ascii="Times New Roman" w:hAnsi="Times New Roman"/>
          <w:b w:val="0"/>
          <w:bCs w:val="0"/>
          <w:sz w:val="24"/>
          <w:szCs w:val="24"/>
        </w:rPr>
        <w:t>simplificat</w:t>
      </w:r>
      <w:r w:rsidR="00C17376" w:rsidRPr="009A7898">
        <w:rPr>
          <w:rStyle w:val="punct1"/>
          <w:rFonts w:ascii="Times New Roman" w:hAnsi="Times New Roman"/>
          <w:b w:val="0"/>
          <w:bCs w:val="0"/>
          <w:sz w:val="24"/>
          <w:szCs w:val="24"/>
        </w:rPr>
        <w:t>;</w:t>
      </w:r>
    </w:p>
    <w:p w:rsidR="00F372BC" w:rsidRPr="00B03933" w:rsidRDefault="001F79A6" w:rsidP="00A92929">
      <w:pPr>
        <w:jc w:val="both"/>
        <w:rPr>
          <w:rStyle w:val="punct1"/>
          <w:rFonts w:ascii="Times New Roman" w:hAnsi="Times New Roman"/>
          <w:b w:val="0"/>
          <w:sz w:val="24"/>
          <w:szCs w:val="24"/>
        </w:rPr>
      </w:pPr>
      <w:r>
        <w:rPr>
          <w:rStyle w:val="punct1"/>
          <w:rFonts w:ascii="Times New Roman" w:hAnsi="Times New Roman"/>
          <w:b w:val="0"/>
          <w:bCs w:val="0"/>
          <w:sz w:val="24"/>
          <w:szCs w:val="24"/>
        </w:rPr>
        <w:lastRenderedPageBreak/>
        <w:t>c</w:t>
      </w:r>
      <w:r w:rsidR="001A0DD5" w:rsidRPr="009A7898">
        <w:rPr>
          <w:rStyle w:val="punct1"/>
          <w:rFonts w:ascii="Times New Roman" w:hAnsi="Times New Roman"/>
          <w:b w:val="0"/>
          <w:bCs w:val="0"/>
          <w:sz w:val="24"/>
          <w:szCs w:val="24"/>
        </w:rPr>
        <w:t xml:space="preserve">) </w:t>
      </w:r>
      <w:r w:rsidR="001A0DD5" w:rsidRPr="009A7898">
        <w:rPr>
          <w:rStyle w:val="punct1"/>
          <w:rFonts w:ascii="Times New Roman" w:hAnsi="Times New Roman"/>
          <w:b w:val="0"/>
          <w:sz w:val="24"/>
          <w:szCs w:val="24"/>
        </w:rPr>
        <w:t>Propunerea financiară (formularul de ofertă)</w:t>
      </w:r>
      <w:r w:rsidR="00B03933">
        <w:rPr>
          <w:rStyle w:val="punct1"/>
          <w:rFonts w:ascii="Times New Roman" w:hAnsi="Times New Roman"/>
          <w:b w:val="0"/>
          <w:sz w:val="24"/>
          <w:szCs w:val="24"/>
        </w:rPr>
        <w:t xml:space="preserve"> și oferta tehnică</w:t>
      </w:r>
      <w:r w:rsidR="001F5B94" w:rsidRPr="009A7898">
        <w:rPr>
          <w:rStyle w:val="punct1"/>
          <w:rFonts w:ascii="Times New Roman" w:hAnsi="Times New Roman"/>
          <w:b w:val="0"/>
          <w:bCs w:val="0"/>
          <w:sz w:val="24"/>
          <w:szCs w:val="24"/>
        </w:rPr>
        <w:t>;</w:t>
      </w:r>
      <w:r w:rsidR="00B03933">
        <w:rPr>
          <w:rStyle w:val="punct1"/>
          <w:rFonts w:ascii="Times New Roman" w:hAnsi="Times New Roman"/>
          <w:b w:val="0"/>
          <w:sz w:val="24"/>
          <w:szCs w:val="24"/>
        </w:rPr>
        <w:t xml:space="preserve"> </w:t>
      </w:r>
    </w:p>
    <w:p w:rsidR="00BA4E9F" w:rsidRPr="009A7898" w:rsidRDefault="00BA4E9F" w:rsidP="000D1F5B">
      <w:pPr>
        <w:pStyle w:val="DefaultText2"/>
        <w:jc w:val="both"/>
        <w:rPr>
          <w:szCs w:val="24"/>
          <w:lang w:val="it-IT"/>
        </w:rPr>
      </w:pPr>
    </w:p>
    <w:p w:rsidR="000D1F5B" w:rsidRPr="009A7898" w:rsidRDefault="00BA4E9F" w:rsidP="000D1F5B">
      <w:pPr>
        <w:pStyle w:val="DefaultText2"/>
        <w:jc w:val="both"/>
        <w:rPr>
          <w:rStyle w:val="punct1"/>
          <w:szCs w:val="24"/>
        </w:rPr>
      </w:pPr>
      <w:r w:rsidRPr="009A7898">
        <w:rPr>
          <w:szCs w:val="24"/>
          <w:lang w:val="it-IT"/>
        </w:rPr>
        <w:t xml:space="preserve">              </w:t>
      </w:r>
    </w:p>
    <w:p w:rsidR="001D47A5" w:rsidRPr="009A7898" w:rsidRDefault="00F87D8C" w:rsidP="00765483">
      <w:pPr>
        <w:jc w:val="both"/>
        <w:rPr>
          <w:rFonts w:ascii="Times New Roman" w:hAnsi="Times New Roman"/>
          <w:b/>
          <w:color w:val="000000"/>
          <w:sz w:val="24"/>
          <w:szCs w:val="24"/>
        </w:rPr>
      </w:pPr>
      <w:r w:rsidRPr="009A7898">
        <w:rPr>
          <w:rStyle w:val="punct1"/>
          <w:rFonts w:ascii="Times New Roman" w:hAnsi="Times New Roman"/>
          <w:sz w:val="24"/>
          <w:szCs w:val="24"/>
        </w:rPr>
        <w:t xml:space="preserve"> </w:t>
      </w:r>
      <w:r w:rsidR="00AF5C90" w:rsidRPr="009A7898">
        <w:rPr>
          <w:rStyle w:val="punct1"/>
          <w:rFonts w:ascii="Times New Roman" w:hAnsi="Times New Roman"/>
          <w:sz w:val="24"/>
          <w:szCs w:val="24"/>
        </w:rPr>
        <w:t>8</w:t>
      </w:r>
      <w:r w:rsidR="00F341D3" w:rsidRPr="009A7898">
        <w:rPr>
          <w:rStyle w:val="punct1"/>
          <w:rFonts w:ascii="Times New Roman" w:hAnsi="Times New Roman"/>
          <w:sz w:val="24"/>
          <w:szCs w:val="24"/>
        </w:rPr>
        <w:t>.</w:t>
      </w:r>
      <w:r w:rsidR="00F341D3" w:rsidRPr="009A7898">
        <w:rPr>
          <w:rFonts w:ascii="Times New Roman" w:hAnsi="Times New Roman"/>
          <w:b/>
          <w:color w:val="000000"/>
          <w:sz w:val="24"/>
          <w:szCs w:val="24"/>
        </w:rPr>
        <w:t xml:space="preserve"> Obligaţiile </w:t>
      </w:r>
      <w:r w:rsidR="00005453" w:rsidRPr="009A7898">
        <w:rPr>
          <w:rFonts w:ascii="Times New Roman" w:hAnsi="Times New Roman"/>
          <w:b/>
          <w:color w:val="000000"/>
          <w:sz w:val="24"/>
          <w:szCs w:val="24"/>
        </w:rPr>
        <w:t>executantului</w:t>
      </w:r>
      <w:r w:rsidR="00F341D3" w:rsidRPr="009A7898">
        <w:rPr>
          <w:rFonts w:ascii="Times New Roman" w:hAnsi="Times New Roman"/>
          <w:b/>
          <w:color w:val="000000"/>
          <w:sz w:val="24"/>
          <w:szCs w:val="24"/>
        </w:rPr>
        <w:t xml:space="preserve"> </w:t>
      </w:r>
    </w:p>
    <w:p w:rsidR="005B2D57" w:rsidRPr="009A7898" w:rsidRDefault="00AF5C90" w:rsidP="00630E5C">
      <w:pPr>
        <w:jc w:val="both"/>
        <w:rPr>
          <w:rFonts w:ascii="Times New Roman" w:hAnsi="Times New Roman"/>
          <w:sz w:val="24"/>
          <w:szCs w:val="24"/>
        </w:rPr>
      </w:pPr>
      <w:r w:rsidRPr="009A7898">
        <w:rPr>
          <w:rFonts w:ascii="Times New Roman" w:hAnsi="Times New Roman"/>
          <w:sz w:val="24"/>
          <w:szCs w:val="24"/>
        </w:rPr>
        <w:t>8</w:t>
      </w:r>
      <w:r w:rsidR="00223216" w:rsidRPr="009A7898">
        <w:rPr>
          <w:rFonts w:ascii="Times New Roman" w:hAnsi="Times New Roman"/>
          <w:sz w:val="24"/>
          <w:szCs w:val="24"/>
        </w:rPr>
        <w:t>.1</w:t>
      </w:r>
      <w:r w:rsidR="001F5B94">
        <w:rPr>
          <w:rFonts w:ascii="Times New Roman" w:hAnsi="Times New Roman"/>
          <w:sz w:val="24"/>
          <w:szCs w:val="24"/>
        </w:rPr>
        <w:t>.</w:t>
      </w:r>
      <w:r w:rsidR="00223216" w:rsidRPr="009A7898">
        <w:rPr>
          <w:rFonts w:ascii="Times New Roman" w:hAnsi="Times New Roman"/>
          <w:sz w:val="24"/>
          <w:szCs w:val="24"/>
        </w:rPr>
        <w:t xml:space="preserve"> </w:t>
      </w:r>
      <w:r w:rsidR="00EA3F15" w:rsidRPr="009A7898">
        <w:rPr>
          <w:rFonts w:ascii="Times New Roman" w:hAnsi="Times New Roman"/>
          <w:sz w:val="24"/>
          <w:szCs w:val="24"/>
        </w:rPr>
        <w:t>–</w:t>
      </w:r>
      <w:r w:rsidR="00223216" w:rsidRPr="009A7898">
        <w:rPr>
          <w:rFonts w:ascii="Times New Roman" w:hAnsi="Times New Roman"/>
          <w:sz w:val="24"/>
          <w:szCs w:val="24"/>
        </w:rPr>
        <w:t xml:space="preserve"> </w:t>
      </w:r>
      <w:r w:rsidR="00EA3F15" w:rsidRPr="009A7898">
        <w:rPr>
          <w:rFonts w:ascii="Times New Roman" w:hAnsi="Times New Roman"/>
          <w:sz w:val="24"/>
          <w:szCs w:val="24"/>
        </w:rPr>
        <w:t xml:space="preserve">(1) </w:t>
      </w:r>
      <w:r w:rsidR="00005453" w:rsidRPr="009A7898">
        <w:rPr>
          <w:rFonts w:ascii="Times New Roman" w:hAnsi="Times New Roman"/>
          <w:sz w:val="24"/>
          <w:szCs w:val="24"/>
        </w:rPr>
        <w:t>Executantul</w:t>
      </w:r>
      <w:r w:rsidR="00F05297" w:rsidRPr="009A7898">
        <w:rPr>
          <w:rFonts w:ascii="Times New Roman" w:hAnsi="Times New Roman"/>
          <w:sz w:val="24"/>
          <w:szCs w:val="24"/>
        </w:rPr>
        <w:t xml:space="preserve"> va efectua </w:t>
      </w:r>
      <w:r w:rsidR="00F84676">
        <w:rPr>
          <w:rFonts w:ascii="Times New Roman" w:hAnsi="Times New Roman"/>
          <w:sz w:val="24"/>
          <w:szCs w:val="24"/>
        </w:rPr>
        <w:t>lucră</w:t>
      </w:r>
      <w:r w:rsidR="003A3A0C" w:rsidRPr="009A7898">
        <w:rPr>
          <w:rFonts w:ascii="Times New Roman" w:hAnsi="Times New Roman"/>
          <w:sz w:val="24"/>
          <w:szCs w:val="24"/>
        </w:rPr>
        <w:t xml:space="preserve">rile </w:t>
      </w:r>
      <w:r w:rsidR="00F84676">
        <w:rPr>
          <w:rFonts w:ascii="Times New Roman" w:hAnsi="Times New Roman"/>
          <w:color w:val="000000"/>
          <w:sz w:val="24"/>
          <w:szCs w:val="24"/>
        </w:rPr>
        <w:t>conform cerinț</w:t>
      </w:r>
      <w:r w:rsidR="00630E5C" w:rsidRPr="009A7898">
        <w:rPr>
          <w:rFonts w:ascii="Times New Roman" w:hAnsi="Times New Roman"/>
          <w:color w:val="000000"/>
          <w:sz w:val="24"/>
          <w:szCs w:val="24"/>
        </w:rPr>
        <w:t>elor</w:t>
      </w:r>
      <w:r w:rsidR="00817BBF" w:rsidRPr="009A7898">
        <w:rPr>
          <w:rFonts w:ascii="Times New Roman" w:hAnsi="Times New Roman"/>
          <w:color w:val="000000"/>
          <w:sz w:val="24"/>
          <w:szCs w:val="24"/>
        </w:rPr>
        <w:t xml:space="preserve"> solicitate prin</w:t>
      </w:r>
      <w:r w:rsidR="00614E05" w:rsidRPr="009A7898">
        <w:rPr>
          <w:rFonts w:ascii="Times New Roman" w:hAnsi="Times New Roman"/>
          <w:color w:val="000000"/>
          <w:sz w:val="24"/>
          <w:szCs w:val="24"/>
        </w:rPr>
        <w:t xml:space="preserve"> ca</w:t>
      </w:r>
      <w:r w:rsidR="00D00B43" w:rsidRPr="009A7898">
        <w:rPr>
          <w:rFonts w:ascii="Times New Roman" w:hAnsi="Times New Roman"/>
          <w:color w:val="000000"/>
          <w:sz w:val="24"/>
          <w:szCs w:val="24"/>
        </w:rPr>
        <w:t>ietul de sarcini,</w:t>
      </w:r>
      <w:r w:rsidR="00F84676">
        <w:rPr>
          <w:rFonts w:ascii="Times New Roman" w:hAnsi="Times New Roman"/>
          <w:color w:val="000000"/>
          <w:sz w:val="24"/>
          <w:szCs w:val="24"/>
        </w:rPr>
        <w:t xml:space="preserve"> fără</w:t>
      </w:r>
      <w:r w:rsidR="00D00B43" w:rsidRPr="009A7898">
        <w:rPr>
          <w:rFonts w:ascii="Times New Roman" w:hAnsi="Times New Roman"/>
          <w:color w:val="000000"/>
          <w:sz w:val="24"/>
          <w:szCs w:val="24"/>
        </w:rPr>
        <w:t xml:space="preserve"> nici o abatere.</w:t>
      </w:r>
    </w:p>
    <w:p w:rsidR="000D673E" w:rsidRPr="009A7898" w:rsidRDefault="00AF5C90" w:rsidP="00EA3F15">
      <w:pPr>
        <w:jc w:val="both"/>
        <w:rPr>
          <w:rFonts w:ascii="Times New Roman" w:hAnsi="Times New Roman"/>
          <w:sz w:val="24"/>
          <w:szCs w:val="24"/>
        </w:rPr>
      </w:pPr>
      <w:r w:rsidRPr="009A7898">
        <w:rPr>
          <w:rFonts w:ascii="Times New Roman" w:hAnsi="Times New Roman"/>
          <w:sz w:val="24"/>
          <w:szCs w:val="24"/>
        </w:rPr>
        <w:t>8</w:t>
      </w:r>
      <w:r w:rsidR="000D673E" w:rsidRPr="009A7898">
        <w:rPr>
          <w:rFonts w:ascii="Times New Roman" w:hAnsi="Times New Roman"/>
          <w:sz w:val="24"/>
          <w:szCs w:val="24"/>
        </w:rPr>
        <w:t>.</w:t>
      </w:r>
      <w:r w:rsidR="00E26944" w:rsidRPr="009A7898">
        <w:rPr>
          <w:rFonts w:ascii="Times New Roman" w:hAnsi="Times New Roman"/>
          <w:sz w:val="24"/>
          <w:szCs w:val="24"/>
        </w:rPr>
        <w:t>2</w:t>
      </w:r>
      <w:r w:rsidR="001F5B94">
        <w:rPr>
          <w:rFonts w:ascii="Times New Roman" w:hAnsi="Times New Roman"/>
          <w:sz w:val="24"/>
          <w:szCs w:val="24"/>
        </w:rPr>
        <w:t xml:space="preserve">. </w:t>
      </w:r>
      <w:r w:rsidR="00B101CE" w:rsidRPr="009A7898">
        <w:rPr>
          <w:rFonts w:ascii="Times New Roman" w:hAnsi="Times New Roman"/>
          <w:sz w:val="24"/>
          <w:szCs w:val="24"/>
        </w:rPr>
        <w:t>-</w:t>
      </w:r>
      <w:r w:rsidR="000D673E" w:rsidRPr="009A7898">
        <w:rPr>
          <w:rFonts w:ascii="Times New Roman" w:hAnsi="Times New Roman"/>
          <w:sz w:val="24"/>
          <w:szCs w:val="24"/>
        </w:rPr>
        <w:t xml:space="preserve"> </w:t>
      </w:r>
      <w:r w:rsidR="00005453" w:rsidRPr="009A7898">
        <w:rPr>
          <w:rFonts w:ascii="Times New Roman" w:hAnsi="Times New Roman"/>
          <w:sz w:val="24"/>
          <w:szCs w:val="24"/>
        </w:rPr>
        <w:t xml:space="preserve">Executantul </w:t>
      </w:r>
      <w:r w:rsidR="000D673E" w:rsidRPr="009A7898">
        <w:rPr>
          <w:rFonts w:ascii="Times New Roman" w:hAnsi="Times New Roman"/>
          <w:sz w:val="24"/>
          <w:szCs w:val="24"/>
        </w:rPr>
        <w:t>r</w:t>
      </w:r>
      <w:r w:rsidR="00F84676">
        <w:rPr>
          <w:rFonts w:ascii="Times New Roman" w:hAnsi="Times New Roman"/>
          <w:sz w:val="24"/>
          <w:szCs w:val="24"/>
        </w:rPr>
        <w:t>ă</w:t>
      </w:r>
      <w:r w:rsidR="000D673E" w:rsidRPr="009A7898">
        <w:rPr>
          <w:rFonts w:ascii="Times New Roman" w:hAnsi="Times New Roman"/>
          <w:sz w:val="24"/>
          <w:szCs w:val="24"/>
        </w:rPr>
        <w:t xml:space="preserve">spunde pentru orice prejudicii aduse </w:t>
      </w:r>
      <w:r w:rsidR="00005453" w:rsidRPr="009A7898">
        <w:rPr>
          <w:rFonts w:ascii="Times New Roman" w:hAnsi="Times New Roman"/>
          <w:sz w:val="24"/>
          <w:szCs w:val="24"/>
        </w:rPr>
        <w:t>achizitorului</w:t>
      </w:r>
      <w:r w:rsidR="000D673E" w:rsidRPr="009A7898">
        <w:rPr>
          <w:rFonts w:ascii="Times New Roman" w:hAnsi="Times New Roman"/>
          <w:sz w:val="24"/>
          <w:szCs w:val="24"/>
        </w:rPr>
        <w:t xml:space="preserve"> sau terţ</w:t>
      </w:r>
      <w:r w:rsidR="00EA3F15" w:rsidRPr="009A7898">
        <w:rPr>
          <w:rFonts w:ascii="Times New Roman" w:hAnsi="Times New Roman"/>
          <w:sz w:val="24"/>
          <w:szCs w:val="24"/>
        </w:rPr>
        <w:t xml:space="preserve">elor persoane ca </w:t>
      </w:r>
      <w:r w:rsidR="000D673E" w:rsidRPr="009A7898">
        <w:rPr>
          <w:rFonts w:ascii="Times New Roman" w:hAnsi="Times New Roman"/>
          <w:sz w:val="24"/>
          <w:szCs w:val="24"/>
        </w:rPr>
        <w:t>urmare a efectu</w:t>
      </w:r>
      <w:r w:rsidR="00EA3F15" w:rsidRPr="009A7898">
        <w:rPr>
          <w:rFonts w:ascii="Times New Roman" w:hAnsi="Times New Roman"/>
          <w:sz w:val="24"/>
          <w:szCs w:val="24"/>
        </w:rPr>
        <w:t>ă</w:t>
      </w:r>
      <w:r w:rsidR="000D673E" w:rsidRPr="009A7898">
        <w:rPr>
          <w:rFonts w:ascii="Times New Roman" w:hAnsi="Times New Roman"/>
          <w:sz w:val="24"/>
          <w:szCs w:val="24"/>
        </w:rPr>
        <w:t xml:space="preserve">rii defectuoase de către personalul propriu a </w:t>
      </w:r>
      <w:r w:rsidR="00F84676">
        <w:rPr>
          <w:rFonts w:ascii="Times New Roman" w:hAnsi="Times New Roman"/>
          <w:sz w:val="24"/>
          <w:szCs w:val="24"/>
        </w:rPr>
        <w:t>lucră</w:t>
      </w:r>
      <w:r w:rsidR="000B575C" w:rsidRPr="009A7898">
        <w:rPr>
          <w:rFonts w:ascii="Times New Roman" w:hAnsi="Times New Roman"/>
          <w:sz w:val="24"/>
          <w:szCs w:val="24"/>
        </w:rPr>
        <w:t>rilor realizate.</w:t>
      </w:r>
    </w:p>
    <w:p w:rsidR="009D4298" w:rsidRPr="009A7898" w:rsidRDefault="00AF5C90" w:rsidP="00EA3F15">
      <w:pPr>
        <w:jc w:val="both"/>
        <w:rPr>
          <w:rFonts w:ascii="Times New Roman" w:hAnsi="Times New Roman"/>
          <w:sz w:val="24"/>
          <w:szCs w:val="24"/>
        </w:rPr>
      </w:pPr>
      <w:r w:rsidRPr="009A7898">
        <w:rPr>
          <w:rFonts w:ascii="Times New Roman" w:hAnsi="Times New Roman"/>
          <w:sz w:val="24"/>
          <w:szCs w:val="24"/>
        </w:rPr>
        <w:t>8</w:t>
      </w:r>
      <w:r w:rsidR="00B101CE" w:rsidRPr="009A7898">
        <w:rPr>
          <w:rFonts w:ascii="Times New Roman" w:hAnsi="Times New Roman"/>
          <w:sz w:val="24"/>
          <w:szCs w:val="24"/>
        </w:rPr>
        <w:t>.</w:t>
      </w:r>
      <w:r w:rsidR="00E26944" w:rsidRPr="009A7898">
        <w:rPr>
          <w:rFonts w:ascii="Times New Roman" w:hAnsi="Times New Roman"/>
          <w:sz w:val="24"/>
          <w:szCs w:val="24"/>
        </w:rPr>
        <w:t>3</w:t>
      </w:r>
      <w:r w:rsidR="001F5B94">
        <w:rPr>
          <w:rFonts w:ascii="Times New Roman" w:hAnsi="Times New Roman"/>
          <w:sz w:val="24"/>
          <w:szCs w:val="24"/>
        </w:rPr>
        <w:t xml:space="preserve">. </w:t>
      </w:r>
      <w:r w:rsidR="00B101CE" w:rsidRPr="009A7898">
        <w:rPr>
          <w:rFonts w:ascii="Times New Roman" w:hAnsi="Times New Roman"/>
          <w:sz w:val="24"/>
          <w:szCs w:val="24"/>
        </w:rPr>
        <w:t xml:space="preserve">- </w:t>
      </w:r>
      <w:r w:rsidR="00005453" w:rsidRPr="009A7898">
        <w:rPr>
          <w:rFonts w:ascii="Times New Roman" w:hAnsi="Times New Roman"/>
          <w:sz w:val="24"/>
          <w:szCs w:val="24"/>
        </w:rPr>
        <w:t xml:space="preserve">Executantul </w:t>
      </w:r>
      <w:r w:rsidR="000D673E" w:rsidRPr="009A7898">
        <w:rPr>
          <w:rFonts w:ascii="Times New Roman" w:hAnsi="Times New Roman"/>
          <w:sz w:val="24"/>
          <w:szCs w:val="24"/>
        </w:rPr>
        <w:t xml:space="preserve"> răspunde de respectarea prevederilor legale privind</w:t>
      </w:r>
      <w:r w:rsidR="00630E5C" w:rsidRPr="009A7898">
        <w:rPr>
          <w:rFonts w:ascii="Times New Roman" w:hAnsi="Times New Roman"/>
          <w:sz w:val="24"/>
          <w:szCs w:val="24"/>
        </w:rPr>
        <w:t xml:space="preserve"> </w:t>
      </w:r>
      <w:r w:rsidR="000D673E" w:rsidRPr="009A7898">
        <w:rPr>
          <w:rFonts w:ascii="Times New Roman" w:hAnsi="Times New Roman"/>
          <w:sz w:val="24"/>
          <w:szCs w:val="24"/>
        </w:rPr>
        <w:t xml:space="preserve"> asigurarea protecţiei muncii şi instruirea personalului delegat să </w:t>
      </w:r>
      <w:r w:rsidR="008E61E6" w:rsidRPr="009A7898">
        <w:rPr>
          <w:rFonts w:ascii="Times New Roman" w:hAnsi="Times New Roman"/>
          <w:sz w:val="24"/>
          <w:szCs w:val="24"/>
        </w:rPr>
        <w:t xml:space="preserve">efectueze operatiunile </w:t>
      </w:r>
      <w:r w:rsidR="000D673E" w:rsidRPr="009A7898">
        <w:rPr>
          <w:rFonts w:ascii="Times New Roman" w:hAnsi="Times New Roman"/>
          <w:sz w:val="24"/>
          <w:szCs w:val="24"/>
        </w:rPr>
        <w:t>ce fac obiectul prezentului contract.</w:t>
      </w:r>
    </w:p>
    <w:p w:rsidR="00835445" w:rsidRPr="009A7898" w:rsidRDefault="00AF5C90" w:rsidP="00835445">
      <w:pPr>
        <w:jc w:val="both"/>
        <w:rPr>
          <w:rFonts w:ascii="Times New Roman" w:hAnsi="Times New Roman"/>
          <w:sz w:val="24"/>
          <w:szCs w:val="24"/>
        </w:rPr>
      </w:pPr>
      <w:r w:rsidRPr="009A7898">
        <w:rPr>
          <w:rFonts w:ascii="Times New Roman" w:hAnsi="Times New Roman"/>
          <w:sz w:val="24"/>
          <w:szCs w:val="24"/>
        </w:rPr>
        <w:t>8</w:t>
      </w:r>
      <w:r w:rsidR="00B843C7" w:rsidRPr="009A7898">
        <w:rPr>
          <w:rFonts w:ascii="Times New Roman" w:hAnsi="Times New Roman"/>
          <w:sz w:val="24"/>
          <w:szCs w:val="24"/>
        </w:rPr>
        <w:t>.</w:t>
      </w:r>
      <w:r w:rsidR="00E26944" w:rsidRPr="009A7898">
        <w:rPr>
          <w:rFonts w:ascii="Times New Roman" w:hAnsi="Times New Roman"/>
          <w:sz w:val="24"/>
          <w:szCs w:val="24"/>
        </w:rPr>
        <w:t>4</w:t>
      </w:r>
      <w:r w:rsidR="001F5B94">
        <w:rPr>
          <w:rFonts w:ascii="Times New Roman" w:hAnsi="Times New Roman"/>
          <w:sz w:val="24"/>
          <w:szCs w:val="24"/>
        </w:rPr>
        <w:t xml:space="preserve">. </w:t>
      </w:r>
      <w:r w:rsidR="00B101CE" w:rsidRPr="009A7898">
        <w:rPr>
          <w:rFonts w:ascii="Times New Roman" w:hAnsi="Times New Roman"/>
          <w:sz w:val="24"/>
          <w:szCs w:val="24"/>
        </w:rPr>
        <w:t>-</w:t>
      </w:r>
      <w:r w:rsidR="00B843C7" w:rsidRPr="009A7898">
        <w:rPr>
          <w:rFonts w:ascii="Times New Roman" w:hAnsi="Times New Roman"/>
          <w:sz w:val="24"/>
          <w:szCs w:val="24"/>
        </w:rPr>
        <w:t xml:space="preserve"> </w:t>
      </w:r>
      <w:r w:rsidR="000D673E" w:rsidRPr="009A7898">
        <w:rPr>
          <w:rFonts w:ascii="Times New Roman" w:hAnsi="Times New Roman"/>
          <w:sz w:val="24"/>
          <w:szCs w:val="24"/>
        </w:rPr>
        <w:t xml:space="preserve"> S</w:t>
      </w:r>
      <w:r w:rsidR="009D4298" w:rsidRPr="009A7898">
        <w:rPr>
          <w:rFonts w:ascii="Times New Roman" w:hAnsi="Times New Roman"/>
          <w:sz w:val="24"/>
          <w:szCs w:val="24"/>
        </w:rPr>
        <w:t>ă</w:t>
      </w:r>
      <w:r w:rsidR="000D673E" w:rsidRPr="009A7898">
        <w:rPr>
          <w:rFonts w:ascii="Times New Roman" w:hAnsi="Times New Roman"/>
          <w:sz w:val="24"/>
          <w:szCs w:val="24"/>
        </w:rPr>
        <w:t xml:space="preserve"> ofere garan</w:t>
      </w:r>
      <w:r w:rsidR="009D4298" w:rsidRPr="009A7898">
        <w:rPr>
          <w:rFonts w:ascii="Times New Roman" w:hAnsi="Times New Roman"/>
          <w:sz w:val="24"/>
          <w:szCs w:val="24"/>
        </w:rPr>
        <w:t>ţ</w:t>
      </w:r>
      <w:r w:rsidR="000D673E" w:rsidRPr="009A7898">
        <w:rPr>
          <w:rFonts w:ascii="Times New Roman" w:hAnsi="Times New Roman"/>
          <w:sz w:val="24"/>
          <w:szCs w:val="24"/>
        </w:rPr>
        <w:t>ie pentru lucr</w:t>
      </w:r>
      <w:r w:rsidR="009D4298" w:rsidRPr="009A7898">
        <w:rPr>
          <w:rFonts w:ascii="Times New Roman" w:hAnsi="Times New Roman"/>
          <w:sz w:val="24"/>
          <w:szCs w:val="24"/>
        </w:rPr>
        <w:t>ă</w:t>
      </w:r>
      <w:r w:rsidR="000D673E" w:rsidRPr="009A7898">
        <w:rPr>
          <w:rFonts w:ascii="Times New Roman" w:hAnsi="Times New Roman"/>
          <w:sz w:val="24"/>
          <w:szCs w:val="24"/>
        </w:rPr>
        <w:t>rile executate, conform legisla</w:t>
      </w:r>
      <w:r w:rsidR="00FE4268" w:rsidRPr="009A7898">
        <w:rPr>
          <w:rFonts w:ascii="Times New Roman" w:hAnsi="Times New Roman"/>
          <w:sz w:val="24"/>
          <w:szCs w:val="24"/>
        </w:rPr>
        <w:t>t</w:t>
      </w:r>
      <w:r w:rsidR="00666417">
        <w:rPr>
          <w:rFonts w:ascii="Times New Roman" w:hAnsi="Times New Roman"/>
          <w:sz w:val="24"/>
          <w:szCs w:val="24"/>
        </w:rPr>
        <w:t>iei în vigoare</w:t>
      </w:r>
      <w:r w:rsidR="000D673E" w:rsidRPr="009A7898">
        <w:rPr>
          <w:rFonts w:ascii="Times New Roman" w:hAnsi="Times New Roman"/>
          <w:sz w:val="24"/>
          <w:szCs w:val="24"/>
        </w:rPr>
        <w:t xml:space="preserve">. </w:t>
      </w:r>
    </w:p>
    <w:p w:rsidR="00F341D3" w:rsidRPr="009A7898" w:rsidRDefault="00AF5C90" w:rsidP="009C0B35">
      <w:pPr>
        <w:jc w:val="both"/>
        <w:rPr>
          <w:rFonts w:ascii="Times New Roman" w:hAnsi="Times New Roman"/>
          <w:color w:val="000000"/>
          <w:sz w:val="24"/>
          <w:szCs w:val="24"/>
        </w:rPr>
      </w:pPr>
      <w:bookmarkStart w:id="22" w:name="tree#1802"/>
      <w:bookmarkEnd w:id="21"/>
      <w:r w:rsidRPr="009A7898">
        <w:rPr>
          <w:rStyle w:val="punct1"/>
          <w:rFonts w:ascii="Times New Roman" w:hAnsi="Times New Roman"/>
          <w:b w:val="0"/>
          <w:sz w:val="24"/>
          <w:szCs w:val="24"/>
        </w:rPr>
        <w:t>8</w:t>
      </w:r>
      <w:r w:rsidR="009C0B35" w:rsidRPr="009A7898">
        <w:rPr>
          <w:rStyle w:val="punct1"/>
          <w:rFonts w:ascii="Times New Roman" w:hAnsi="Times New Roman"/>
          <w:b w:val="0"/>
          <w:sz w:val="24"/>
          <w:szCs w:val="24"/>
        </w:rPr>
        <w:t>.</w:t>
      </w:r>
      <w:r w:rsidR="00E26944" w:rsidRPr="009A7898">
        <w:rPr>
          <w:rStyle w:val="punct1"/>
          <w:rFonts w:ascii="Times New Roman" w:hAnsi="Times New Roman"/>
          <w:b w:val="0"/>
          <w:sz w:val="24"/>
          <w:szCs w:val="24"/>
        </w:rPr>
        <w:t>5</w:t>
      </w:r>
      <w:r w:rsidR="001F5B94">
        <w:rPr>
          <w:rStyle w:val="punct1"/>
          <w:rFonts w:ascii="Times New Roman" w:hAnsi="Times New Roman"/>
          <w:b w:val="0"/>
          <w:sz w:val="24"/>
          <w:szCs w:val="24"/>
        </w:rPr>
        <w:t xml:space="preserve">. </w:t>
      </w:r>
      <w:r w:rsidR="00B101CE" w:rsidRPr="009A7898">
        <w:rPr>
          <w:rStyle w:val="punct1"/>
          <w:rFonts w:ascii="Times New Roman" w:hAnsi="Times New Roman"/>
          <w:b w:val="0"/>
          <w:sz w:val="24"/>
          <w:szCs w:val="24"/>
        </w:rPr>
        <w:t>-</w:t>
      </w:r>
      <w:r w:rsidR="009C0B35" w:rsidRPr="009A7898">
        <w:rPr>
          <w:rStyle w:val="punct1"/>
          <w:rFonts w:ascii="Times New Roman" w:hAnsi="Times New Roman"/>
          <w:sz w:val="24"/>
          <w:szCs w:val="24"/>
        </w:rPr>
        <w:t xml:space="preserve"> </w:t>
      </w:r>
      <w:r w:rsidR="00005453" w:rsidRPr="009A7898">
        <w:rPr>
          <w:rFonts w:ascii="Times New Roman" w:hAnsi="Times New Roman"/>
          <w:color w:val="000000"/>
          <w:sz w:val="24"/>
          <w:szCs w:val="24"/>
        </w:rPr>
        <w:t xml:space="preserve">Executantul </w:t>
      </w:r>
      <w:r w:rsidR="00F341D3" w:rsidRPr="009A7898">
        <w:rPr>
          <w:rFonts w:ascii="Times New Roman" w:hAnsi="Times New Roman"/>
          <w:color w:val="000000"/>
          <w:sz w:val="24"/>
          <w:szCs w:val="24"/>
        </w:rPr>
        <w:t xml:space="preserve">se obligă să </w:t>
      </w:r>
      <w:r w:rsidR="00F84676">
        <w:rPr>
          <w:rFonts w:ascii="Times New Roman" w:hAnsi="Times New Roman"/>
          <w:color w:val="000000"/>
          <w:sz w:val="24"/>
          <w:szCs w:val="24"/>
        </w:rPr>
        <w:t>execute lucră</w:t>
      </w:r>
      <w:r w:rsidR="00E62D52" w:rsidRPr="009A7898">
        <w:rPr>
          <w:rFonts w:ascii="Times New Roman" w:hAnsi="Times New Roman"/>
          <w:color w:val="000000"/>
          <w:sz w:val="24"/>
          <w:szCs w:val="24"/>
        </w:rPr>
        <w:t xml:space="preserve">rile </w:t>
      </w:r>
      <w:r w:rsidR="00122F19" w:rsidRPr="009A7898">
        <w:rPr>
          <w:rFonts w:ascii="Times New Roman" w:hAnsi="Times New Roman"/>
          <w:color w:val="000000"/>
          <w:sz w:val="24"/>
          <w:szCs w:val="24"/>
        </w:rPr>
        <w:t>l</w:t>
      </w:r>
      <w:r w:rsidR="00F341D3" w:rsidRPr="009A7898">
        <w:rPr>
          <w:rFonts w:ascii="Times New Roman" w:hAnsi="Times New Roman"/>
          <w:color w:val="000000"/>
          <w:sz w:val="24"/>
          <w:szCs w:val="24"/>
        </w:rPr>
        <w:t xml:space="preserve">a standardele </w:t>
      </w:r>
      <w:r w:rsidR="00210242">
        <w:rPr>
          <w:rFonts w:ascii="Times New Roman" w:hAnsi="Times New Roman"/>
          <w:color w:val="000000"/>
          <w:sz w:val="24"/>
          <w:szCs w:val="24"/>
        </w:rPr>
        <w:t>î</w:t>
      </w:r>
      <w:r w:rsidR="00D42D74" w:rsidRPr="009A7898">
        <w:rPr>
          <w:rFonts w:ascii="Times New Roman" w:hAnsi="Times New Roman"/>
          <w:color w:val="000000"/>
          <w:sz w:val="24"/>
          <w:szCs w:val="24"/>
        </w:rPr>
        <w:t>n vigoare</w:t>
      </w:r>
      <w:r w:rsidR="008E61E6" w:rsidRPr="009A7898">
        <w:rPr>
          <w:rFonts w:ascii="Times New Roman" w:hAnsi="Times New Roman"/>
          <w:color w:val="000000"/>
          <w:sz w:val="24"/>
          <w:szCs w:val="24"/>
        </w:rPr>
        <w:t>.</w:t>
      </w:r>
    </w:p>
    <w:p w:rsidR="006B5485" w:rsidRPr="009A7898" w:rsidRDefault="00AF5C90" w:rsidP="00F341D3">
      <w:pPr>
        <w:jc w:val="both"/>
        <w:rPr>
          <w:rFonts w:ascii="Times New Roman" w:hAnsi="Times New Roman"/>
          <w:bCs/>
          <w:sz w:val="24"/>
          <w:szCs w:val="24"/>
        </w:rPr>
      </w:pPr>
      <w:bookmarkStart w:id="23" w:name="tree#1807"/>
      <w:bookmarkEnd w:id="22"/>
      <w:r w:rsidRPr="009A7898">
        <w:rPr>
          <w:rFonts w:ascii="Times New Roman" w:hAnsi="Times New Roman"/>
          <w:sz w:val="24"/>
          <w:szCs w:val="24"/>
          <w:lang w:val="es-ES"/>
        </w:rPr>
        <w:t>8</w:t>
      </w:r>
      <w:r w:rsidR="009C0B35" w:rsidRPr="009A7898">
        <w:rPr>
          <w:rFonts w:ascii="Times New Roman" w:hAnsi="Times New Roman"/>
          <w:sz w:val="24"/>
          <w:szCs w:val="24"/>
          <w:lang w:val="es-ES"/>
        </w:rPr>
        <w:t>.</w:t>
      </w:r>
      <w:r w:rsidR="00E26944" w:rsidRPr="009A7898">
        <w:rPr>
          <w:rFonts w:ascii="Times New Roman" w:hAnsi="Times New Roman"/>
          <w:sz w:val="24"/>
          <w:szCs w:val="24"/>
          <w:lang w:val="es-ES"/>
        </w:rPr>
        <w:t>6</w:t>
      </w:r>
      <w:r w:rsidR="001F5B94">
        <w:rPr>
          <w:rFonts w:ascii="Times New Roman" w:hAnsi="Times New Roman"/>
          <w:sz w:val="24"/>
          <w:szCs w:val="24"/>
          <w:lang w:val="es-ES"/>
        </w:rPr>
        <w:t xml:space="preserve">. </w:t>
      </w:r>
      <w:r w:rsidR="000B575C" w:rsidRPr="009A7898">
        <w:rPr>
          <w:rFonts w:ascii="Times New Roman" w:hAnsi="Times New Roman"/>
          <w:sz w:val="24"/>
          <w:szCs w:val="24"/>
          <w:lang w:val="es-ES"/>
        </w:rPr>
        <w:t xml:space="preserve">- </w:t>
      </w:r>
      <w:r w:rsidR="000B575C" w:rsidRPr="009A7898">
        <w:rPr>
          <w:rFonts w:ascii="Times New Roman" w:hAnsi="Times New Roman"/>
          <w:bCs/>
          <w:sz w:val="24"/>
          <w:szCs w:val="24"/>
        </w:rPr>
        <w:t>Executantul</w:t>
      </w:r>
      <w:r w:rsidR="00DE3BEA" w:rsidRPr="009A7898">
        <w:rPr>
          <w:rFonts w:ascii="Times New Roman" w:hAnsi="Times New Roman"/>
          <w:bCs/>
          <w:sz w:val="24"/>
          <w:szCs w:val="24"/>
        </w:rPr>
        <w:t xml:space="preserve"> are obligaţia de a supraveghea lucrările, de a asigura forţa de muncă, materialele</w:t>
      </w:r>
      <w:r w:rsidR="006B5485" w:rsidRPr="009A7898">
        <w:rPr>
          <w:rFonts w:ascii="Times New Roman" w:hAnsi="Times New Roman"/>
          <w:bCs/>
          <w:sz w:val="24"/>
          <w:szCs w:val="24"/>
        </w:rPr>
        <w:t xml:space="preserve">, </w:t>
      </w:r>
      <w:r w:rsidR="00DE3BEA" w:rsidRPr="009A7898">
        <w:rPr>
          <w:rFonts w:ascii="Times New Roman" w:hAnsi="Times New Roman"/>
          <w:bCs/>
          <w:sz w:val="24"/>
          <w:szCs w:val="24"/>
        </w:rPr>
        <w:t xml:space="preserve">instalaţiile, echipamentele </w:t>
      </w:r>
      <w:r w:rsidR="006B5485" w:rsidRPr="009A7898">
        <w:rPr>
          <w:rFonts w:ascii="Times New Roman" w:hAnsi="Times New Roman"/>
          <w:bCs/>
          <w:sz w:val="24"/>
          <w:szCs w:val="24"/>
        </w:rPr>
        <w:t xml:space="preserve">necesare realizării </w:t>
      </w:r>
      <w:r w:rsidR="00FE4268" w:rsidRPr="009A7898">
        <w:rPr>
          <w:rFonts w:ascii="Times New Roman" w:hAnsi="Times New Roman"/>
          <w:bCs/>
          <w:sz w:val="24"/>
          <w:szCs w:val="24"/>
        </w:rPr>
        <w:t>lucrarilor</w:t>
      </w:r>
      <w:r w:rsidR="006B5485" w:rsidRPr="009A7898">
        <w:rPr>
          <w:rFonts w:ascii="Times New Roman" w:hAnsi="Times New Roman"/>
          <w:bCs/>
          <w:sz w:val="24"/>
          <w:szCs w:val="24"/>
        </w:rPr>
        <w:t xml:space="preserve"> prezentului contract. </w:t>
      </w:r>
    </w:p>
    <w:p w:rsidR="006B5485" w:rsidRPr="009A7898" w:rsidRDefault="00AF5C90" w:rsidP="00F341D3">
      <w:pPr>
        <w:jc w:val="both"/>
        <w:rPr>
          <w:rFonts w:ascii="Times New Roman" w:hAnsi="Times New Roman"/>
          <w:bCs/>
          <w:sz w:val="24"/>
          <w:szCs w:val="24"/>
        </w:rPr>
      </w:pPr>
      <w:r w:rsidRPr="009A7898">
        <w:rPr>
          <w:rFonts w:ascii="Times New Roman" w:hAnsi="Times New Roman"/>
          <w:sz w:val="24"/>
          <w:szCs w:val="24"/>
          <w:lang w:val="es-ES"/>
        </w:rPr>
        <w:t>8</w:t>
      </w:r>
      <w:r w:rsidR="009C0B35" w:rsidRPr="009A7898">
        <w:rPr>
          <w:rFonts w:ascii="Times New Roman" w:hAnsi="Times New Roman"/>
          <w:sz w:val="24"/>
          <w:szCs w:val="24"/>
          <w:lang w:val="es-ES"/>
        </w:rPr>
        <w:t>.</w:t>
      </w:r>
      <w:r w:rsidR="00E26944" w:rsidRPr="009A7898">
        <w:rPr>
          <w:rFonts w:ascii="Times New Roman" w:hAnsi="Times New Roman"/>
          <w:sz w:val="24"/>
          <w:szCs w:val="24"/>
          <w:lang w:val="es-ES"/>
        </w:rPr>
        <w:t>7</w:t>
      </w:r>
      <w:r w:rsidR="001F5B94">
        <w:rPr>
          <w:rFonts w:ascii="Times New Roman" w:hAnsi="Times New Roman"/>
          <w:sz w:val="24"/>
          <w:szCs w:val="24"/>
          <w:lang w:val="es-ES"/>
        </w:rPr>
        <w:t xml:space="preserve">.- </w:t>
      </w:r>
      <w:r w:rsidR="00E26944" w:rsidRPr="009A7898">
        <w:rPr>
          <w:rFonts w:ascii="Times New Roman" w:hAnsi="Times New Roman"/>
          <w:sz w:val="24"/>
          <w:szCs w:val="24"/>
          <w:lang w:val="es-ES"/>
        </w:rPr>
        <w:t>(1)</w:t>
      </w:r>
      <w:r w:rsidR="000B575C" w:rsidRPr="009A7898">
        <w:rPr>
          <w:rFonts w:ascii="Times New Roman" w:hAnsi="Times New Roman"/>
          <w:sz w:val="24"/>
          <w:szCs w:val="24"/>
          <w:lang w:val="es-ES"/>
        </w:rPr>
        <w:t xml:space="preserve"> </w:t>
      </w:r>
      <w:r w:rsidR="000B575C" w:rsidRPr="009A7898">
        <w:rPr>
          <w:rFonts w:ascii="Times New Roman" w:hAnsi="Times New Roman"/>
          <w:bCs/>
          <w:sz w:val="24"/>
          <w:szCs w:val="24"/>
        </w:rPr>
        <w:t xml:space="preserve">Executantul </w:t>
      </w:r>
      <w:r w:rsidR="00875D48">
        <w:rPr>
          <w:rFonts w:ascii="Times New Roman" w:hAnsi="Times New Roman"/>
          <w:bCs/>
          <w:sz w:val="24"/>
          <w:szCs w:val="24"/>
        </w:rPr>
        <w:t xml:space="preserve">este </w:t>
      </w:r>
      <w:r w:rsidR="006B5485" w:rsidRPr="009A7898">
        <w:rPr>
          <w:rFonts w:ascii="Times New Roman" w:hAnsi="Times New Roman"/>
          <w:bCs/>
          <w:sz w:val="24"/>
          <w:szCs w:val="24"/>
        </w:rPr>
        <w:t>pe deplin responsabil pentru conformitatea, calitatea</w:t>
      </w:r>
      <w:r w:rsidR="00666417">
        <w:rPr>
          <w:rFonts w:ascii="Times New Roman" w:hAnsi="Times New Roman"/>
          <w:bCs/>
          <w:sz w:val="24"/>
          <w:szCs w:val="24"/>
        </w:rPr>
        <w:t>,</w:t>
      </w:r>
      <w:r w:rsidR="006B5485" w:rsidRPr="009A7898">
        <w:rPr>
          <w:rFonts w:ascii="Times New Roman" w:hAnsi="Times New Roman"/>
          <w:bCs/>
          <w:sz w:val="24"/>
          <w:szCs w:val="24"/>
        </w:rPr>
        <w:t xml:space="preserve"> stabilitatea şi siguranţa tuturor operaţiunilor executate, precum şi pentru procedeele de execuţie utiliz</w:t>
      </w:r>
      <w:r w:rsidR="009C0B35" w:rsidRPr="009A7898">
        <w:rPr>
          <w:rFonts w:ascii="Times New Roman" w:hAnsi="Times New Roman"/>
          <w:bCs/>
          <w:sz w:val="24"/>
          <w:szCs w:val="24"/>
        </w:rPr>
        <w:t>a</w:t>
      </w:r>
      <w:r w:rsidR="006B5485" w:rsidRPr="009A7898">
        <w:rPr>
          <w:rFonts w:ascii="Times New Roman" w:hAnsi="Times New Roman"/>
          <w:bCs/>
          <w:sz w:val="24"/>
          <w:szCs w:val="24"/>
        </w:rPr>
        <w:t xml:space="preserve">te cu respectarea prevederilor şi a reglementărilor legale în vigoare. </w:t>
      </w:r>
    </w:p>
    <w:p w:rsidR="00A80016" w:rsidRPr="009A7898" w:rsidRDefault="00E26944" w:rsidP="00B24F46">
      <w:pPr>
        <w:ind w:firstLine="0"/>
        <w:jc w:val="both"/>
        <w:rPr>
          <w:rFonts w:ascii="Times New Roman" w:hAnsi="Times New Roman"/>
          <w:bCs/>
          <w:sz w:val="24"/>
          <w:szCs w:val="24"/>
        </w:rPr>
      </w:pPr>
      <w:r w:rsidRPr="009A7898">
        <w:rPr>
          <w:rFonts w:ascii="Times New Roman" w:hAnsi="Times New Roman"/>
          <w:bCs/>
          <w:sz w:val="24"/>
          <w:szCs w:val="24"/>
        </w:rPr>
        <w:t xml:space="preserve">                </w:t>
      </w:r>
      <w:r w:rsidR="00ED30BF" w:rsidRPr="009A7898">
        <w:rPr>
          <w:rFonts w:ascii="Times New Roman" w:hAnsi="Times New Roman"/>
          <w:bCs/>
          <w:sz w:val="24"/>
          <w:szCs w:val="24"/>
        </w:rPr>
        <w:t>(2)</w:t>
      </w:r>
      <w:r w:rsidR="00A80016" w:rsidRPr="009A7898">
        <w:rPr>
          <w:rFonts w:ascii="Times New Roman" w:hAnsi="Times New Roman"/>
          <w:bCs/>
          <w:sz w:val="24"/>
          <w:szCs w:val="24"/>
        </w:rPr>
        <w:t xml:space="preserve">. – </w:t>
      </w:r>
      <w:r w:rsidRPr="009A7898">
        <w:rPr>
          <w:rFonts w:ascii="Times New Roman" w:hAnsi="Times New Roman"/>
          <w:bCs/>
          <w:sz w:val="24"/>
          <w:szCs w:val="24"/>
        </w:rPr>
        <w:t>Executantul</w:t>
      </w:r>
      <w:r w:rsidR="00A80016" w:rsidRPr="009A7898">
        <w:rPr>
          <w:rFonts w:ascii="Times New Roman" w:hAnsi="Times New Roman"/>
          <w:bCs/>
          <w:sz w:val="24"/>
          <w:szCs w:val="24"/>
        </w:rPr>
        <w:t xml:space="preserve"> este obligat să execute totalitatea </w:t>
      </w:r>
      <w:r w:rsidR="00FE4268" w:rsidRPr="009A7898">
        <w:rPr>
          <w:rFonts w:ascii="Times New Roman" w:hAnsi="Times New Roman"/>
          <w:bCs/>
          <w:sz w:val="24"/>
          <w:szCs w:val="24"/>
        </w:rPr>
        <w:t xml:space="preserve">lucrarilor </w:t>
      </w:r>
      <w:r w:rsidR="00A80016" w:rsidRPr="009A7898">
        <w:rPr>
          <w:rFonts w:ascii="Times New Roman" w:hAnsi="Times New Roman"/>
          <w:bCs/>
          <w:sz w:val="24"/>
          <w:szCs w:val="24"/>
        </w:rPr>
        <w:t>încredinţate în cel mai scurt timp</w:t>
      </w:r>
      <w:r w:rsidR="00C23438" w:rsidRPr="009A7898">
        <w:rPr>
          <w:rFonts w:ascii="Times New Roman" w:hAnsi="Times New Roman"/>
          <w:bCs/>
          <w:sz w:val="24"/>
          <w:szCs w:val="24"/>
        </w:rPr>
        <w:t xml:space="preserve"> şi în condiţiile de calitate </w:t>
      </w:r>
      <w:r w:rsidR="00F84676">
        <w:rPr>
          <w:rFonts w:ascii="Times New Roman" w:hAnsi="Times New Roman"/>
          <w:bCs/>
          <w:sz w:val="24"/>
          <w:szCs w:val="24"/>
        </w:rPr>
        <w:t>cerute de legislaţia în vigoare, cu perturbarea la minumum a activității D.G.A.S.P.C. Brașov.</w:t>
      </w:r>
    </w:p>
    <w:p w:rsidR="00E62D52" w:rsidRPr="009A7898" w:rsidRDefault="0000443B" w:rsidP="00B24F46">
      <w:pPr>
        <w:ind w:firstLine="0"/>
        <w:jc w:val="both"/>
        <w:rPr>
          <w:rFonts w:ascii="Times New Roman" w:hAnsi="Times New Roman"/>
          <w:bCs/>
          <w:sz w:val="24"/>
          <w:szCs w:val="24"/>
        </w:rPr>
      </w:pPr>
      <w:r w:rsidRPr="009A7898">
        <w:rPr>
          <w:rFonts w:ascii="Times New Roman" w:hAnsi="Times New Roman"/>
          <w:bCs/>
          <w:sz w:val="24"/>
          <w:szCs w:val="24"/>
        </w:rPr>
        <w:t xml:space="preserve">            </w:t>
      </w:r>
      <w:r w:rsidR="00E62D52" w:rsidRPr="009A7898">
        <w:rPr>
          <w:rFonts w:ascii="Times New Roman" w:hAnsi="Times New Roman"/>
          <w:bCs/>
          <w:sz w:val="24"/>
          <w:szCs w:val="24"/>
        </w:rPr>
        <w:t>8.</w:t>
      </w:r>
      <w:r w:rsidR="00D00B43" w:rsidRPr="009A7898">
        <w:rPr>
          <w:rFonts w:ascii="Times New Roman" w:hAnsi="Times New Roman"/>
          <w:bCs/>
          <w:sz w:val="24"/>
          <w:szCs w:val="24"/>
        </w:rPr>
        <w:t>8</w:t>
      </w:r>
      <w:r w:rsidR="001F5B94">
        <w:rPr>
          <w:rFonts w:ascii="Times New Roman" w:hAnsi="Times New Roman"/>
          <w:bCs/>
          <w:sz w:val="24"/>
          <w:szCs w:val="24"/>
        </w:rPr>
        <w:t xml:space="preserve">. - </w:t>
      </w:r>
      <w:r w:rsidR="00F84676">
        <w:rPr>
          <w:rFonts w:ascii="Times New Roman" w:hAnsi="Times New Roman"/>
          <w:bCs/>
          <w:sz w:val="24"/>
          <w:szCs w:val="24"/>
        </w:rPr>
        <w:t xml:space="preserve"> Executantul se obligă să despagubească achizitorul î</w:t>
      </w:r>
      <w:r w:rsidR="00062813">
        <w:rPr>
          <w:rFonts w:ascii="Times New Roman" w:hAnsi="Times New Roman"/>
          <w:bCs/>
          <w:sz w:val="24"/>
          <w:szCs w:val="24"/>
        </w:rPr>
        <w:t>mpotriva orică</w:t>
      </w:r>
      <w:r w:rsidR="00E62D52" w:rsidRPr="009A7898">
        <w:rPr>
          <w:rFonts w:ascii="Times New Roman" w:hAnsi="Times New Roman"/>
          <w:bCs/>
          <w:sz w:val="24"/>
          <w:szCs w:val="24"/>
        </w:rPr>
        <w:t>ror:</w:t>
      </w:r>
    </w:p>
    <w:p w:rsidR="00E62D52" w:rsidRPr="009A7898" w:rsidRDefault="00F84676" w:rsidP="00B24F46">
      <w:pPr>
        <w:ind w:firstLine="0"/>
        <w:jc w:val="both"/>
        <w:rPr>
          <w:rFonts w:ascii="Times New Roman" w:hAnsi="Times New Roman"/>
          <w:bCs/>
          <w:sz w:val="24"/>
          <w:szCs w:val="24"/>
        </w:rPr>
      </w:pPr>
      <w:r>
        <w:rPr>
          <w:rFonts w:ascii="Times New Roman" w:hAnsi="Times New Roman"/>
          <w:bCs/>
          <w:sz w:val="24"/>
          <w:szCs w:val="24"/>
        </w:rPr>
        <w:t>i) reclamații și acțiuni în justiț</w:t>
      </w:r>
      <w:r w:rsidR="00E62D52" w:rsidRPr="009A7898">
        <w:rPr>
          <w:rFonts w:ascii="Times New Roman" w:hAnsi="Times New Roman"/>
          <w:bCs/>
          <w:sz w:val="24"/>
          <w:szCs w:val="24"/>
        </w:rPr>
        <w:t>ie, ce</w:t>
      </w:r>
      <w:r w:rsidR="001A28C5" w:rsidRPr="009A7898">
        <w:rPr>
          <w:rFonts w:ascii="Times New Roman" w:hAnsi="Times New Roman"/>
          <w:bCs/>
          <w:sz w:val="24"/>
          <w:szCs w:val="24"/>
        </w:rPr>
        <w:t xml:space="preserve"> </w:t>
      </w:r>
      <w:r>
        <w:rPr>
          <w:rFonts w:ascii="Times New Roman" w:hAnsi="Times New Roman"/>
          <w:bCs/>
          <w:sz w:val="24"/>
          <w:szCs w:val="24"/>
        </w:rPr>
        <w:t>rezultă din încă</w:t>
      </w:r>
      <w:r w:rsidR="00E62D52" w:rsidRPr="009A7898">
        <w:rPr>
          <w:rFonts w:ascii="Times New Roman" w:hAnsi="Times New Roman"/>
          <w:bCs/>
          <w:sz w:val="24"/>
          <w:szCs w:val="24"/>
        </w:rPr>
        <w:t>lcarea unor drep</w:t>
      </w:r>
      <w:r w:rsidR="00666417">
        <w:rPr>
          <w:rFonts w:ascii="Times New Roman" w:hAnsi="Times New Roman"/>
          <w:bCs/>
          <w:sz w:val="24"/>
          <w:szCs w:val="24"/>
        </w:rPr>
        <w:t>turi de proprietate intelectuală</w:t>
      </w:r>
      <w:r w:rsidR="00E62D52" w:rsidRPr="009A7898">
        <w:rPr>
          <w:rFonts w:ascii="Times New Roman" w:hAnsi="Times New Roman"/>
          <w:bCs/>
          <w:sz w:val="24"/>
          <w:szCs w:val="24"/>
        </w:rPr>
        <w:t xml:space="preserve"> (brevete, nume, marci inregistrate etc), legate de echipamentele, materialele,</w:t>
      </w:r>
      <w:r>
        <w:rPr>
          <w:rFonts w:ascii="Times New Roman" w:hAnsi="Times New Roman"/>
          <w:bCs/>
          <w:sz w:val="24"/>
          <w:szCs w:val="24"/>
        </w:rPr>
        <w:t xml:space="preserve"> instalaț</w:t>
      </w:r>
      <w:r w:rsidR="00E62D52" w:rsidRPr="009A7898">
        <w:rPr>
          <w:rFonts w:ascii="Times New Roman" w:hAnsi="Times New Roman"/>
          <w:bCs/>
          <w:sz w:val="24"/>
          <w:szCs w:val="24"/>
        </w:rPr>
        <w:t>iile sau</w:t>
      </w:r>
      <w:r>
        <w:rPr>
          <w:rFonts w:ascii="Times New Roman" w:hAnsi="Times New Roman"/>
          <w:bCs/>
          <w:sz w:val="24"/>
          <w:szCs w:val="24"/>
        </w:rPr>
        <w:t xml:space="preserve"> utilajele folosite pentru sau î</w:t>
      </w:r>
      <w:r w:rsidR="00E62D52" w:rsidRPr="009A7898">
        <w:rPr>
          <w:rFonts w:ascii="Times New Roman" w:hAnsi="Times New Roman"/>
          <w:bCs/>
          <w:sz w:val="24"/>
          <w:szCs w:val="24"/>
        </w:rPr>
        <w:t>n legatu</w:t>
      </w:r>
      <w:r>
        <w:rPr>
          <w:rFonts w:ascii="Times New Roman" w:hAnsi="Times New Roman"/>
          <w:bCs/>
          <w:sz w:val="24"/>
          <w:szCs w:val="24"/>
        </w:rPr>
        <w:t>ră cu produsele achiziționate, ș</w:t>
      </w:r>
      <w:r w:rsidR="00E62D52" w:rsidRPr="009A7898">
        <w:rPr>
          <w:rFonts w:ascii="Times New Roman" w:hAnsi="Times New Roman"/>
          <w:bCs/>
          <w:sz w:val="24"/>
          <w:szCs w:val="24"/>
        </w:rPr>
        <w:t>i</w:t>
      </w:r>
    </w:p>
    <w:p w:rsidR="00E62D52" w:rsidRPr="009A7898" w:rsidRDefault="00E62D52" w:rsidP="00B24F46">
      <w:pPr>
        <w:ind w:firstLine="0"/>
        <w:jc w:val="both"/>
        <w:rPr>
          <w:rFonts w:ascii="Times New Roman" w:hAnsi="Times New Roman"/>
          <w:bCs/>
          <w:sz w:val="24"/>
          <w:szCs w:val="24"/>
        </w:rPr>
      </w:pPr>
      <w:r w:rsidRPr="009A7898">
        <w:rPr>
          <w:rFonts w:ascii="Times New Roman" w:hAnsi="Times New Roman"/>
          <w:bCs/>
          <w:sz w:val="24"/>
          <w:szCs w:val="24"/>
        </w:rPr>
        <w:t>ii)daune-interese, costuri, taxe si cheltuieli de o</w:t>
      </w:r>
      <w:r w:rsidR="00F84676">
        <w:rPr>
          <w:rFonts w:ascii="Times New Roman" w:hAnsi="Times New Roman"/>
          <w:bCs/>
          <w:sz w:val="24"/>
          <w:szCs w:val="24"/>
        </w:rPr>
        <w:t>rice natura, aferente, cu excepția situației în care o astfel de încălcare rezultă</w:t>
      </w:r>
      <w:r w:rsidRPr="009A7898">
        <w:rPr>
          <w:rFonts w:ascii="Times New Roman" w:hAnsi="Times New Roman"/>
          <w:bCs/>
          <w:sz w:val="24"/>
          <w:szCs w:val="24"/>
        </w:rPr>
        <w:t xml:space="preserve"> din nerespectarea caietului de </w:t>
      </w:r>
      <w:r w:rsidR="00F84676">
        <w:rPr>
          <w:rFonts w:ascii="Times New Roman" w:hAnsi="Times New Roman"/>
          <w:bCs/>
          <w:sz w:val="24"/>
          <w:szCs w:val="24"/>
        </w:rPr>
        <w:t>sarcini întocmit de că</w:t>
      </w:r>
      <w:r w:rsidRPr="009A7898">
        <w:rPr>
          <w:rFonts w:ascii="Times New Roman" w:hAnsi="Times New Roman"/>
          <w:bCs/>
          <w:sz w:val="24"/>
          <w:szCs w:val="24"/>
        </w:rPr>
        <w:t>tre achizitor.</w:t>
      </w:r>
    </w:p>
    <w:p w:rsidR="00AF5C90" w:rsidRPr="00765483" w:rsidRDefault="009C0B35" w:rsidP="009C0B35">
      <w:pPr>
        <w:ind w:firstLine="0"/>
        <w:jc w:val="both"/>
        <w:rPr>
          <w:rFonts w:ascii="Times New Roman" w:hAnsi="Times New Roman"/>
          <w:b/>
          <w:bCs/>
          <w:sz w:val="24"/>
          <w:szCs w:val="24"/>
        </w:rPr>
      </w:pPr>
      <w:r w:rsidRPr="009A7898">
        <w:rPr>
          <w:rFonts w:ascii="Times New Roman" w:hAnsi="Times New Roman"/>
          <w:b/>
          <w:bCs/>
          <w:sz w:val="24"/>
          <w:szCs w:val="24"/>
        </w:rPr>
        <w:t xml:space="preserve">           </w:t>
      </w:r>
      <w:r w:rsidR="004F4E6B" w:rsidRPr="009A7898">
        <w:rPr>
          <w:rFonts w:ascii="Times New Roman" w:hAnsi="Times New Roman"/>
          <w:b/>
          <w:bCs/>
          <w:sz w:val="24"/>
          <w:szCs w:val="24"/>
        </w:rPr>
        <w:t xml:space="preserve">     </w:t>
      </w:r>
    </w:p>
    <w:p w:rsidR="001D47A5" w:rsidRPr="009A7898" w:rsidRDefault="00080B8C" w:rsidP="00E26944">
      <w:pPr>
        <w:ind w:firstLine="0"/>
        <w:jc w:val="both"/>
        <w:rPr>
          <w:rFonts w:ascii="Times New Roman" w:hAnsi="Times New Roman"/>
          <w:color w:val="000000"/>
          <w:sz w:val="24"/>
          <w:szCs w:val="24"/>
        </w:rPr>
      </w:pPr>
      <w:r w:rsidRPr="009A7898">
        <w:rPr>
          <w:rFonts w:ascii="Times New Roman" w:hAnsi="Times New Roman"/>
          <w:bCs/>
          <w:sz w:val="24"/>
          <w:szCs w:val="24"/>
        </w:rPr>
        <w:tab/>
      </w:r>
      <w:r w:rsidR="00AF5C90" w:rsidRPr="009A7898">
        <w:rPr>
          <w:rStyle w:val="punct1"/>
          <w:rFonts w:ascii="Times New Roman" w:hAnsi="Times New Roman"/>
          <w:sz w:val="24"/>
          <w:szCs w:val="24"/>
        </w:rPr>
        <w:t>9</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Obligaţiile achizitorului</w:t>
      </w:r>
      <w:r w:rsidR="00F341D3" w:rsidRPr="009A7898">
        <w:rPr>
          <w:rFonts w:ascii="Times New Roman" w:hAnsi="Times New Roman"/>
          <w:color w:val="000000"/>
          <w:sz w:val="24"/>
          <w:szCs w:val="24"/>
        </w:rPr>
        <w:t xml:space="preserve"> </w:t>
      </w:r>
    </w:p>
    <w:p w:rsidR="00F341D3" w:rsidRPr="009A7898" w:rsidRDefault="00F341D3" w:rsidP="00F341D3">
      <w:pPr>
        <w:pStyle w:val="DefaultText"/>
        <w:jc w:val="both"/>
        <w:rPr>
          <w:bCs/>
          <w:noProof w:val="0"/>
          <w:szCs w:val="24"/>
          <w:lang w:val="ro-RO"/>
        </w:rPr>
      </w:pPr>
      <w:bookmarkStart w:id="24" w:name="tree#1808"/>
      <w:bookmarkEnd w:id="23"/>
      <w:r w:rsidRPr="009A7898">
        <w:rPr>
          <w:rStyle w:val="punct1"/>
          <w:szCs w:val="24"/>
        </w:rPr>
        <w:t>  </w:t>
      </w:r>
      <w:bookmarkStart w:id="25" w:name="tree#1809"/>
      <w:bookmarkEnd w:id="24"/>
      <w:r w:rsidR="00B30C43" w:rsidRPr="009A7898">
        <w:rPr>
          <w:rStyle w:val="punct1"/>
          <w:szCs w:val="24"/>
        </w:rPr>
        <w:tab/>
      </w:r>
      <w:r w:rsidR="00AF5C90" w:rsidRPr="009A7898">
        <w:rPr>
          <w:rStyle w:val="punct1"/>
          <w:b w:val="0"/>
          <w:szCs w:val="24"/>
        </w:rPr>
        <w:t>9</w:t>
      </w:r>
      <w:r w:rsidRPr="009A7898">
        <w:rPr>
          <w:rStyle w:val="punct1"/>
          <w:b w:val="0"/>
          <w:szCs w:val="24"/>
        </w:rPr>
        <w:t>.1</w:t>
      </w:r>
      <w:r w:rsidRPr="009A7898">
        <w:rPr>
          <w:rStyle w:val="punct1"/>
          <w:szCs w:val="24"/>
        </w:rPr>
        <w:t>.</w:t>
      </w:r>
      <w:r w:rsidRPr="009A7898">
        <w:rPr>
          <w:color w:val="000000"/>
          <w:szCs w:val="24"/>
        </w:rPr>
        <w:t xml:space="preserve"> - </w:t>
      </w:r>
      <w:bookmarkStart w:id="26" w:name="tree#1811"/>
      <w:bookmarkEnd w:id="25"/>
      <w:r w:rsidR="00D7125C" w:rsidRPr="00446C9B">
        <w:rPr>
          <w:szCs w:val="24"/>
          <w:lang w:val="ro-RO"/>
        </w:rPr>
        <w:t>Achizitorul se oblig</w:t>
      </w:r>
      <w:r w:rsidR="00D7125C">
        <w:rPr>
          <w:szCs w:val="24"/>
          <w:lang w:val="ro-RO"/>
        </w:rPr>
        <w:t>ă să plătească preţul aferent lucrărilor către executant</w:t>
      </w:r>
      <w:r w:rsidR="00D7125C" w:rsidRPr="00446C9B">
        <w:rPr>
          <w:szCs w:val="24"/>
          <w:lang w:val="ro-RO"/>
        </w:rPr>
        <w:t xml:space="preserve"> în termen de </w:t>
      </w:r>
      <w:r w:rsidR="00D7125C" w:rsidRPr="00446C9B">
        <w:rPr>
          <w:b/>
          <w:szCs w:val="24"/>
          <w:lang w:val="ro-RO"/>
        </w:rPr>
        <w:t>30 zile</w:t>
      </w:r>
      <w:r w:rsidR="00D7125C" w:rsidRPr="00446C9B">
        <w:rPr>
          <w:szCs w:val="24"/>
          <w:lang w:val="ro-RO"/>
        </w:rPr>
        <w:t xml:space="preserve"> </w:t>
      </w:r>
      <w:r w:rsidR="00D7125C">
        <w:rPr>
          <w:szCs w:val="24"/>
          <w:lang w:val="ro-RO"/>
        </w:rPr>
        <w:t xml:space="preserve"> de </w:t>
      </w:r>
      <w:r w:rsidR="00D7125C" w:rsidRPr="00446C9B">
        <w:rPr>
          <w:szCs w:val="24"/>
          <w:lang w:val="ro-RO"/>
        </w:rPr>
        <w:t xml:space="preserve">la </w:t>
      </w:r>
      <w:r w:rsidR="00D7125C">
        <w:rPr>
          <w:szCs w:val="24"/>
          <w:lang w:val="ro-RO"/>
        </w:rPr>
        <w:t xml:space="preserve">data la care factura a fost comunicată la DGASPC Brașov, </w:t>
      </w:r>
      <w:r w:rsidR="00D7125C" w:rsidRPr="00774550">
        <w:rPr>
          <w:bCs/>
          <w:szCs w:val="24"/>
          <w:lang w:val="ro-RO"/>
        </w:rPr>
        <w:t xml:space="preserve">în conformitate cu </w:t>
      </w:r>
      <w:r w:rsidR="00D7125C">
        <w:rPr>
          <w:bCs/>
          <w:szCs w:val="24"/>
          <w:lang w:val="ro-RO"/>
        </w:rPr>
        <w:t xml:space="preserve">prevederile </w:t>
      </w:r>
      <w:r w:rsidR="00D7125C" w:rsidRPr="00774550">
        <w:rPr>
          <w:bCs/>
          <w:szCs w:val="24"/>
          <w:lang w:val="ro-RO"/>
        </w:rPr>
        <w:t>art. 5 din O.U.G. 120/2021 privind administrarea, funcționarea sistemului național privind factura electronică RO e-Factura și factura electronică în România</w:t>
      </w:r>
      <w:r w:rsidR="00D7125C" w:rsidRPr="00774550">
        <w:rPr>
          <w:szCs w:val="24"/>
          <w:lang w:val="ro-RO"/>
        </w:rPr>
        <w:t>)</w:t>
      </w:r>
      <w:r w:rsidR="00D7125C">
        <w:rPr>
          <w:szCs w:val="24"/>
          <w:lang w:val="ro-RO"/>
        </w:rPr>
        <w:t xml:space="preserve"> </w:t>
      </w:r>
      <w:r w:rsidR="00666417">
        <w:rPr>
          <w:szCs w:val="24"/>
          <w:lang w:val="ro-RO"/>
        </w:rPr>
        <w:t xml:space="preserve">și </w:t>
      </w:r>
      <w:r w:rsidR="00D7125C">
        <w:rPr>
          <w:szCs w:val="24"/>
          <w:lang w:val="ro-RO"/>
        </w:rPr>
        <w:t xml:space="preserve">doar după semnarea </w:t>
      </w:r>
      <w:r w:rsidR="00BB6AFC">
        <w:rPr>
          <w:szCs w:val="24"/>
          <w:lang w:val="ro-RO"/>
        </w:rPr>
        <w:t>procesului verbal de recepție la terminarea</w:t>
      </w:r>
      <w:r w:rsidR="00D7125C">
        <w:rPr>
          <w:szCs w:val="24"/>
          <w:lang w:val="ro-RO"/>
        </w:rPr>
        <w:t xml:space="preserve"> lucrărilor.</w:t>
      </w:r>
      <w:r w:rsidRPr="009A7898">
        <w:rPr>
          <w:noProof w:val="0"/>
          <w:color w:val="000000"/>
          <w:szCs w:val="24"/>
          <w:lang w:val="ro-RO"/>
        </w:rPr>
        <w:t xml:space="preserve"> </w:t>
      </w:r>
    </w:p>
    <w:p w:rsidR="00780000" w:rsidRPr="009A7898" w:rsidRDefault="004F4E6B" w:rsidP="00956538">
      <w:pPr>
        <w:jc w:val="both"/>
        <w:rPr>
          <w:rFonts w:ascii="Times New Roman" w:hAnsi="Times New Roman"/>
          <w:color w:val="000000"/>
          <w:sz w:val="24"/>
          <w:szCs w:val="24"/>
        </w:rPr>
      </w:pPr>
      <w:r w:rsidRPr="009A7898">
        <w:rPr>
          <w:rStyle w:val="punct1"/>
          <w:rFonts w:ascii="Times New Roman" w:hAnsi="Times New Roman"/>
          <w:sz w:val="24"/>
          <w:szCs w:val="24"/>
        </w:rPr>
        <w:t xml:space="preserve"> </w:t>
      </w:r>
      <w:r w:rsidR="00AF5C90" w:rsidRPr="009A7898">
        <w:rPr>
          <w:rStyle w:val="punct1"/>
          <w:rFonts w:ascii="Times New Roman" w:hAnsi="Times New Roman"/>
          <w:b w:val="0"/>
          <w:sz w:val="24"/>
          <w:szCs w:val="24"/>
        </w:rPr>
        <w:t>9</w:t>
      </w:r>
      <w:r w:rsidR="00F341D3" w:rsidRPr="009A7898">
        <w:rPr>
          <w:rStyle w:val="punct1"/>
          <w:rFonts w:ascii="Times New Roman" w:hAnsi="Times New Roman"/>
          <w:b w:val="0"/>
          <w:sz w:val="24"/>
          <w:szCs w:val="24"/>
        </w:rPr>
        <w:t>.2.</w:t>
      </w:r>
      <w:r w:rsidR="00F341D3" w:rsidRPr="009A7898">
        <w:rPr>
          <w:rFonts w:ascii="Times New Roman" w:hAnsi="Times New Roman"/>
          <w:color w:val="000000"/>
          <w:sz w:val="24"/>
          <w:szCs w:val="24"/>
        </w:rPr>
        <w:t xml:space="preserve"> - </w:t>
      </w:r>
      <w:bookmarkStart w:id="27" w:name="tree#1812"/>
      <w:bookmarkEnd w:id="26"/>
      <w:r w:rsidR="00956538" w:rsidRPr="009A7898">
        <w:rPr>
          <w:rFonts w:ascii="Times New Roman" w:hAnsi="Times New Roman"/>
          <w:color w:val="000000"/>
          <w:sz w:val="24"/>
          <w:szCs w:val="24"/>
        </w:rPr>
        <w:t xml:space="preserve"> Achizitorul se obligă să pună la dispoziţia </w:t>
      </w:r>
      <w:r w:rsidR="00E26944" w:rsidRPr="009A7898">
        <w:rPr>
          <w:rFonts w:ascii="Times New Roman" w:hAnsi="Times New Roman"/>
          <w:color w:val="000000"/>
          <w:sz w:val="24"/>
          <w:szCs w:val="24"/>
        </w:rPr>
        <w:t>executantului</w:t>
      </w:r>
      <w:r w:rsidR="00956538" w:rsidRPr="009A7898">
        <w:rPr>
          <w:rFonts w:ascii="Times New Roman" w:hAnsi="Times New Roman"/>
          <w:color w:val="000000"/>
          <w:sz w:val="24"/>
          <w:szCs w:val="24"/>
        </w:rPr>
        <w:t xml:space="preserve"> orice facilităţi şi/sau informaţii pe care acesta le-a cerut  şi pe care le consideră necesare îndeplinirii contractului</w:t>
      </w:r>
      <w:r w:rsidR="00780000" w:rsidRPr="009A7898">
        <w:rPr>
          <w:rFonts w:ascii="Times New Roman" w:hAnsi="Times New Roman"/>
          <w:color w:val="000000"/>
          <w:sz w:val="24"/>
          <w:szCs w:val="24"/>
        </w:rPr>
        <w:t>;</w:t>
      </w:r>
    </w:p>
    <w:p w:rsidR="00956538" w:rsidRPr="009A7898" w:rsidRDefault="00AF5C90" w:rsidP="00922A23">
      <w:pPr>
        <w:jc w:val="both"/>
        <w:rPr>
          <w:rFonts w:ascii="Times New Roman" w:hAnsi="Times New Roman"/>
          <w:color w:val="000000"/>
          <w:sz w:val="24"/>
          <w:szCs w:val="24"/>
        </w:rPr>
      </w:pPr>
      <w:r w:rsidRPr="009A7898">
        <w:rPr>
          <w:rFonts w:ascii="Times New Roman" w:hAnsi="Times New Roman"/>
          <w:color w:val="000000"/>
          <w:sz w:val="24"/>
          <w:szCs w:val="24"/>
        </w:rPr>
        <w:t>9</w:t>
      </w:r>
      <w:r w:rsidR="00780000" w:rsidRPr="009A7898">
        <w:rPr>
          <w:rFonts w:ascii="Times New Roman" w:hAnsi="Times New Roman"/>
          <w:color w:val="000000"/>
          <w:sz w:val="24"/>
          <w:szCs w:val="24"/>
        </w:rPr>
        <w:t xml:space="preserve">.3. </w:t>
      </w:r>
      <w:r w:rsidR="00FB0474" w:rsidRPr="009A7898">
        <w:rPr>
          <w:rFonts w:ascii="Times New Roman" w:hAnsi="Times New Roman"/>
          <w:color w:val="000000"/>
          <w:sz w:val="24"/>
          <w:szCs w:val="24"/>
        </w:rPr>
        <w:t>–</w:t>
      </w:r>
      <w:r w:rsidR="00780000" w:rsidRPr="009A7898">
        <w:rPr>
          <w:rFonts w:ascii="Times New Roman" w:hAnsi="Times New Roman"/>
          <w:color w:val="000000"/>
          <w:sz w:val="24"/>
          <w:szCs w:val="24"/>
        </w:rPr>
        <w:t xml:space="preserve"> </w:t>
      </w:r>
      <w:r w:rsidR="00FB0474" w:rsidRPr="009A7898">
        <w:rPr>
          <w:rFonts w:ascii="Times New Roman" w:hAnsi="Times New Roman"/>
          <w:color w:val="000000"/>
          <w:sz w:val="24"/>
          <w:szCs w:val="24"/>
        </w:rPr>
        <w:t xml:space="preserve">Achizitorul este pe deplin responsabil de exactitatea documentelor şi a oricăror alte informaţii furnizate </w:t>
      </w:r>
      <w:r w:rsidR="00E26944" w:rsidRPr="009A7898">
        <w:rPr>
          <w:rFonts w:ascii="Times New Roman" w:hAnsi="Times New Roman"/>
          <w:color w:val="000000"/>
          <w:sz w:val="24"/>
          <w:szCs w:val="24"/>
        </w:rPr>
        <w:t>executantulu</w:t>
      </w:r>
      <w:r w:rsidR="00FB0474" w:rsidRPr="009A7898">
        <w:rPr>
          <w:rFonts w:ascii="Times New Roman" w:hAnsi="Times New Roman"/>
          <w:color w:val="000000"/>
          <w:sz w:val="24"/>
          <w:szCs w:val="24"/>
        </w:rPr>
        <w:t>i.</w:t>
      </w:r>
      <w:r w:rsidR="00956538" w:rsidRPr="009A7898">
        <w:rPr>
          <w:rFonts w:ascii="Times New Roman" w:hAnsi="Times New Roman"/>
          <w:color w:val="000000"/>
          <w:sz w:val="24"/>
          <w:szCs w:val="24"/>
        </w:rPr>
        <w:t xml:space="preserve"> </w:t>
      </w:r>
    </w:p>
    <w:p w:rsidR="00C97218" w:rsidRPr="001A09A5" w:rsidRDefault="00AF5C90" w:rsidP="00C97218">
      <w:pPr>
        <w:tabs>
          <w:tab w:val="left" w:pos="1350"/>
        </w:tabs>
        <w:ind w:left="720" w:firstLine="0"/>
        <w:jc w:val="both"/>
        <w:rPr>
          <w:rFonts w:ascii="Times New Roman" w:hAnsi="Times New Roman"/>
          <w:b/>
          <w:sz w:val="24"/>
          <w:szCs w:val="24"/>
        </w:rPr>
      </w:pPr>
      <w:r w:rsidRPr="009A7898">
        <w:rPr>
          <w:rFonts w:ascii="Times New Roman" w:hAnsi="Times New Roman"/>
          <w:color w:val="000000"/>
          <w:sz w:val="24"/>
          <w:szCs w:val="24"/>
        </w:rPr>
        <w:t>9</w:t>
      </w:r>
      <w:r w:rsidR="00981BF2">
        <w:rPr>
          <w:rFonts w:ascii="Times New Roman" w:hAnsi="Times New Roman"/>
          <w:color w:val="000000"/>
          <w:sz w:val="24"/>
          <w:szCs w:val="24"/>
        </w:rPr>
        <w:t>.4</w:t>
      </w:r>
      <w:r w:rsidR="001F5B94">
        <w:rPr>
          <w:rFonts w:ascii="Times New Roman" w:hAnsi="Times New Roman"/>
          <w:color w:val="000000"/>
          <w:sz w:val="24"/>
          <w:szCs w:val="24"/>
        </w:rPr>
        <w:t>.</w:t>
      </w:r>
      <w:r w:rsidR="00981BF2">
        <w:rPr>
          <w:rFonts w:ascii="Times New Roman" w:hAnsi="Times New Roman"/>
          <w:color w:val="000000"/>
          <w:sz w:val="24"/>
          <w:szCs w:val="24"/>
        </w:rPr>
        <w:t xml:space="preserve"> – Achizitorul va urmă</w:t>
      </w:r>
      <w:r w:rsidR="00922A23" w:rsidRPr="009A7898">
        <w:rPr>
          <w:rFonts w:ascii="Times New Roman" w:hAnsi="Times New Roman"/>
          <w:color w:val="000000"/>
          <w:sz w:val="24"/>
          <w:szCs w:val="24"/>
        </w:rPr>
        <w:t>ri derularea contractului</w:t>
      </w:r>
      <w:r w:rsidR="00C97218">
        <w:rPr>
          <w:rFonts w:ascii="Times New Roman" w:hAnsi="Times New Roman"/>
          <w:color w:val="000000"/>
          <w:sz w:val="24"/>
          <w:szCs w:val="24"/>
        </w:rPr>
        <w:t xml:space="preserve"> </w:t>
      </w:r>
      <w:r w:rsidR="00F84676">
        <w:rPr>
          <w:rFonts w:ascii="Times New Roman" w:hAnsi="Times New Roman"/>
          <w:color w:val="000000"/>
          <w:sz w:val="24"/>
          <w:szCs w:val="24"/>
        </w:rPr>
        <w:t xml:space="preserve">prin </w:t>
      </w:r>
      <w:r w:rsidR="00DC7207">
        <w:rPr>
          <w:rFonts w:ascii="Times New Roman" w:hAnsi="Times New Roman"/>
          <w:b/>
          <w:color w:val="000000"/>
          <w:sz w:val="24"/>
          <w:szCs w:val="24"/>
        </w:rPr>
        <w:t>Compartiment Administrativ Tehnic</w:t>
      </w:r>
      <w:r w:rsidR="00C97218">
        <w:rPr>
          <w:rFonts w:ascii="Times New Roman" w:hAnsi="Times New Roman"/>
          <w:b/>
          <w:sz w:val="24"/>
          <w:szCs w:val="24"/>
        </w:rPr>
        <w:t>.</w:t>
      </w:r>
    </w:p>
    <w:p w:rsidR="00922A23" w:rsidRPr="009A7898" w:rsidRDefault="00C97218" w:rsidP="00922A23">
      <w:pPr>
        <w:jc w:val="both"/>
        <w:rPr>
          <w:rFonts w:ascii="Times New Roman" w:hAnsi="Times New Roman"/>
          <w:color w:val="000000"/>
          <w:sz w:val="24"/>
          <w:szCs w:val="24"/>
        </w:rPr>
      </w:pPr>
      <w:r>
        <w:rPr>
          <w:rFonts w:ascii="Times New Roman" w:hAnsi="Times New Roman"/>
          <w:color w:val="000000"/>
          <w:sz w:val="24"/>
          <w:szCs w:val="24"/>
        </w:rPr>
        <w:t xml:space="preserve"> </w:t>
      </w:r>
    </w:p>
    <w:p w:rsidR="003C0D95" w:rsidRPr="009A7898" w:rsidRDefault="003C0D95" w:rsidP="00956538">
      <w:pPr>
        <w:jc w:val="both"/>
        <w:rPr>
          <w:rFonts w:ascii="Times New Roman" w:hAnsi="Times New Roman"/>
          <w:color w:val="000000"/>
          <w:sz w:val="24"/>
          <w:szCs w:val="24"/>
        </w:rPr>
      </w:pPr>
    </w:p>
    <w:p w:rsidR="001D47A5" w:rsidRPr="009A7898" w:rsidRDefault="009C0B35" w:rsidP="00765483">
      <w:pPr>
        <w:jc w:val="both"/>
        <w:rPr>
          <w:rFonts w:ascii="Times New Roman" w:hAnsi="Times New Roman"/>
          <w:color w:val="000000"/>
          <w:sz w:val="24"/>
          <w:szCs w:val="24"/>
        </w:rPr>
      </w:pPr>
      <w:r w:rsidRPr="009A7898">
        <w:rPr>
          <w:rStyle w:val="punct1"/>
          <w:rFonts w:ascii="Times New Roman" w:hAnsi="Times New Roman"/>
          <w:sz w:val="24"/>
          <w:szCs w:val="24"/>
        </w:rPr>
        <w:t xml:space="preserve">   </w:t>
      </w:r>
      <w:r w:rsidR="00AF5C90" w:rsidRPr="009A7898">
        <w:rPr>
          <w:rStyle w:val="punct1"/>
          <w:rFonts w:ascii="Times New Roman" w:hAnsi="Times New Roman"/>
          <w:sz w:val="24"/>
          <w:szCs w:val="24"/>
        </w:rPr>
        <w:t>10</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Sancţiuni pentru neîndeplinirea culpabilă a obligaţiilor</w:t>
      </w:r>
      <w:r w:rsidR="00F341D3" w:rsidRPr="009A7898">
        <w:rPr>
          <w:rFonts w:ascii="Times New Roman" w:hAnsi="Times New Roman"/>
          <w:color w:val="000000"/>
          <w:sz w:val="24"/>
          <w:szCs w:val="24"/>
        </w:rPr>
        <w:t xml:space="preserve"> </w:t>
      </w:r>
    </w:p>
    <w:p w:rsidR="00F341D3" w:rsidRPr="009A7898" w:rsidRDefault="00F341D3" w:rsidP="00F341D3">
      <w:pPr>
        <w:jc w:val="both"/>
        <w:rPr>
          <w:rFonts w:ascii="Times New Roman" w:hAnsi="Times New Roman"/>
          <w:color w:val="000000"/>
          <w:sz w:val="24"/>
          <w:szCs w:val="24"/>
        </w:rPr>
      </w:pPr>
      <w:bookmarkStart w:id="28" w:name="tree#1813"/>
      <w:bookmarkEnd w:id="27"/>
      <w:r w:rsidRPr="009A7898">
        <w:rPr>
          <w:rStyle w:val="punct1"/>
          <w:rFonts w:ascii="Times New Roman" w:hAnsi="Times New Roman"/>
          <w:sz w:val="24"/>
          <w:szCs w:val="24"/>
        </w:rPr>
        <w:t>   </w:t>
      </w:r>
      <w:r w:rsidR="00AF5C90" w:rsidRPr="009A7898">
        <w:rPr>
          <w:rStyle w:val="punct1"/>
          <w:rFonts w:ascii="Times New Roman" w:hAnsi="Times New Roman"/>
          <w:b w:val="0"/>
          <w:sz w:val="24"/>
          <w:szCs w:val="24"/>
        </w:rPr>
        <w:t>10</w:t>
      </w:r>
      <w:r w:rsidRPr="009A7898">
        <w:rPr>
          <w:rStyle w:val="punct1"/>
          <w:rFonts w:ascii="Times New Roman" w:hAnsi="Times New Roman"/>
          <w:b w:val="0"/>
          <w:sz w:val="24"/>
          <w:szCs w:val="24"/>
        </w:rPr>
        <w:t>.1.</w:t>
      </w:r>
      <w:r w:rsidRPr="009A7898">
        <w:rPr>
          <w:rFonts w:ascii="Times New Roman" w:hAnsi="Times New Roman"/>
          <w:color w:val="000000"/>
          <w:sz w:val="24"/>
          <w:szCs w:val="24"/>
        </w:rPr>
        <w:t xml:space="preserve"> - În cazul în care, din vina sa exclusivă, </w:t>
      </w:r>
      <w:r w:rsidR="00E26944" w:rsidRPr="009A7898">
        <w:rPr>
          <w:rFonts w:ascii="Times New Roman" w:hAnsi="Times New Roman"/>
          <w:color w:val="000000"/>
          <w:sz w:val="24"/>
          <w:szCs w:val="24"/>
        </w:rPr>
        <w:t>executantul</w:t>
      </w:r>
      <w:r w:rsidRPr="009A7898">
        <w:rPr>
          <w:rFonts w:ascii="Times New Roman" w:hAnsi="Times New Roman"/>
          <w:color w:val="000000"/>
          <w:sz w:val="24"/>
          <w:szCs w:val="24"/>
        </w:rPr>
        <w:t xml:space="preserve"> nu reuşeşte să-şi execute obligaţiile asumate prin contract, achizitorul are dreptul de a deduce din preţul contractului, ca penalităţi, o sumă echivalentă cu o cotă procentuală de 0,03%</w:t>
      </w:r>
      <w:r w:rsidR="00D728D0" w:rsidRPr="009A7898">
        <w:rPr>
          <w:rFonts w:ascii="Times New Roman" w:hAnsi="Times New Roman"/>
          <w:sz w:val="24"/>
          <w:szCs w:val="24"/>
        </w:rPr>
        <w:t xml:space="preserve"> </w:t>
      </w:r>
      <w:r w:rsidR="00D728D0" w:rsidRPr="009A7898">
        <w:rPr>
          <w:rFonts w:ascii="Times New Roman" w:hAnsi="Times New Roman"/>
          <w:color w:val="000000"/>
          <w:sz w:val="24"/>
          <w:szCs w:val="24"/>
        </w:rPr>
        <w:t>pentru fiecare zi de întârziere</w:t>
      </w:r>
      <w:r w:rsidRPr="009A7898">
        <w:rPr>
          <w:rFonts w:ascii="Times New Roman" w:hAnsi="Times New Roman"/>
          <w:color w:val="000000"/>
          <w:sz w:val="24"/>
          <w:szCs w:val="24"/>
        </w:rPr>
        <w:t xml:space="preserve"> din preţul contractului. </w:t>
      </w:r>
    </w:p>
    <w:p w:rsidR="00F341D3" w:rsidRPr="009A7898" w:rsidRDefault="00F341D3" w:rsidP="00F341D3">
      <w:pPr>
        <w:jc w:val="both"/>
        <w:rPr>
          <w:rFonts w:ascii="Times New Roman" w:hAnsi="Times New Roman"/>
          <w:color w:val="000000"/>
          <w:sz w:val="24"/>
          <w:szCs w:val="24"/>
        </w:rPr>
      </w:pPr>
      <w:bookmarkStart w:id="29" w:name="tree#1815"/>
      <w:bookmarkEnd w:id="28"/>
      <w:r w:rsidRPr="009A7898">
        <w:rPr>
          <w:rStyle w:val="punct1"/>
          <w:rFonts w:ascii="Times New Roman" w:hAnsi="Times New Roman"/>
          <w:sz w:val="24"/>
          <w:szCs w:val="24"/>
        </w:rPr>
        <w:t>   </w:t>
      </w:r>
      <w:r w:rsidR="00AF5C90" w:rsidRPr="009A7898">
        <w:rPr>
          <w:rStyle w:val="punct1"/>
          <w:rFonts w:ascii="Times New Roman" w:hAnsi="Times New Roman"/>
          <w:b w:val="0"/>
          <w:sz w:val="24"/>
          <w:szCs w:val="24"/>
        </w:rPr>
        <w:t>10</w:t>
      </w:r>
      <w:r w:rsidRPr="009A7898">
        <w:rPr>
          <w:rStyle w:val="punct1"/>
          <w:rFonts w:ascii="Times New Roman" w:hAnsi="Times New Roman"/>
          <w:b w:val="0"/>
          <w:sz w:val="24"/>
          <w:szCs w:val="24"/>
        </w:rPr>
        <w:t>.2.</w:t>
      </w:r>
      <w:r w:rsidRPr="009A7898">
        <w:rPr>
          <w:rFonts w:ascii="Times New Roman" w:hAnsi="Times New Roman"/>
          <w:color w:val="000000"/>
          <w:sz w:val="24"/>
          <w:szCs w:val="24"/>
        </w:rPr>
        <w:t xml:space="preserve"> - În cazul în care achizitorul nu onorează </w:t>
      </w:r>
      <w:r w:rsidR="00FC1686" w:rsidRPr="009A7898">
        <w:rPr>
          <w:rFonts w:ascii="Times New Roman" w:hAnsi="Times New Roman"/>
          <w:color w:val="000000"/>
          <w:sz w:val="24"/>
          <w:szCs w:val="24"/>
        </w:rPr>
        <w:t>facturile</w:t>
      </w:r>
      <w:r w:rsidRPr="009A7898">
        <w:rPr>
          <w:rFonts w:ascii="Times New Roman" w:hAnsi="Times New Roman"/>
          <w:color w:val="000000"/>
          <w:sz w:val="24"/>
          <w:szCs w:val="24"/>
        </w:rPr>
        <w:t xml:space="preserve"> în termen de 14 de zile de la expirarea perioadei convenite, atunci acesta are obligaţia de a plăti ca penalităţi o sumă echivalentă cu o cotă procentuală de 0,03%</w:t>
      </w:r>
      <w:r w:rsidR="00D728D0" w:rsidRPr="009A7898">
        <w:rPr>
          <w:rFonts w:ascii="Times New Roman" w:hAnsi="Times New Roman"/>
          <w:sz w:val="24"/>
          <w:szCs w:val="24"/>
        </w:rPr>
        <w:t xml:space="preserve"> </w:t>
      </w:r>
      <w:r w:rsidR="00D728D0" w:rsidRPr="009A7898">
        <w:rPr>
          <w:rFonts w:ascii="Times New Roman" w:hAnsi="Times New Roman"/>
          <w:color w:val="000000"/>
          <w:sz w:val="24"/>
          <w:szCs w:val="24"/>
        </w:rPr>
        <w:t>pentru fiecare zi de întârziere</w:t>
      </w:r>
      <w:r w:rsidRPr="009A7898">
        <w:rPr>
          <w:rFonts w:ascii="Times New Roman" w:hAnsi="Times New Roman"/>
          <w:color w:val="000000"/>
          <w:sz w:val="24"/>
          <w:szCs w:val="24"/>
        </w:rPr>
        <w:t xml:space="preserve"> din plata neefectuată. </w:t>
      </w:r>
    </w:p>
    <w:p w:rsidR="00F341D3" w:rsidRPr="009A7898" w:rsidRDefault="00F341D3" w:rsidP="00F341D3">
      <w:pPr>
        <w:pStyle w:val="DefaultText"/>
        <w:jc w:val="both"/>
        <w:rPr>
          <w:b/>
          <w:szCs w:val="24"/>
          <w:lang w:val="es-ES"/>
        </w:rPr>
      </w:pPr>
      <w:bookmarkStart w:id="30" w:name="tree#1817"/>
      <w:bookmarkEnd w:id="29"/>
      <w:r w:rsidRPr="009A7898">
        <w:rPr>
          <w:rStyle w:val="punct1"/>
          <w:szCs w:val="24"/>
        </w:rPr>
        <w:lastRenderedPageBreak/>
        <w:t>   </w:t>
      </w:r>
      <w:r w:rsidR="00B30C43" w:rsidRPr="009A7898">
        <w:rPr>
          <w:rStyle w:val="punct1"/>
          <w:szCs w:val="24"/>
        </w:rPr>
        <w:tab/>
        <w:t xml:space="preserve">   </w:t>
      </w:r>
      <w:r w:rsidR="00AF5C90" w:rsidRPr="009A7898">
        <w:rPr>
          <w:rStyle w:val="punct1"/>
          <w:b w:val="0"/>
          <w:szCs w:val="24"/>
        </w:rPr>
        <w:t>10</w:t>
      </w:r>
      <w:r w:rsidRPr="009A7898">
        <w:rPr>
          <w:rStyle w:val="punct1"/>
          <w:b w:val="0"/>
          <w:szCs w:val="24"/>
        </w:rPr>
        <w:t>.3</w:t>
      </w:r>
      <w:r w:rsidRPr="009A7898">
        <w:rPr>
          <w:rStyle w:val="punct1"/>
          <w:szCs w:val="24"/>
        </w:rPr>
        <w:t>.</w:t>
      </w:r>
      <w:r w:rsidRPr="009A7898">
        <w:rPr>
          <w:color w:val="000000"/>
          <w:szCs w:val="24"/>
        </w:rPr>
        <w:t xml:space="preserve"> - Nerespectarea obligaţiilor asumate prin prezentul contract de către una dintre părţi, în mod culpabil şi repetat, dă dreptul părţii lezate de a considera contractul de drept reziliat şi de a pretinde plata de daune-interese. </w:t>
      </w:r>
    </w:p>
    <w:p w:rsidR="00F341D3" w:rsidRPr="009A7898" w:rsidRDefault="00F341D3" w:rsidP="00F341D3">
      <w:pPr>
        <w:jc w:val="both"/>
        <w:rPr>
          <w:rFonts w:ascii="Times New Roman" w:hAnsi="Times New Roman"/>
          <w:color w:val="000000"/>
          <w:sz w:val="24"/>
          <w:szCs w:val="24"/>
        </w:rPr>
      </w:pPr>
      <w:bookmarkStart w:id="31" w:name="tree#1818"/>
      <w:bookmarkEnd w:id="30"/>
      <w:r w:rsidRPr="009A7898">
        <w:rPr>
          <w:rStyle w:val="punct1"/>
          <w:rFonts w:ascii="Times New Roman" w:hAnsi="Times New Roman"/>
          <w:sz w:val="24"/>
          <w:szCs w:val="24"/>
        </w:rPr>
        <w:t>   </w:t>
      </w:r>
      <w:r w:rsidR="00AF5C90" w:rsidRPr="009A7898">
        <w:rPr>
          <w:rStyle w:val="punct1"/>
          <w:rFonts w:ascii="Times New Roman" w:hAnsi="Times New Roman"/>
          <w:b w:val="0"/>
          <w:sz w:val="24"/>
          <w:szCs w:val="24"/>
        </w:rPr>
        <w:t>10</w:t>
      </w:r>
      <w:r w:rsidRPr="009A7898">
        <w:rPr>
          <w:rStyle w:val="punct1"/>
          <w:rFonts w:ascii="Times New Roman" w:hAnsi="Times New Roman"/>
          <w:b w:val="0"/>
          <w:sz w:val="24"/>
          <w:szCs w:val="24"/>
        </w:rPr>
        <w:t>.4.</w:t>
      </w:r>
      <w:r w:rsidRPr="009A7898">
        <w:rPr>
          <w:rFonts w:ascii="Times New Roman" w:hAnsi="Times New Roman"/>
          <w:color w:val="000000"/>
          <w:sz w:val="24"/>
          <w:szCs w:val="24"/>
        </w:rPr>
        <w:t xml:space="preserve"> - Achizitorul îşi rezervă dreptul de a renunţa oricând la contract, printr-o notificare scrisă, adresată </w:t>
      </w:r>
      <w:r w:rsidR="00E26944" w:rsidRPr="009A7898">
        <w:rPr>
          <w:rFonts w:ascii="Times New Roman" w:hAnsi="Times New Roman"/>
          <w:color w:val="000000"/>
          <w:sz w:val="24"/>
          <w:szCs w:val="24"/>
        </w:rPr>
        <w:t>executantului</w:t>
      </w:r>
      <w:r w:rsidRPr="009A7898">
        <w:rPr>
          <w:rFonts w:ascii="Times New Roman" w:hAnsi="Times New Roman"/>
          <w:color w:val="000000"/>
          <w:sz w:val="24"/>
          <w:szCs w:val="24"/>
        </w:rPr>
        <w:t xml:space="preserve">, fără nicio compensaţie, dacă acesta din urmă dă faliment, cu condiţia ca această anulare să nu prejudicieze sau să afecteze dreptul la acţiune sau despăgubire pentru </w:t>
      </w:r>
      <w:r w:rsidR="00380AB5" w:rsidRPr="009A7898">
        <w:rPr>
          <w:rFonts w:ascii="Times New Roman" w:hAnsi="Times New Roman"/>
          <w:color w:val="000000"/>
          <w:sz w:val="24"/>
          <w:szCs w:val="24"/>
        </w:rPr>
        <w:t>executant</w:t>
      </w:r>
      <w:r w:rsidRPr="009A7898">
        <w:rPr>
          <w:rFonts w:ascii="Times New Roman" w:hAnsi="Times New Roman"/>
          <w:color w:val="000000"/>
          <w:sz w:val="24"/>
          <w:szCs w:val="24"/>
        </w:rPr>
        <w:t xml:space="preserve">. În acest caz, </w:t>
      </w:r>
      <w:r w:rsidR="00380AB5" w:rsidRPr="009A7898">
        <w:rPr>
          <w:rFonts w:ascii="Times New Roman" w:hAnsi="Times New Roman"/>
          <w:color w:val="000000"/>
          <w:sz w:val="24"/>
          <w:szCs w:val="24"/>
        </w:rPr>
        <w:t>executantul</w:t>
      </w:r>
      <w:r w:rsidRPr="009A7898">
        <w:rPr>
          <w:rFonts w:ascii="Times New Roman" w:hAnsi="Times New Roman"/>
          <w:color w:val="000000"/>
          <w:sz w:val="24"/>
          <w:szCs w:val="24"/>
        </w:rPr>
        <w:t xml:space="preserve"> are dreptul de a pretinde numai plata corespunzătoare pentru partea din contract îndeplinită până la data denunţării unilaterale a contractului. </w:t>
      </w:r>
    </w:p>
    <w:p w:rsidR="00AF5C90" w:rsidRPr="009A7898" w:rsidRDefault="00AF5C90" w:rsidP="00663C76">
      <w:pPr>
        <w:jc w:val="both"/>
        <w:rPr>
          <w:rStyle w:val="punct1"/>
          <w:rFonts w:ascii="Times New Roman" w:hAnsi="Times New Roman"/>
          <w:sz w:val="24"/>
          <w:szCs w:val="24"/>
        </w:rPr>
      </w:pPr>
    </w:p>
    <w:p w:rsidR="00AF5C90" w:rsidRPr="009A7898" w:rsidRDefault="00AF5C90" w:rsidP="00663C76">
      <w:pPr>
        <w:jc w:val="both"/>
        <w:rPr>
          <w:rStyle w:val="punct1"/>
          <w:rFonts w:ascii="Times New Roman" w:hAnsi="Times New Roman"/>
          <w:sz w:val="24"/>
          <w:szCs w:val="24"/>
        </w:rPr>
      </w:pPr>
    </w:p>
    <w:p w:rsidR="001D47A5" w:rsidRPr="009A7898" w:rsidRDefault="00AF5C90" w:rsidP="00765483">
      <w:pPr>
        <w:jc w:val="both"/>
        <w:rPr>
          <w:rStyle w:val="punct1"/>
          <w:rFonts w:ascii="Times New Roman" w:hAnsi="Times New Roman"/>
          <w:sz w:val="24"/>
          <w:szCs w:val="24"/>
        </w:rPr>
      </w:pPr>
      <w:r w:rsidRPr="009A7898">
        <w:rPr>
          <w:rStyle w:val="punct1"/>
          <w:rFonts w:ascii="Times New Roman" w:hAnsi="Times New Roman"/>
          <w:sz w:val="24"/>
          <w:szCs w:val="24"/>
        </w:rPr>
        <w:t>11</w:t>
      </w:r>
      <w:r w:rsidR="00663C76" w:rsidRPr="009A7898">
        <w:rPr>
          <w:rStyle w:val="punct1"/>
          <w:rFonts w:ascii="Times New Roman" w:hAnsi="Times New Roman"/>
          <w:sz w:val="24"/>
          <w:szCs w:val="24"/>
        </w:rPr>
        <w:t>. Garanţia de bună execuţie</w:t>
      </w:r>
    </w:p>
    <w:p w:rsidR="00663C76" w:rsidRPr="009A7898" w:rsidRDefault="00AF5C90" w:rsidP="00663C76">
      <w:pPr>
        <w:jc w:val="both"/>
        <w:rPr>
          <w:rStyle w:val="punct1"/>
          <w:rFonts w:ascii="Times New Roman" w:hAnsi="Times New Roman"/>
          <w:b w:val="0"/>
          <w:color w:val="FF0000"/>
          <w:sz w:val="24"/>
          <w:szCs w:val="24"/>
        </w:rPr>
      </w:pPr>
      <w:r w:rsidRPr="009A7898">
        <w:rPr>
          <w:rStyle w:val="punct1"/>
          <w:rFonts w:ascii="Times New Roman" w:hAnsi="Times New Roman"/>
          <w:b w:val="0"/>
          <w:sz w:val="24"/>
          <w:szCs w:val="24"/>
        </w:rPr>
        <w:t>11.</w:t>
      </w:r>
      <w:r w:rsidR="00663C76" w:rsidRPr="009A7898">
        <w:rPr>
          <w:rStyle w:val="punct1"/>
          <w:rFonts w:ascii="Times New Roman" w:hAnsi="Times New Roman"/>
          <w:b w:val="0"/>
          <w:sz w:val="24"/>
          <w:szCs w:val="24"/>
        </w:rPr>
        <w:t>1</w:t>
      </w:r>
      <w:r w:rsidR="00C812FB" w:rsidRPr="009A7898">
        <w:rPr>
          <w:rStyle w:val="punct1"/>
          <w:rFonts w:ascii="Times New Roman" w:hAnsi="Times New Roman"/>
          <w:b w:val="0"/>
          <w:sz w:val="24"/>
          <w:szCs w:val="24"/>
        </w:rPr>
        <w:t xml:space="preserve"> -</w:t>
      </w:r>
      <w:r w:rsidR="00663C76" w:rsidRPr="009A7898">
        <w:rPr>
          <w:rStyle w:val="punct1"/>
          <w:rFonts w:ascii="Times New Roman" w:hAnsi="Times New Roman"/>
          <w:b w:val="0"/>
          <w:sz w:val="24"/>
          <w:szCs w:val="24"/>
        </w:rPr>
        <w:t xml:space="preserve">. </w:t>
      </w:r>
      <w:r w:rsidR="00444358" w:rsidRPr="009A7898">
        <w:rPr>
          <w:rStyle w:val="punct1"/>
          <w:rFonts w:ascii="Times New Roman" w:hAnsi="Times New Roman"/>
          <w:b w:val="0"/>
          <w:sz w:val="24"/>
          <w:szCs w:val="24"/>
        </w:rPr>
        <w:t>Executantul se obligă să constituie garanţia de bună execuţie conform prevederilor art. 39 şi art. 40 din HG 395/201</w:t>
      </w:r>
      <w:r w:rsidR="00F80CAE" w:rsidRPr="009A7898">
        <w:rPr>
          <w:rStyle w:val="punct1"/>
          <w:rFonts w:ascii="Times New Roman" w:hAnsi="Times New Roman"/>
          <w:b w:val="0"/>
          <w:sz w:val="24"/>
          <w:szCs w:val="24"/>
        </w:rPr>
        <w:t>6</w:t>
      </w:r>
      <w:r w:rsidR="0084117D">
        <w:rPr>
          <w:rStyle w:val="punct1"/>
          <w:rFonts w:ascii="Times New Roman" w:hAnsi="Times New Roman"/>
          <w:b w:val="0"/>
          <w:sz w:val="24"/>
          <w:szCs w:val="24"/>
        </w:rPr>
        <w:t xml:space="preserve"> coroborat cu prevederile art. 154 alin. 4 din Legea 98/2016</w:t>
      </w:r>
      <w:r w:rsidR="00F80CAE" w:rsidRPr="009A7898">
        <w:rPr>
          <w:rStyle w:val="punct1"/>
          <w:rFonts w:ascii="Times New Roman" w:hAnsi="Times New Roman"/>
          <w:b w:val="0"/>
          <w:sz w:val="24"/>
          <w:szCs w:val="24"/>
        </w:rPr>
        <w:t>,</w:t>
      </w:r>
      <w:r w:rsidR="00663C76" w:rsidRPr="009A7898">
        <w:rPr>
          <w:rStyle w:val="punct1"/>
          <w:rFonts w:ascii="Times New Roman" w:hAnsi="Times New Roman"/>
          <w:b w:val="0"/>
          <w:sz w:val="24"/>
          <w:szCs w:val="24"/>
        </w:rPr>
        <w:t xml:space="preserve"> în cuantum de </w:t>
      </w:r>
      <w:r w:rsidR="00F77C0D" w:rsidRPr="009A7898">
        <w:rPr>
          <w:rStyle w:val="punct1"/>
          <w:rFonts w:ascii="Times New Roman" w:hAnsi="Times New Roman"/>
          <w:b w:val="0"/>
          <w:sz w:val="24"/>
          <w:szCs w:val="24"/>
        </w:rPr>
        <w:t>5</w:t>
      </w:r>
      <w:r w:rsidR="00663C76" w:rsidRPr="009A7898">
        <w:rPr>
          <w:rStyle w:val="punct1"/>
          <w:rFonts w:ascii="Times New Roman" w:hAnsi="Times New Roman"/>
          <w:b w:val="0"/>
          <w:sz w:val="24"/>
          <w:szCs w:val="24"/>
        </w:rPr>
        <w:t>% din valoarea fără TVA a contractului, respectiv</w:t>
      </w:r>
      <w:r w:rsidR="00F80CAE" w:rsidRPr="009A7898">
        <w:rPr>
          <w:rStyle w:val="punct1"/>
          <w:rFonts w:ascii="Times New Roman" w:hAnsi="Times New Roman"/>
          <w:b w:val="0"/>
          <w:sz w:val="24"/>
          <w:szCs w:val="24"/>
        </w:rPr>
        <w:t xml:space="preserve"> </w:t>
      </w:r>
      <w:r w:rsidR="00981BF2" w:rsidRPr="00981BF2">
        <w:rPr>
          <w:rStyle w:val="punct1"/>
          <w:rFonts w:ascii="Times New Roman" w:hAnsi="Times New Roman"/>
          <w:b w:val="0"/>
          <w:sz w:val="24"/>
          <w:szCs w:val="24"/>
        </w:rPr>
        <w:t>sum</w:t>
      </w:r>
      <w:r w:rsidR="00981BF2">
        <w:rPr>
          <w:rStyle w:val="punct1"/>
          <w:rFonts w:ascii="Times New Roman" w:hAnsi="Times New Roman"/>
          <w:b w:val="0"/>
          <w:sz w:val="24"/>
          <w:szCs w:val="24"/>
        </w:rPr>
        <w:t>a</w:t>
      </w:r>
      <w:r w:rsidR="00F80CAE" w:rsidRPr="009A7898">
        <w:rPr>
          <w:rStyle w:val="punct1"/>
          <w:rFonts w:ascii="Times New Roman" w:hAnsi="Times New Roman"/>
          <w:sz w:val="24"/>
          <w:szCs w:val="24"/>
        </w:rPr>
        <w:t xml:space="preserve"> de</w:t>
      </w:r>
      <w:r w:rsidR="00BB6AFC">
        <w:rPr>
          <w:rStyle w:val="punct1"/>
          <w:rFonts w:ascii="Times New Roman" w:hAnsi="Times New Roman"/>
          <w:sz w:val="24"/>
          <w:szCs w:val="24"/>
        </w:rPr>
        <w:t>_________</w:t>
      </w:r>
      <w:r w:rsidR="00006803" w:rsidRPr="009A7898">
        <w:rPr>
          <w:rStyle w:val="punct1"/>
          <w:rFonts w:ascii="Times New Roman" w:hAnsi="Times New Roman"/>
          <w:sz w:val="24"/>
          <w:szCs w:val="24"/>
        </w:rPr>
        <w:t>lei</w:t>
      </w:r>
      <w:r w:rsidR="00122F19" w:rsidRPr="009A7898">
        <w:rPr>
          <w:rStyle w:val="punct1"/>
          <w:rFonts w:ascii="Times New Roman" w:hAnsi="Times New Roman"/>
          <w:color w:val="auto"/>
          <w:sz w:val="24"/>
          <w:szCs w:val="24"/>
        </w:rPr>
        <w:t>.</w:t>
      </w:r>
    </w:p>
    <w:p w:rsidR="00C232B6" w:rsidRPr="009A7898" w:rsidRDefault="00AF5C90" w:rsidP="00C232B6">
      <w:pPr>
        <w:jc w:val="both"/>
        <w:rPr>
          <w:rFonts w:ascii="Times New Roman" w:hAnsi="Times New Roman"/>
          <w:noProof/>
          <w:sz w:val="24"/>
          <w:szCs w:val="24"/>
          <w:lang w:val="es-ES"/>
        </w:rPr>
      </w:pPr>
      <w:r w:rsidRPr="009A7898">
        <w:rPr>
          <w:rStyle w:val="punct1"/>
          <w:rFonts w:ascii="Times New Roman" w:hAnsi="Times New Roman"/>
          <w:b w:val="0"/>
          <w:sz w:val="24"/>
          <w:szCs w:val="24"/>
        </w:rPr>
        <w:t>11</w:t>
      </w:r>
      <w:r w:rsidR="00663C76" w:rsidRPr="009A7898">
        <w:rPr>
          <w:rStyle w:val="punct1"/>
          <w:rFonts w:ascii="Times New Roman" w:hAnsi="Times New Roman"/>
          <w:b w:val="0"/>
          <w:sz w:val="24"/>
          <w:szCs w:val="24"/>
        </w:rPr>
        <w:t>.2. - Garanţia de bună execuţie se constituie în termen de 5 zile lucrătoare de la data s</w:t>
      </w:r>
      <w:r w:rsidR="003A5C53" w:rsidRPr="009A7898">
        <w:rPr>
          <w:rStyle w:val="punct1"/>
          <w:rFonts w:ascii="Times New Roman" w:hAnsi="Times New Roman"/>
          <w:b w:val="0"/>
          <w:sz w:val="24"/>
          <w:szCs w:val="24"/>
        </w:rPr>
        <w:t xml:space="preserve">emnării contractului </w:t>
      </w:r>
      <w:r w:rsidR="00C232B6" w:rsidRPr="009A7898">
        <w:rPr>
          <w:rFonts w:ascii="Times New Roman" w:hAnsi="Times New Roman"/>
          <w:noProof/>
          <w:sz w:val="24"/>
          <w:szCs w:val="24"/>
          <w:lang w:val="es-ES"/>
        </w:rPr>
        <w:t>de ambele părţi,</w:t>
      </w:r>
      <w:r w:rsidR="00D7125C">
        <w:rPr>
          <w:rFonts w:ascii="Times New Roman" w:hAnsi="Times New Roman"/>
          <w:noProof/>
          <w:sz w:val="24"/>
          <w:szCs w:val="24"/>
          <w:lang w:val="es-ES"/>
        </w:rPr>
        <w:t xml:space="preserve"> </w:t>
      </w:r>
      <w:r w:rsidR="003A5C53" w:rsidRPr="009A7898">
        <w:rPr>
          <w:rFonts w:ascii="Times New Roman" w:hAnsi="Times New Roman"/>
          <w:noProof/>
          <w:sz w:val="24"/>
          <w:szCs w:val="24"/>
          <w:lang w:val="es-ES"/>
        </w:rPr>
        <w:t>acest termen poate fi prelungit la solicitarea j</w:t>
      </w:r>
      <w:r w:rsidR="00D83842">
        <w:rPr>
          <w:rFonts w:ascii="Times New Roman" w:hAnsi="Times New Roman"/>
          <w:noProof/>
          <w:sz w:val="24"/>
          <w:szCs w:val="24"/>
          <w:lang w:val="es-ES"/>
        </w:rPr>
        <w:t>ustificată</w:t>
      </w:r>
      <w:r w:rsidR="00D7125C">
        <w:rPr>
          <w:rFonts w:ascii="Times New Roman" w:hAnsi="Times New Roman"/>
          <w:noProof/>
          <w:sz w:val="24"/>
          <w:szCs w:val="24"/>
          <w:lang w:val="es-ES"/>
        </w:rPr>
        <w:t xml:space="preserve"> a contractantului, fără a depași 15 zile de la data semnării contractului. Garanț</w:t>
      </w:r>
      <w:r w:rsidR="003A5C53" w:rsidRPr="009A7898">
        <w:rPr>
          <w:rFonts w:ascii="Times New Roman" w:hAnsi="Times New Roman"/>
          <w:noProof/>
          <w:sz w:val="24"/>
          <w:szCs w:val="24"/>
          <w:lang w:val="es-ES"/>
        </w:rPr>
        <w:t>ia de bu</w:t>
      </w:r>
      <w:r w:rsidR="00D7125C">
        <w:rPr>
          <w:rFonts w:ascii="Times New Roman" w:hAnsi="Times New Roman"/>
          <w:noProof/>
          <w:sz w:val="24"/>
          <w:szCs w:val="24"/>
          <w:lang w:val="es-ES"/>
        </w:rPr>
        <w:t>nă execuț</w:t>
      </w:r>
      <w:r w:rsidR="003A5C53" w:rsidRPr="009A7898">
        <w:rPr>
          <w:rFonts w:ascii="Times New Roman" w:hAnsi="Times New Roman"/>
          <w:noProof/>
          <w:sz w:val="24"/>
          <w:szCs w:val="24"/>
          <w:lang w:val="es-ES"/>
        </w:rPr>
        <w:t>ie se poate constitui</w:t>
      </w:r>
      <w:r w:rsidR="00C232B6" w:rsidRPr="009A7898">
        <w:rPr>
          <w:rFonts w:ascii="Times New Roman" w:hAnsi="Times New Roman"/>
          <w:noProof/>
          <w:sz w:val="24"/>
          <w:szCs w:val="24"/>
          <w:lang w:val="es-ES"/>
        </w:rPr>
        <w:t xml:space="preserve"> sub forma unui instrument de garantare emis în condiţiile legii de o </w:t>
      </w:r>
      <w:r w:rsidR="00C232B6" w:rsidRPr="009A7898">
        <w:rPr>
          <w:rFonts w:ascii="Times New Roman" w:hAnsi="Times New Roman"/>
          <w:noProof/>
          <w:sz w:val="24"/>
          <w:szCs w:val="24"/>
          <w:lang w:val="en-US"/>
        </w:rPr>
        <w:t>instituţie de credit</w:t>
      </w:r>
      <w:r w:rsidR="00C232B6" w:rsidRPr="009A7898">
        <w:rPr>
          <w:rFonts w:ascii="Times New Roman" w:hAnsi="Times New Roman"/>
          <w:i/>
          <w:noProof/>
          <w:sz w:val="24"/>
          <w:szCs w:val="24"/>
          <w:lang w:val="es-ES"/>
        </w:rPr>
        <w:t>,</w:t>
      </w:r>
      <w:r w:rsidR="00C232B6" w:rsidRPr="009A7898">
        <w:rPr>
          <w:rFonts w:ascii="Times New Roman" w:hAnsi="Times New Roman"/>
          <w:noProof/>
          <w:sz w:val="24"/>
          <w:szCs w:val="24"/>
          <w:lang w:val="es-ES"/>
        </w:rPr>
        <w:t xml:space="preserve"> de o societate de asigurări, </w:t>
      </w:r>
      <w:r w:rsidR="00C232B6" w:rsidRPr="009A7898">
        <w:rPr>
          <w:rFonts w:ascii="Times New Roman" w:hAnsi="Times New Roman"/>
          <w:noProof/>
          <w:sz w:val="24"/>
          <w:szCs w:val="24"/>
          <w:lang w:val="en-US"/>
        </w:rPr>
        <w:t>prin virament bancar</w:t>
      </w:r>
      <w:r w:rsidR="00C232B6" w:rsidRPr="009A7898">
        <w:rPr>
          <w:rFonts w:ascii="Times New Roman" w:hAnsi="Times New Roman"/>
          <w:i/>
          <w:iCs/>
          <w:noProof/>
          <w:color w:val="008000"/>
          <w:sz w:val="24"/>
          <w:szCs w:val="24"/>
          <w:lang w:val="en-US"/>
        </w:rPr>
        <w:t xml:space="preserve"> </w:t>
      </w:r>
      <w:r w:rsidR="00C232B6" w:rsidRPr="009A7898">
        <w:rPr>
          <w:rFonts w:ascii="Times New Roman" w:hAnsi="Times New Roman"/>
          <w:noProof/>
          <w:sz w:val="24"/>
          <w:szCs w:val="24"/>
          <w:lang w:val="es-ES"/>
        </w:rPr>
        <w:t>sau prin depunerea la casierie, acolo unde este cazul.</w:t>
      </w:r>
    </w:p>
    <w:p w:rsidR="00663C76" w:rsidRPr="009A7898" w:rsidRDefault="00AF5C90" w:rsidP="00663C76">
      <w:pPr>
        <w:jc w:val="both"/>
        <w:rPr>
          <w:rStyle w:val="punct1"/>
          <w:rFonts w:ascii="Times New Roman" w:hAnsi="Times New Roman"/>
          <w:b w:val="0"/>
          <w:sz w:val="24"/>
          <w:szCs w:val="24"/>
        </w:rPr>
      </w:pPr>
      <w:r w:rsidRPr="009A7898">
        <w:rPr>
          <w:rStyle w:val="punct1"/>
          <w:rFonts w:ascii="Times New Roman" w:hAnsi="Times New Roman"/>
          <w:b w:val="0"/>
          <w:sz w:val="24"/>
          <w:szCs w:val="24"/>
        </w:rPr>
        <w:t>11</w:t>
      </w:r>
      <w:r w:rsidR="00663C76" w:rsidRPr="009A7898">
        <w:rPr>
          <w:rStyle w:val="punct1"/>
          <w:rFonts w:ascii="Times New Roman" w:hAnsi="Times New Roman"/>
          <w:b w:val="0"/>
          <w:sz w:val="24"/>
          <w:szCs w:val="24"/>
        </w:rPr>
        <w:t>.3. - Achizitorul are dreptul de a emite pretenţii asupra garanţiei de bună execuţie, în limita prejudiciului creat, dacă furnizorul nu îşi îndeplineşte,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w:t>
      </w:r>
    </w:p>
    <w:p w:rsidR="005307F9" w:rsidRPr="009A7898" w:rsidRDefault="00AF5C90" w:rsidP="005307F9">
      <w:pPr>
        <w:pStyle w:val="NormalWeb"/>
        <w:shd w:val="clear" w:color="auto" w:fill="FFFFFF"/>
        <w:spacing w:before="0" w:beforeAutospacing="0" w:after="0" w:afterAutospacing="0"/>
        <w:ind w:firstLine="720"/>
        <w:rPr>
          <w:rStyle w:val="punct1"/>
          <w:b w:val="0"/>
          <w:lang w:val="ro-RO"/>
        </w:rPr>
      </w:pPr>
      <w:r w:rsidRPr="009A7898">
        <w:rPr>
          <w:rStyle w:val="punct1"/>
          <w:b w:val="0"/>
          <w:lang w:val="ro-RO"/>
        </w:rPr>
        <w:t>11</w:t>
      </w:r>
      <w:r w:rsidR="00663C76" w:rsidRPr="009A7898">
        <w:rPr>
          <w:rStyle w:val="punct1"/>
          <w:b w:val="0"/>
          <w:lang w:val="ro-RO"/>
        </w:rPr>
        <w:t xml:space="preserve">.4.  </w:t>
      </w:r>
      <w:r w:rsidR="005307F9" w:rsidRPr="009A7898">
        <w:rPr>
          <w:rStyle w:val="punct1"/>
          <w:b w:val="0"/>
          <w:lang w:val="ro-RO"/>
        </w:rPr>
        <w:t>–</w:t>
      </w:r>
      <w:r w:rsidR="00663C76" w:rsidRPr="009A7898">
        <w:rPr>
          <w:rStyle w:val="punct1"/>
          <w:b w:val="0"/>
          <w:lang w:val="ro-RO"/>
        </w:rPr>
        <w:t xml:space="preserve"> </w:t>
      </w:r>
      <w:r w:rsidR="005307F9" w:rsidRPr="009A7898">
        <w:rPr>
          <w:rStyle w:val="punct1"/>
          <w:b w:val="0"/>
          <w:lang w:val="ro-RO"/>
        </w:rPr>
        <w:t>În cazul contractelor de lucrări, autoritatea contractantă are obligaţia de a elibera/restitui garanţia de bună execuţie</w:t>
      </w:r>
      <w:r w:rsidR="0013034F">
        <w:rPr>
          <w:rStyle w:val="punct1"/>
          <w:b w:val="0"/>
          <w:lang w:val="ro-RO"/>
        </w:rPr>
        <w:t>, conform art. 154² alin.5 lit a si b din Legea 98</w:t>
      </w:r>
      <w:r w:rsidR="005378E9" w:rsidRPr="009A7898">
        <w:rPr>
          <w:rStyle w:val="punct1"/>
          <w:b w:val="0"/>
          <w:lang w:val="ro-RO"/>
        </w:rPr>
        <w:t>/2016, după cum urmează</w:t>
      </w:r>
      <w:r w:rsidR="005307F9" w:rsidRPr="009A7898">
        <w:rPr>
          <w:rStyle w:val="punct1"/>
          <w:b w:val="0"/>
          <w:lang w:val="ro-RO"/>
        </w:rPr>
        <w:t>:</w:t>
      </w:r>
    </w:p>
    <w:p w:rsidR="005307F9" w:rsidRPr="009A7898" w:rsidRDefault="005307F9" w:rsidP="005307F9">
      <w:pPr>
        <w:pStyle w:val="NormalWeb"/>
        <w:shd w:val="clear" w:color="auto" w:fill="FFFFFF"/>
        <w:spacing w:before="0" w:beforeAutospacing="0" w:after="0" w:afterAutospacing="0"/>
        <w:rPr>
          <w:rStyle w:val="punct1"/>
          <w:b w:val="0"/>
          <w:lang w:val="ro-RO"/>
        </w:rPr>
      </w:pPr>
      <w:r w:rsidRPr="009A7898">
        <w:rPr>
          <w:rStyle w:val="punct1"/>
          <w:b w:val="0"/>
          <w:lang w:val="ro-RO"/>
        </w:rPr>
        <w:t>a) 70% din valoarea garanţiei, în termen de 14 zile de la data încheierii procesului-verbal de recepţie la terminarea lucrărilor, dacă nu a ridicat până la acea dată pretenţii asupra ei, iar riscul pentru vicii ascunse este minim;</w:t>
      </w:r>
    </w:p>
    <w:p w:rsidR="005307F9" w:rsidRPr="009A7898" w:rsidRDefault="005307F9" w:rsidP="005307F9">
      <w:pPr>
        <w:pStyle w:val="NormalWeb"/>
        <w:shd w:val="clear" w:color="auto" w:fill="FFFFFF"/>
        <w:spacing w:before="0" w:beforeAutospacing="0" w:after="0" w:afterAutospacing="0"/>
        <w:rPr>
          <w:rStyle w:val="punct1"/>
          <w:b w:val="0"/>
          <w:lang w:val="ro-RO"/>
        </w:rPr>
      </w:pPr>
      <w:r w:rsidRPr="009A7898">
        <w:rPr>
          <w:rStyle w:val="punct1"/>
          <w:b w:val="0"/>
          <w:lang w:val="ro-RO"/>
        </w:rPr>
        <w:t xml:space="preserve"> b) restul de 30%</w:t>
      </w:r>
      <w:r w:rsidR="00D7125C">
        <w:rPr>
          <w:rStyle w:val="punct1"/>
          <w:b w:val="0"/>
          <w:lang w:val="ro-RO"/>
        </w:rPr>
        <w:t xml:space="preserve"> </w:t>
      </w:r>
      <w:r w:rsidR="001F5B94">
        <w:rPr>
          <w:rStyle w:val="punct1"/>
          <w:b w:val="0"/>
          <w:lang w:val="ro-RO"/>
        </w:rPr>
        <w:t>din valoarea garanț</w:t>
      </w:r>
      <w:r w:rsidRPr="009A7898">
        <w:rPr>
          <w:rStyle w:val="punct1"/>
          <w:b w:val="0"/>
          <w:lang w:val="ro-RO"/>
        </w:rPr>
        <w:t>iei, la expirarea perioadei de garantie a lucrarilor executate pe baza procesului verbal de rec</w:t>
      </w:r>
      <w:r w:rsidR="00C97218">
        <w:rPr>
          <w:rStyle w:val="punct1"/>
          <w:b w:val="0"/>
          <w:lang w:val="ro-RO"/>
        </w:rPr>
        <w:t xml:space="preserve">eptie </w:t>
      </w:r>
      <w:r w:rsidR="00D83842">
        <w:rPr>
          <w:rStyle w:val="punct1"/>
          <w:b w:val="0"/>
          <w:lang w:val="ro-RO"/>
        </w:rPr>
        <w:t>finală</w:t>
      </w:r>
      <w:r w:rsidRPr="009A7898">
        <w:rPr>
          <w:rStyle w:val="punct1"/>
          <w:b w:val="0"/>
          <w:lang w:val="ro-RO"/>
        </w:rPr>
        <w:t>.</w:t>
      </w:r>
    </w:p>
    <w:p w:rsidR="00663C76" w:rsidRPr="009A7898" w:rsidRDefault="00AF5C90" w:rsidP="00663C76">
      <w:pPr>
        <w:jc w:val="both"/>
        <w:rPr>
          <w:rStyle w:val="punct1"/>
          <w:rFonts w:ascii="Times New Roman" w:hAnsi="Times New Roman"/>
          <w:b w:val="0"/>
          <w:sz w:val="24"/>
          <w:szCs w:val="24"/>
        </w:rPr>
      </w:pPr>
      <w:r w:rsidRPr="009A7898">
        <w:rPr>
          <w:rStyle w:val="punct1"/>
          <w:rFonts w:ascii="Times New Roman" w:hAnsi="Times New Roman"/>
          <w:b w:val="0"/>
          <w:sz w:val="24"/>
          <w:szCs w:val="24"/>
        </w:rPr>
        <w:t>11</w:t>
      </w:r>
      <w:r w:rsidR="00663C76" w:rsidRPr="009A7898">
        <w:rPr>
          <w:rStyle w:val="punct1"/>
          <w:rFonts w:ascii="Times New Roman" w:hAnsi="Times New Roman"/>
          <w:b w:val="0"/>
          <w:sz w:val="24"/>
          <w:szCs w:val="24"/>
        </w:rPr>
        <w:t xml:space="preserve">.5.  - Garanţia produselor este distinctă de garanţia </w:t>
      </w:r>
      <w:r w:rsidR="001E7863" w:rsidRPr="009A7898">
        <w:rPr>
          <w:rStyle w:val="punct1"/>
          <w:rFonts w:ascii="Times New Roman" w:hAnsi="Times New Roman"/>
          <w:b w:val="0"/>
          <w:sz w:val="24"/>
          <w:szCs w:val="24"/>
        </w:rPr>
        <w:t>de bună execuţie a contractului.</w:t>
      </w:r>
      <w:r w:rsidR="00663C76" w:rsidRPr="009A7898">
        <w:rPr>
          <w:rStyle w:val="punct1"/>
          <w:rFonts w:ascii="Times New Roman" w:hAnsi="Times New Roman"/>
          <w:b w:val="0"/>
          <w:sz w:val="24"/>
          <w:szCs w:val="24"/>
        </w:rPr>
        <w:t xml:space="preserve">  </w:t>
      </w:r>
    </w:p>
    <w:p w:rsidR="00663C76" w:rsidRPr="009A7898" w:rsidRDefault="00663C76" w:rsidP="00F341D3">
      <w:pPr>
        <w:jc w:val="both"/>
        <w:rPr>
          <w:rFonts w:ascii="Times New Roman" w:hAnsi="Times New Roman"/>
          <w:color w:val="000000"/>
          <w:sz w:val="24"/>
          <w:szCs w:val="24"/>
        </w:rPr>
      </w:pPr>
    </w:p>
    <w:p w:rsidR="00765483" w:rsidRPr="009A7898" w:rsidRDefault="00765483" w:rsidP="00765483">
      <w:pPr>
        <w:ind w:firstLine="0"/>
        <w:rPr>
          <w:rStyle w:val="punct1"/>
          <w:rFonts w:ascii="Times New Roman" w:hAnsi="Times New Roman"/>
          <w:b w:val="0"/>
          <w:bCs w:val="0"/>
          <w:sz w:val="24"/>
          <w:szCs w:val="24"/>
        </w:rPr>
      </w:pPr>
      <w:bookmarkStart w:id="32" w:name="tree#1835"/>
      <w:bookmarkEnd w:id="31"/>
    </w:p>
    <w:p w:rsidR="00AA669F" w:rsidRPr="00765483" w:rsidRDefault="00AA669F" w:rsidP="00765483">
      <w:pPr>
        <w:jc w:val="center"/>
        <w:rPr>
          <w:rFonts w:ascii="Times New Roman" w:hAnsi="Times New Roman"/>
          <w:b/>
          <w:bCs/>
          <w:color w:val="000000"/>
          <w:sz w:val="24"/>
          <w:szCs w:val="24"/>
        </w:rPr>
      </w:pPr>
      <w:r w:rsidRPr="009A7898">
        <w:rPr>
          <w:rStyle w:val="punct1"/>
          <w:rFonts w:ascii="Times New Roman" w:hAnsi="Times New Roman"/>
          <w:sz w:val="24"/>
          <w:szCs w:val="24"/>
        </w:rPr>
        <w:t>Clauze specifice</w:t>
      </w:r>
    </w:p>
    <w:p w:rsidR="00745F4A" w:rsidRPr="009A7898" w:rsidRDefault="00745F4A" w:rsidP="00AA669F">
      <w:pPr>
        <w:jc w:val="center"/>
        <w:rPr>
          <w:rFonts w:ascii="Times New Roman" w:hAnsi="Times New Roman"/>
          <w:color w:val="000000"/>
          <w:sz w:val="24"/>
          <w:szCs w:val="24"/>
        </w:rPr>
      </w:pPr>
    </w:p>
    <w:p w:rsidR="001D47A5" w:rsidRPr="009A7898" w:rsidRDefault="00C8599A" w:rsidP="00765483">
      <w:pPr>
        <w:jc w:val="both"/>
        <w:rPr>
          <w:rFonts w:ascii="Times New Roman" w:hAnsi="Times New Roman"/>
          <w:color w:val="000000"/>
          <w:sz w:val="24"/>
          <w:szCs w:val="24"/>
        </w:rPr>
      </w:pPr>
      <w:bookmarkStart w:id="33" w:name="tree#1840"/>
      <w:bookmarkEnd w:id="32"/>
      <w:r w:rsidRPr="009A7898">
        <w:rPr>
          <w:rStyle w:val="punct1"/>
          <w:rFonts w:ascii="Times New Roman" w:hAnsi="Times New Roman"/>
          <w:sz w:val="24"/>
          <w:szCs w:val="24"/>
        </w:rPr>
        <w:t>1</w:t>
      </w:r>
      <w:r w:rsidR="00AF5C90" w:rsidRPr="009A7898">
        <w:rPr>
          <w:rStyle w:val="punct1"/>
          <w:rFonts w:ascii="Times New Roman" w:hAnsi="Times New Roman"/>
          <w:sz w:val="24"/>
          <w:szCs w:val="24"/>
        </w:rPr>
        <w:t>2</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Începere, finalizare, întârzieri, sistare</w:t>
      </w:r>
      <w:r w:rsidR="00F341D3" w:rsidRPr="009A7898">
        <w:rPr>
          <w:rFonts w:ascii="Times New Roman" w:hAnsi="Times New Roman"/>
          <w:color w:val="000000"/>
          <w:sz w:val="24"/>
          <w:szCs w:val="24"/>
        </w:rPr>
        <w:t xml:space="preserve"> </w:t>
      </w:r>
    </w:p>
    <w:p w:rsidR="00F341D3" w:rsidRPr="009A7898" w:rsidRDefault="00AF5C90" w:rsidP="00AF5C90">
      <w:pPr>
        <w:ind w:firstLine="0"/>
        <w:jc w:val="both"/>
        <w:rPr>
          <w:rFonts w:ascii="Times New Roman" w:hAnsi="Times New Roman"/>
          <w:color w:val="000000"/>
          <w:sz w:val="24"/>
          <w:szCs w:val="24"/>
        </w:rPr>
      </w:pPr>
      <w:bookmarkStart w:id="34" w:name="tree#1841"/>
      <w:bookmarkEnd w:id="33"/>
      <w:r w:rsidRPr="009A7898">
        <w:rPr>
          <w:rStyle w:val="punct1"/>
          <w:rFonts w:ascii="Times New Roman" w:hAnsi="Times New Roman"/>
          <w:sz w:val="24"/>
          <w:szCs w:val="24"/>
        </w:rPr>
        <w:t xml:space="preserve">            </w:t>
      </w:r>
      <w:r w:rsidR="00F341D3" w:rsidRPr="009A7898">
        <w:rPr>
          <w:rStyle w:val="punct1"/>
          <w:rFonts w:ascii="Times New Roman" w:hAnsi="Times New Roman"/>
          <w:sz w:val="24"/>
          <w:szCs w:val="24"/>
        </w:rPr>
        <w:t> </w:t>
      </w:r>
      <w:r w:rsidR="00C8599A" w:rsidRPr="009A7898">
        <w:rPr>
          <w:rStyle w:val="punct1"/>
          <w:rFonts w:ascii="Times New Roman" w:hAnsi="Times New Roman"/>
          <w:b w:val="0"/>
          <w:sz w:val="24"/>
          <w:szCs w:val="24"/>
        </w:rPr>
        <w:t>1</w:t>
      </w:r>
      <w:r w:rsidRPr="009A7898">
        <w:rPr>
          <w:rStyle w:val="punct1"/>
          <w:rFonts w:ascii="Times New Roman" w:hAnsi="Times New Roman"/>
          <w:b w:val="0"/>
          <w:sz w:val="24"/>
          <w:szCs w:val="24"/>
        </w:rPr>
        <w:t>2</w:t>
      </w:r>
      <w:r w:rsidR="00F341D3" w:rsidRPr="009A7898">
        <w:rPr>
          <w:rStyle w:val="punct1"/>
          <w:rFonts w:ascii="Times New Roman" w:hAnsi="Times New Roman"/>
          <w:b w:val="0"/>
          <w:sz w:val="24"/>
          <w:szCs w:val="24"/>
        </w:rPr>
        <w:t>.1.</w:t>
      </w:r>
      <w:r w:rsidR="00F341D3" w:rsidRPr="009A7898">
        <w:rPr>
          <w:rFonts w:ascii="Times New Roman" w:hAnsi="Times New Roman"/>
          <w:color w:val="000000"/>
          <w:sz w:val="24"/>
          <w:szCs w:val="24"/>
        </w:rPr>
        <w:t xml:space="preserve"> - (1</w:t>
      </w:r>
      <w:bookmarkStart w:id="35" w:name="tree#1842"/>
      <w:bookmarkEnd w:id="34"/>
      <w:r w:rsidR="00F341D3" w:rsidRPr="009A7898">
        <w:rPr>
          <w:rFonts w:ascii="Times New Roman" w:hAnsi="Times New Roman"/>
          <w:color w:val="000000"/>
          <w:sz w:val="24"/>
          <w:szCs w:val="24"/>
        </w:rPr>
        <w:t xml:space="preserve">) </w:t>
      </w:r>
      <w:r w:rsidR="00E26944" w:rsidRPr="009A7898">
        <w:rPr>
          <w:rFonts w:ascii="Times New Roman" w:hAnsi="Times New Roman"/>
          <w:color w:val="000000"/>
          <w:sz w:val="24"/>
          <w:szCs w:val="24"/>
        </w:rPr>
        <w:t>Executantul</w:t>
      </w:r>
      <w:r w:rsidR="00F341D3" w:rsidRPr="009A7898">
        <w:rPr>
          <w:rFonts w:ascii="Times New Roman" w:hAnsi="Times New Roman"/>
          <w:color w:val="000000"/>
          <w:sz w:val="24"/>
          <w:szCs w:val="24"/>
        </w:rPr>
        <w:t xml:space="preserve"> are obligaţia de a începe </w:t>
      </w:r>
      <w:r w:rsidR="00E26944" w:rsidRPr="009A7898">
        <w:rPr>
          <w:rFonts w:ascii="Times New Roman" w:hAnsi="Times New Roman"/>
          <w:color w:val="000000"/>
          <w:sz w:val="24"/>
          <w:szCs w:val="24"/>
        </w:rPr>
        <w:t>executarea</w:t>
      </w:r>
      <w:r w:rsidR="00F341D3" w:rsidRPr="009A7898">
        <w:rPr>
          <w:rFonts w:ascii="Times New Roman" w:hAnsi="Times New Roman"/>
          <w:color w:val="000000"/>
          <w:sz w:val="24"/>
          <w:szCs w:val="24"/>
        </w:rPr>
        <w:t xml:space="preserve"> </w:t>
      </w:r>
      <w:r w:rsidR="00E26944" w:rsidRPr="009A7898">
        <w:rPr>
          <w:rFonts w:ascii="Times New Roman" w:hAnsi="Times New Roman"/>
          <w:color w:val="000000"/>
          <w:sz w:val="24"/>
          <w:szCs w:val="24"/>
        </w:rPr>
        <w:t>lucrarilor</w:t>
      </w:r>
      <w:r w:rsidR="00F341D3" w:rsidRPr="009A7898">
        <w:rPr>
          <w:rFonts w:ascii="Times New Roman" w:hAnsi="Times New Roman"/>
          <w:color w:val="000000"/>
          <w:sz w:val="24"/>
          <w:szCs w:val="24"/>
        </w:rPr>
        <w:t xml:space="preserve"> în cel mai scurt </w:t>
      </w:r>
      <w:r w:rsidR="00FC1686" w:rsidRPr="009A7898">
        <w:rPr>
          <w:rFonts w:ascii="Times New Roman" w:hAnsi="Times New Roman"/>
          <w:color w:val="000000"/>
          <w:sz w:val="24"/>
          <w:szCs w:val="24"/>
        </w:rPr>
        <w:t xml:space="preserve">timp </w:t>
      </w:r>
      <w:r w:rsidR="00F341D3" w:rsidRPr="009A7898">
        <w:rPr>
          <w:rFonts w:ascii="Times New Roman" w:hAnsi="Times New Roman"/>
          <w:color w:val="000000"/>
          <w:sz w:val="24"/>
          <w:szCs w:val="24"/>
        </w:rPr>
        <w:t xml:space="preserve">posibil, </w:t>
      </w:r>
      <w:r w:rsidR="00FB0474" w:rsidRPr="009A7898">
        <w:rPr>
          <w:rFonts w:ascii="Times New Roman" w:hAnsi="Times New Roman"/>
          <w:color w:val="000000"/>
          <w:sz w:val="24"/>
          <w:szCs w:val="24"/>
        </w:rPr>
        <w:t>de la semnarea contractului</w:t>
      </w:r>
      <w:r w:rsidR="00F341D3" w:rsidRPr="009A7898">
        <w:rPr>
          <w:rFonts w:ascii="Times New Roman" w:hAnsi="Times New Roman"/>
          <w:color w:val="000000"/>
          <w:sz w:val="24"/>
          <w:szCs w:val="24"/>
        </w:rPr>
        <w:t>.</w:t>
      </w:r>
    </w:p>
    <w:p w:rsidR="00FC1686" w:rsidRPr="009A7898" w:rsidRDefault="00D7125C" w:rsidP="00FC1686">
      <w:pPr>
        <w:ind w:firstLine="0"/>
        <w:jc w:val="both"/>
        <w:rPr>
          <w:rFonts w:ascii="Times New Roman" w:hAnsi="Times New Roman"/>
          <w:color w:val="000000"/>
          <w:sz w:val="24"/>
          <w:szCs w:val="24"/>
        </w:rPr>
      </w:pPr>
      <w:r>
        <w:rPr>
          <w:rFonts w:ascii="Times New Roman" w:hAnsi="Times New Roman"/>
          <w:color w:val="000000"/>
          <w:sz w:val="24"/>
          <w:szCs w:val="24"/>
        </w:rPr>
        <w:t xml:space="preserve">             </w:t>
      </w:r>
      <w:r w:rsidR="009B10F7" w:rsidRPr="009A7898">
        <w:rPr>
          <w:rFonts w:ascii="Times New Roman" w:hAnsi="Times New Roman"/>
          <w:color w:val="000000"/>
          <w:sz w:val="24"/>
          <w:szCs w:val="24"/>
        </w:rPr>
        <w:t xml:space="preserve">(2) În cazul în care </w:t>
      </w:r>
      <w:r w:rsidR="00ED0534" w:rsidRPr="009A7898">
        <w:rPr>
          <w:rFonts w:ascii="Times New Roman" w:hAnsi="Times New Roman"/>
          <w:color w:val="000000"/>
          <w:sz w:val="24"/>
          <w:szCs w:val="24"/>
        </w:rPr>
        <w:t>executantul</w:t>
      </w:r>
      <w:r w:rsidR="009B10F7" w:rsidRPr="009A7898">
        <w:rPr>
          <w:rFonts w:ascii="Times New Roman" w:hAnsi="Times New Roman"/>
          <w:color w:val="000000"/>
          <w:sz w:val="24"/>
          <w:szCs w:val="24"/>
        </w:rPr>
        <w:t xml:space="preserve"> suferă întârzieri datorate în exclusivitate achizitorului, părţile vor stabili de comun acord p</w:t>
      </w:r>
      <w:r w:rsidR="00981BF2">
        <w:rPr>
          <w:rFonts w:ascii="Times New Roman" w:hAnsi="Times New Roman"/>
          <w:color w:val="000000"/>
          <w:sz w:val="24"/>
          <w:szCs w:val="24"/>
        </w:rPr>
        <w:t>relungirea perioadei de executare</w:t>
      </w:r>
      <w:r w:rsidR="009B10F7" w:rsidRPr="009A7898">
        <w:rPr>
          <w:rFonts w:ascii="Times New Roman" w:hAnsi="Times New Roman"/>
          <w:color w:val="000000"/>
          <w:sz w:val="24"/>
          <w:szCs w:val="24"/>
        </w:rPr>
        <w:t xml:space="preserve"> a </w:t>
      </w:r>
      <w:r w:rsidR="00981BF2">
        <w:rPr>
          <w:rFonts w:ascii="Times New Roman" w:hAnsi="Times New Roman"/>
          <w:color w:val="000000"/>
          <w:sz w:val="24"/>
          <w:szCs w:val="24"/>
        </w:rPr>
        <w:t>lucrării.</w:t>
      </w:r>
    </w:p>
    <w:p w:rsidR="004A297D" w:rsidRPr="009A7898" w:rsidRDefault="009B10F7" w:rsidP="00FC1686">
      <w:pPr>
        <w:ind w:firstLine="0"/>
        <w:jc w:val="both"/>
        <w:rPr>
          <w:rFonts w:ascii="Times New Roman" w:hAnsi="Times New Roman"/>
          <w:color w:val="000000"/>
          <w:sz w:val="24"/>
          <w:szCs w:val="24"/>
        </w:rPr>
      </w:pPr>
      <w:r w:rsidRPr="009A7898">
        <w:rPr>
          <w:rFonts w:ascii="Times New Roman" w:hAnsi="Times New Roman"/>
          <w:color w:val="000000"/>
          <w:sz w:val="24"/>
          <w:szCs w:val="24"/>
        </w:rPr>
        <w:tab/>
      </w:r>
      <w:r w:rsidR="00C8599A" w:rsidRPr="009A7898">
        <w:rPr>
          <w:rFonts w:ascii="Times New Roman" w:hAnsi="Times New Roman"/>
          <w:color w:val="000000"/>
          <w:sz w:val="24"/>
          <w:szCs w:val="24"/>
        </w:rPr>
        <w:t>1</w:t>
      </w:r>
      <w:r w:rsidR="00AF5C90" w:rsidRPr="009A7898">
        <w:rPr>
          <w:rFonts w:ascii="Times New Roman" w:hAnsi="Times New Roman"/>
          <w:color w:val="000000"/>
          <w:sz w:val="24"/>
          <w:szCs w:val="24"/>
        </w:rPr>
        <w:t>2</w:t>
      </w:r>
      <w:r w:rsidRPr="009A7898">
        <w:rPr>
          <w:rFonts w:ascii="Times New Roman" w:hAnsi="Times New Roman"/>
          <w:color w:val="000000"/>
          <w:sz w:val="24"/>
          <w:szCs w:val="24"/>
        </w:rPr>
        <w:t xml:space="preserve">.2.- </w:t>
      </w:r>
      <w:r w:rsidR="00ED0534" w:rsidRPr="009A7898">
        <w:rPr>
          <w:rFonts w:ascii="Times New Roman" w:hAnsi="Times New Roman"/>
          <w:color w:val="000000"/>
          <w:sz w:val="24"/>
          <w:szCs w:val="24"/>
        </w:rPr>
        <w:t xml:space="preserve">Lucrarile realizate </w:t>
      </w:r>
      <w:r w:rsidRPr="009A7898">
        <w:rPr>
          <w:rFonts w:ascii="Times New Roman" w:hAnsi="Times New Roman"/>
          <w:color w:val="000000"/>
          <w:sz w:val="24"/>
          <w:szCs w:val="24"/>
        </w:rPr>
        <w:t xml:space="preserve"> în baza contractului trebuie finalizate în termenul convenit </w:t>
      </w:r>
      <w:r w:rsidR="009126B7" w:rsidRPr="009A7898">
        <w:rPr>
          <w:rFonts w:ascii="Times New Roman" w:hAnsi="Times New Roman"/>
          <w:color w:val="000000"/>
          <w:sz w:val="24"/>
          <w:szCs w:val="24"/>
        </w:rPr>
        <w:t>prin prezentul contrac</w:t>
      </w:r>
      <w:r w:rsidR="00CF0BB5" w:rsidRPr="009A7898">
        <w:rPr>
          <w:rFonts w:ascii="Times New Roman" w:hAnsi="Times New Roman"/>
          <w:color w:val="000000"/>
          <w:sz w:val="24"/>
          <w:szCs w:val="24"/>
        </w:rPr>
        <w:t>t</w:t>
      </w:r>
      <w:r w:rsidR="004A297D" w:rsidRPr="009A7898">
        <w:rPr>
          <w:rFonts w:ascii="Times New Roman" w:hAnsi="Times New Roman"/>
          <w:color w:val="000000"/>
          <w:sz w:val="24"/>
          <w:szCs w:val="24"/>
        </w:rPr>
        <w:t>.</w:t>
      </w:r>
    </w:p>
    <w:p w:rsidR="009B10F7" w:rsidRPr="009A7898" w:rsidRDefault="009B10F7" w:rsidP="00FC1686">
      <w:pPr>
        <w:ind w:firstLine="0"/>
        <w:jc w:val="both"/>
        <w:rPr>
          <w:rFonts w:ascii="Times New Roman" w:hAnsi="Times New Roman"/>
          <w:color w:val="000000"/>
          <w:sz w:val="24"/>
          <w:szCs w:val="24"/>
        </w:rPr>
      </w:pPr>
      <w:r w:rsidRPr="009A7898">
        <w:rPr>
          <w:rFonts w:ascii="Times New Roman" w:hAnsi="Times New Roman"/>
          <w:color w:val="000000"/>
          <w:sz w:val="24"/>
          <w:szCs w:val="24"/>
        </w:rPr>
        <w:tab/>
      </w:r>
      <w:r w:rsidR="00C8599A" w:rsidRPr="009A7898">
        <w:rPr>
          <w:rFonts w:ascii="Times New Roman" w:hAnsi="Times New Roman"/>
          <w:color w:val="000000"/>
          <w:sz w:val="24"/>
          <w:szCs w:val="24"/>
        </w:rPr>
        <w:t>1</w:t>
      </w:r>
      <w:r w:rsidR="00AF5C90" w:rsidRPr="009A7898">
        <w:rPr>
          <w:rFonts w:ascii="Times New Roman" w:hAnsi="Times New Roman"/>
          <w:color w:val="000000"/>
          <w:sz w:val="24"/>
          <w:szCs w:val="24"/>
        </w:rPr>
        <w:t>2</w:t>
      </w:r>
      <w:r w:rsidRPr="009A7898">
        <w:rPr>
          <w:rFonts w:ascii="Times New Roman" w:hAnsi="Times New Roman"/>
          <w:color w:val="000000"/>
          <w:sz w:val="24"/>
          <w:szCs w:val="24"/>
        </w:rPr>
        <w:t>.3.- Cu excepţia prevederilor cap.</w:t>
      </w:r>
      <w:r w:rsidR="00E322F0" w:rsidRPr="009A7898">
        <w:rPr>
          <w:rFonts w:ascii="Times New Roman" w:hAnsi="Times New Roman"/>
          <w:color w:val="000000"/>
          <w:sz w:val="24"/>
          <w:szCs w:val="24"/>
        </w:rPr>
        <w:t>1</w:t>
      </w:r>
      <w:r w:rsidR="00C365B7" w:rsidRPr="009A7898">
        <w:rPr>
          <w:rFonts w:ascii="Times New Roman" w:hAnsi="Times New Roman"/>
          <w:color w:val="000000"/>
          <w:sz w:val="24"/>
          <w:szCs w:val="24"/>
        </w:rPr>
        <w:t>7</w:t>
      </w:r>
      <w:r w:rsidRPr="009A7898">
        <w:rPr>
          <w:rFonts w:ascii="Times New Roman" w:hAnsi="Times New Roman"/>
          <w:color w:val="000000"/>
          <w:sz w:val="24"/>
          <w:szCs w:val="24"/>
        </w:rPr>
        <w:t xml:space="preserve">, orice întârziere în îndeplinirea contractului de către </w:t>
      </w:r>
      <w:r w:rsidR="00ED0534" w:rsidRPr="009A7898">
        <w:rPr>
          <w:rFonts w:ascii="Times New Roman" w:hAnsi="Times New Roman"/>
          <w:color w:val="000000"/>
          <w:sz w:val="24"/>
          <w:szCs w:val="24"/>
        </w:rPr>
        <w:t>executant</w:t>
      </w:r>
      <w:r w:rsidRPr="009A7898">
        <w:rPr>
          <w:rFonts w:ascii="Times New Roman" w:hAnsi="Times New Roman"/>
          <w:color w:val="000000"/>
          <w:sz w:val="24"/>
          <w:szCs w:val="24"/>
        </w:rPr>
        <w:t xml:space="preserve">, dă dreptul achizitorului de a solicita penalităţi </w:t>
      </w:r>
      <w:r w:rsidR="00FE4268" w:rsidRPr="009A7898">
        <w:rPr>
          <w:rFonts w:ascii="Times New Roman" w:hAnsi="Times New Roman"/>
          <w:color w:val="000000"/>
          <w:sz w:val="24"/>
          <w:szCs w:val="24"/>
        </w:rPr>
        <w:t>executantului</w:t>
      </w:r>
      <w:r w:rsidRPr="009A7898">
        <w:rPr>
          <w:rFonts w:ascii="Times New Roman" w:hAnsi="Times New Roman"/>
          <w:color w:val="000000"/>
          <w:sz w:val="24"/>
          <w:szCs w:val="24"/>
        </w:rPr>
        <w:t xml:space="preserve">, potrivit prevederilor art. </w:t>
      </w:r>
      <w:r w:rsidR="00AF5C90" w:rsidRPr="009A7898">
        <w:rPr>
          <w:rFonts w:ascii="Times New Roman" w:hAnsi="Times New Roman"/>
          <w:color w:val="000000"/>
          <w:sz w:val="24"/>
          <w:szCs w:val="24"/>
        </w:rPr>
        <w:t>10</w:t>
      </w:r>
      <w:r w:rsidRPr="009A7898">
        <w:rPr>
          <w:rFonts w:ascii="Times New Roman" w:hAnsi="Times New Roman"/>
          <w:color w:val="000000"/>
          <w:sz w:val="24"/>
          <w:szCs w:val="24"/>
        </w:rPr>
        <w:t>.1.</w:t>
      </w:r>
    </w:p>
    <w:p w:rsidR="009126B7" w:rsidRPr="009A7898" w:rsidRDefault="00C8599A" w:rsidP="00AF5C90">
      <w:pPr>
        <w:jc w:val="both"/>
        <w:rPr>
          <w:rFonts w:ascii="Times New Roman" w:hAnsi="Times New Roman"/>
          <w:color w:val="000000"/>
          <w:sz w:val="24"/>
          <w:szCs w:val="24"/>
        </w:rPr>
      </w:pPr>
      <w:r w:rsidRPr="009A7898">
        <w:rPr>
          <w:rFonts w:ascii="Times New Roman" w:hAnsi="Times New Roman"/>
          <w:color w:val="000000"/>
          <w:sz w:val="24"/>
          <w:szCs w:val="24"/>
        </w:rPr>
        <w:lastRenderedPageBreak/>
        <w:t>1</w:t>
      </w:r>
      <w:r w:rsidR="00AF5C90" w:rsidRPr="009A7898">
        <w:rPr>
          <w:rFonts w:ascii="Times New Roman" w:hAnsi="Times New Roman"/>
          <w:color w:val="000000"/>
          <w:sz w:val="24"/>
          <w:szCs w:val="24"/>
        </w:rPr>
        <w:t>2</w:t>
      </w:r>
      <w:r w:rsidR="009126B7" w:rsidRPr="009A7898">
        <w:rPr>
          <w:rFonts w:ascii="Times New Roman" w:hAnsi="Times New Roman"/>
          <w:color w:val="000000"/>
          <w:sz w:val="24"/>
          <w:szCs w:val="24"/>
        </w:rPr>
        <w:t xml:space="preserve">.4.- </w:t>
      </w:r>
      <w:r w:rsidR="00ED0534" w:rsidRPr="009A7898">
        <w:rPr>
          <w:rFonts w:ascii="Times New Roman" w:hAnsi="Times New Roman"/>
          <w:color w:val="000000"/>
          <w:sz w:val="24"/>
          <w:szCs w:val="24"/>
        </w:rPr>
        <w:t>Executantul</w:t>
      </w:r>
      <w:r w:rsidR="009126B7" w:rsidRPr="009A7898">
        <w:rPr>
          <w:rFonts w:ascii="Times New Roman" w:hAnsi="Times New Roman"/>
          <w:color w:val="000000"/>
          <w:sz w:val="24"/>
          <w:szCs w:val="24"/>
        </w:rPr>
        <w:t xml:space="preserve"> are obligaţia de a asigura accesul reprezentantului achizitorului la locul de muncă şi, oriunde îşi desfăşoară activităţile legale de îndeplinirea obligaţiilor asumate prin contract, inclusiv pentru verificarea lucrărilor ascunse;</w:t>
      </w:r>
    </w:p>
    <w:p w:rsidR="001B322B" w:rsidRPr="009A7898" w:rsidRDefault="00C40435" w:rsidP="00FC1686">
      <w:pPr>
        <w:ind w:firstLine="0"/>
        <w:jc w:val="both"/>
        <w:rPr>
          <w:rFonts w:ascii="Times New Roman" w:hAnsi="Times New Roman"/>
          <w:color w:val="000000"/>
          <w:sz w:val="24"/>
          <w:szCs w:val="24"/>
        </w:rPr>
      </w:pPr>
      <w:r w:rsidRPr="009A7898">
        <w:rPr>
          <w:rFonts w:ascii="Times New Roman" w:hAnsi="Times New Roman"/>
          <w:color w:val="000000"/>
          <w:sz w:val="24"/>
          <w:szCs w:val="24"/>
        </w:rPr>
        <w:t xml:space="preserve">              </w:t>
      </w:r>
      <w:r w:rsidR="00C8599A" w:rsidRPr="009A7898">
        <w:rPr>
          <w:rFonts w:ascii="Times New Roman" w:hAnsi="Times New Roman"/>
          <w:color w:val="000000"/>
          <w:sz w:val="24"/>
          <w:szCs w:val="24"/>
        </w:rPr>
        <w:t>1</w:t>
      </w:r>
      <w:r w:rsidR="00AF5C90" w:rsidRPr="009A7898">
        <w:rPr>
          <w:rFonts w:ascii="Times New Roman" w:hAnsi="Times New Roman"/>
          <w:color w:val="000000"/>
          <w:sz w:val="24"/>
          <w:szCs w:val="24"/>
        </w:rPr>
        <w:t>2</w:t>
      </w:r>
      <w:r w:rsidR="00B41EEE" w:rsidRPr="009A7898">
        <w:rPr>
          <w:rFonts w:ascii="Times New Roman" w:hAnsi="Times New Roman"/>
          <w:color w:val="000000"/>
          <w:sz w:val="24"/>
          <w:szCs w:val="24"/>
        </w:rPr>
        <w:t>.</w:t>
      </w:r>
      <w:r w:rsidRPr="009A7898">
        <w:rPr>
          <w:rFonts w:ascii="Times New Roman" w:hAnsi="Times New Roman"/>
          <w:color w:val="000000"/>
          <w:sz w:val="24"/>
          <w:szCs w:val="24"/>
        </w:rPr>
        <w:t>5</w:t>
      </w:r>
      <w:r w:rsidR="00B41EEE" w:rsidRPr="009A7898">
        <w:rPr>
          <w:rFonts w:ascii="Times New Roman" w:hAnsi="Times New Roman"/>
          <w:color w:val="000000"/>
          <w:sz w:val="24"/>
          <w:szCs w:val="24"/>
        </w:rPr>
        <w:t xml:space="preserve">- Achizitorul are dreptul de a verifica modul de </w:t>
      </w:r>
      <w:r w:rsidR="00C97218">
        <w:rPr>
          <w:rFonts w:ascii="Times New Roman" w:hAnsi="Times New Roman"/>
          <w:color w:val="000000"/>
          <w:sz w:val="24"/>
          <w:szCs w:val="24"/>
        </w:rPr>
        <w:t>realizare a lucră</w:t>
      </w:r>
      <w:r w:rsidR="00ED0534" w:rsidRPr="009A7898">
        <w:rPr>
          <w:rFonts w:ascii="Times New Roman" w:hAnsi="Times New Roman"/>
          <w:color w:val="000000"/>
          <w:sz w:val="24"/>
          <w:szCs w:val="24"/>
        </w:rPr>
        <w:t>rilor</w:t>
      </w:r>
      <w:r w:rsidR="00B41EEE" w:rsidRPr="009A7898">
        <w:rPr>
          <w:rFonts w:ascii="Times New Roman" w:hAnsi="Times New Roman"/>
          <w:color w:val="000000"/>
          <w:sz w:val="24"/>
          <w:szCs w:val="24"/>
        </w:rPr>
        <w:t xml:space="preserve">  pentru a stabili conformitatea lor. </w:t>
      </w:r>
    </w:p>
    <w:p w:rsidR="001B322B" w:rsidRPr="009A7898" w:rsidRDefault="001B322B" w:rsidP="00FC1686">
      <w:pPr>
        <w:ind w:firstLine="0"/>
        <w:jc w:val="both"/>
        <w:rPr>
          <w:rFonts w:ascii="Times New Roman" w:hAnsi="Times New Roman"/>
          <w:color w:val="000000"/>
          <w:sz w:val="24"/>
          <w:szCs w:val="24"/>
        </w:rPr>
      </w:pPr>
    </w:p>
    <w:p w:rsidR="00765483" w:rsidRPr="009A7898" w:rsidRDefault="00CD25EB" w:rsidP="00765483">
      <w:pPr>
        <w:jc w:val="both"/>
        <w:rPr>
          <w:rFonts w:ascii="Times New Roman" w:hAnsi="Times New Roman"/>
          <w:b/>
          <w:color w:val="000000"/>
          <w:sz w:val="24"/>
          <w:szCs w:val="24"/>
        </w:rPr>
      </w:pPr>
      <w:r w:rsidRPr="009A7898">
        <w:rPr>
          <w:rFonts w:ascii="Times New Roman" w:hAnsi="Times New Roman"/>
          <w:color w:val="000000"/>
          <w:sz w:val="24"/>
          <w:szCs w:val="24"/>
        </w:rPr>
        <w:t xml:space="preserve"> </w:t>
      </w:r>
      <w:r w:rsidR="00765483">
        <w:rPr>
          <w:rFonts w:ascii="Times New Roman" w:hAnsi="Times New Roman"/>
          <w:b/>
          <w:color w:val="000000"/>
          <w:sz w:val="24"/>
          <w:szCs w:val="24"/>
        </w:rPr>
        <w:t>13. Recepț</w:t>
      </w:r>
      <w:r w:rsidR="00D7125C">
        <w:rPr>
          <w:rFonts w:ascii="Times New Roman" w:hAnsi="Times New Roman"/>
          <w:b/>
          <w:color w:val="000000"/>
          <w:sz w:val="24"/>
          <w:szCs w:val="24"/>
        </w:rPr>
        <w:t>ie, inspecții ș</w:t>
      </w:r>
      <w:r w:rsidRPr="009A7898">
        <w:rPr>
          <w:rFonts w:ascii="Times New Roman" w:hAnsi="Times New Roman"/>
          <w:b/>
          <w:color w:val="000000"/>
          <w:sz w:val="24"/>
          <w:szCs w:val="24"/>
        </w:rPr>
        <w:t>i teste</w:t>
      </w:r>
    </w:p>
    <w:p w:rsidR="004B3F7D" w:rsidRPr="009A7898" w:rsidRDefault="004B3F7D" w:rsidP="004B3F7D">
      <w:pPr>
        <w:jc w:val="both"/>
        <w:rPr>
          <w:rFonts w:ascii="Times New Roman" w:hAnsi="Times New Roman"/>
          <w:color w:val="000000"/>
          <w:sz w:val="24"/>
          <w:szCs w:val="24"/>
        </w:rPr>
      </w:pPr>
      <w:r w:rsidRPr="009A7898">
        <w:rPr>
          <w:rFonts w:ascii="Times New Roman" w:hAnsi="Times New Roman"/>
          <w:color w:val="000000"/>
          <w:sz w:val="24"/>
          <w:szCs w:val="24"/>
        </w:rPr>
        <w:t>13.1. - Achizitorul sau reprezentantul său are dreptul de a inspecta şi/sau de a testa produsele</w:t>
      </w:r>
      <w:r w:rsidR="008F7D46">
        <w:rPr>
          <w:rFonts w:ascii="Times New Roman" w:hAnsi="Times New Roman"/>
          <w:color w:val="000000"/>
          <w:sz w:val="24"/>
          <w:szCs w:val="24"/>
        </w:rPr>
        <w:t>/materialele</w:t>
      </w:r>
      <w:r w:rsidRPr="009A7898">
        <w:rPr>
          <w:rFonts w:ascii="Times New Roman" w:hAnsi="Times New Roman"/>
          <w:color w:val="000000"/>
          <w:sz w:val="24"/>
          <w:szCs w:val="24"/>
        </w:rPr>
        <w:t xml:space="preserve"> pentru a verifica conformitatea lor cu oferta tehnică.</w:t>
      </w:r>
    </w:p>
    <w:p w:rsidR="004B3F7D" w:rsidRPr="009A7898" w:rsidRDefault="004B3F7D" w:rsidP="00D6210F">
      <w:pPr>
        <w:jc w:val="both"/>
        <w:rPr>
          <w:rFonts w:ascii="Times New Roman" w:hAnsi="Times New Roman"/>
          <w:color w:val="000000"/>
          <w:sz w:val="24"/>
          <w:szCs w:val="24"/>
        </w:rPr>
      </w:pPr>
      <w:r w:rsidRPr="009A7898">
        <w:rPr>
          <w:rFonts w:ascii="Times New Roman" w:hAnsi="Times New Roman"/>
          <w:color w:val="000000"/>
          <w:sz w:val="24"/>
          <w:szCs w:val="24"/>
        </w:rPr>
        <w:t xml:space="preserve">13.2. – </w:t>
      </w:r>
      <w:r w:rsidR="00D7125C">
        <w:rPr>
          <w:rFonts w:ascii="Times New Roman" w:hAnsi="Times New Roman"/>
          <w:color w:val="000000"/>
          <w:sz w:val="24"/>
          <w:szCs w:val="24"/>
        </w:rPr>
        <w:t>Recepț</w:t>
      </w:r>
      <w:r w:rsidRPr="009A7898">
        <w:rPr>
          <w:rFonts w:ascii="Times New Roman" w:hAnsi="Times New Roman"/>
          <w:color w:val="000000"/>
          <w:sz w:val="24"/>
          <w:szCs w:val="24"/>
        </w:rPr>
        <w:t>ia</w:t>
      </w:r>
      <w:r w:rsidR="001B322B" w:rsidRPr="009A7898">
        <w:rPr>
          <w:rFonts w:ascii="Times New Roman" w:hAnsi="Times New Roman"/>
          <w:color w:val="000000"/>
          <w:sz w:val="24"/>
          <w:szCs w:val="24"/>
        </w:rPr>
        <w:t xml:space="preserve"> la terminarea </w:t>
      </w:r>
      <w:r w:rsidR="00666417">
        <w:rPr>
          <w:rFonts w:ascii="Times New Roman" w:hAnsi="Times New Roman"/>
          <w:color w:val="000000"/>
          <w:sz w:val="24"/>
          <w:szCs w:val="24"/>
        </w:rPr>
        <w:t>lucră</w:t>
      </w:r>
      <w:r w:rsidR="00D7125C">
        <w:rPr>
          <w:rFonts w:ascii="Times New Roman" w:hAnsi="Times New Roman"/>
          <w:color w:val="000000"/>
          <w:sz w:val="24"/>
          <w:szCs w:val="24"/>
        </w:rPr>
        <w:t>rilor se va efectua de că</w:t>
      </w:r>
      <w:r w:rsidR="00D6210F" w:rsidRPr="009A7898">
        <w:rPr>
          <w:rFonts w:ascii="Times New Roman" w:hAnsi="Times New Roman"/>
          <w:color w:val="000000"/>
          <w:sz w:val="24"/>
          <w:szCs w:val="24"/>
        </w:rPr>
        <w:t>tre o comisie din partea beneficiarului</w:t>
      </w:r>
      <w:r w:rsidR="00062813">
        <w:rPr>
          <w:rFonts w:ascii="Times New Roman" w:hAnsi="Times New Roman"/>
          <w:color w:val="000000"/>
          <w:sz w:val="24"/>
          <w:szCs w:val="24"/>
        </w:rPr>
        <w:t>, comisie ce va fi constituită</w:t>
      </w:r>
      <w:r w:rsidR="00D7125C">
        <w:rPr>
          <w:rFonts w:ascii="Times New Roman" w:hAnsi="Times New Roman"/>
          <w:color w:val="000000"/>
          <w:sz w:val="24"/>
          <w:szCs w:val="24"/>
        </w:rPr>
        <w:t xml:space="preserve"> în urma notifică</w:t>
      </w:r>
      <w:r w:rsidR="00D6210F" w:rsidRPr="009A7898">
        <w:rPr>
          <w:rFonts w:ascii="Times New Roman" w:hAnsi="Times New Roman"/>
          <w:color w:val="000000"/>
          <w:sz w:val="24"/>
          <w:szCs w:val="24"/>
        </w:rPr>
        <w:t>rii</w:t>
      </w:r>
      <w:r w:rsidR="00F342BF" w:rsidRPr="009A7898">
        <w:rPr>
          <w:rFonts w:ascii="Times New Roman" w:hAnsi="Times New Roman"/>
          <w:color w:val="000000"/>
          <w:sz w:val="24"/>
          <w:szCs w:val="24"/>
        </w:rPr>
        <w:t xml:space="preserve"> scrise, </w:t>
      </w:r>
      <w:r w:rsidR="00DD3A44">
        <w:rPr>
          <w:rFonts w:ascii="Times New Roman" w:hAnsi="Times New Roman"/>
          <w:color w:val="000000"/>
          <w:sz w:val="24"/>
          <w:szCs w:val="24"/>
        </w:rPr>
        <w:t xml:space="preserve">emise </w:t>
      </w:r>
      <w:r w:rsidR="00D6210F" w:rsidRPr="009A7898">
        <w:rPr>
          <w:rFonts w:ascii="Times New Roman" w:hAnsi="Times New Roman"/>
          <w:color w:val="000000"/>
          <w:sz w:val="24"/>
          <w:szCs w:val="24"/>
        </w:rPr>
        <w:t>de</w:t>
      </w:r>
      <w:r w:rsidR="00490A40">
        <w:rPr>
          <w:rFonts w:ascii="Times New Roman" w:hAnsi="Times New Roman"/>
          <w:color w:val="000000"/>
          <w:sz w:val="24"/>
          <w:szCs w:val="24"/>
        </w:rPr>
        <w:t xml:space="preserve"> că</w:t>
      </w:r>
      <w:r w:rsidR="00D7125C">
        <w:rPr>
          <w:rFonts w:ascii="Times New Roman" w:hAnsi="Times New Roman"/>
          <w:color w:val="000000"/>
          <w:sz w:val="24"/>
          <w:szCs w:val="24"/>
        </w:rPr>
        <w:t>tre executant la data terminării lucră</w:t>
      </w:r>
      <w:r w:rsidR="00D6210F" w:rsidRPr="009A7898">
        <w:rPr>
          <w:rFonts w:ascii="Times New Roman" w:hAnsi="Times New Roman"/>
          <w:color w:val="000000"/>
          <w:sz w:val="24"/>
          <w:szCs w:val="24"/>
        </w:rPr>
        <w:t>rii.</w:t>
      </w:r>
    </w:p>
    <w:p w:rsidR="00C812FB" w:rsidRPr="009A7898" w:rsidRDefault="00C812FB" w:rsidP="00D6210F">
      <w:pPr>
        <w:jc w:val="both"/>
        <w:rPr>
          <w:rFonts w:ascii="Times New Roman" w:hAnsi="Times New Roman"/>
          <w:b/>
          <w:color w:val="000000"/>
          <w:sz w:val="24"/>
          <w:szCs w:val="24"/>
        </w:rPr>
      </w:pPr>
      <w:r w:rsidRPr="009A7898">
        <w:rPr>
          <w:rFonts w:ascii="Times New Roman" w:hAnsi="Times New Roman"/>
          <w:color w:val="000000"/>
          <w:sz w:val="24"/>
          <w:szCs w:val="24"/>
        </w:rPr>
        <w:t xml:space="preserve">13.3 </w:t>
      </w:r>
      <w:r w:rsidR="00D7125C">
        <w:rPr>
          <w:rFonts w:ascii="Times New Roman" w:hAnsi="Times New Roman"/>
          <w:color w:val="000000"/>
          <w:sz w:val="24"/>
          <w:szCs w:val="24"/>
        </w:rPr>
        <w:t>-  Recepția finală a lucrării se va realiza î</w:t>
      </w:r>
      <w:r w:rsidRPr="009A7898">
        <w:rPr>
          <w:rFonts w:ascii="Times New Roman" w:hAnsi="Times New Roman"/>
          <w:color w:val="000000"/>
          <w:sz w:val="24"/>
          <w:szCs w:val="24"/>
        </w:rPr>
        <w:t>n ter</w:t>
      </w:r>
      <w:r w:rsidR="00D7125C">
        <w:rPr>
          <w:rFonts w:ascii="Times New Roman" w:hAnsi="Times New Roman"/>
          <w:color w:val="000000"/>
          <w:sz w:val="24"/>
          <w:szCs w:val="24"/>
        </w:rPr>
        <w:t>men de 10 zile de la data expirării perioadei de garanț</w:t>
      </w:r>
      <w:r w:rsidRPr="009A7898">
        <w:rPr>
          <w:rFonts w:ascii="Times New Roman" w:hAnsi="Times New Roman"/>
          <w:color w:val="000000"/>
          <w:sz w:val="24"/>
          <w:szCs w:val="24"/>
        </w:rPr>
        <w:t>ie</w:t>
      </w:r>
      <w:r w:rsidR="00D7125C">
        <w:rPr>
          <w:rFonts w:ascii="Times New Roman" w:hAnsi="Times New Roman"/>
          <w:color w:val="000000"/>
          <w:sz w:val="24"/>
          <w:szCs w:val="24"/>
        </w:rPr>
        <w:t xml:space="preserve"> a lucră</w:t>
      </w:r>
      <w:r w:rsidR="001B322B" w:rsidRPr="009A7898">
        <w:rPr>
          <w:rFonts w:ascii="Times New Roman" w:hAnsi="Times New Roman"/>
          <w:color w:val="000000"/>
          <w:sz w:val="24"/>
          <w:szCs w:val="24"/>
        </w:rPr>
        <w:t>rii.</w:t>
      </w:r>
      <w:r w:rsidRPr="009A7898">
        <w:rPr>
          <w:rFonts w:ascii="Times New Roman" w:hAnsi="Times New Roman"/>
          <w:color w:val="000000"/>
          <w:sz w:val="24"/>
          <w:szCs w:val="24"/>
        </w:rPr>
        <w:t xml:space="preserve"> </w:t>
      </w:r>
    </w:p>
    <w:p w:rsidR="001B322B" w:rsidRPr="009A7898" w:rsidRDefault="001B322B" w:rsidP="00AB4CCC">
      <w:pPr>
        <w:ind w:firstLine="0"/>
        <w:jc w:val="both"/>
        <w:rPr>
          <w:rFonts w:ascii="Times New Roman" w:hAnsi="Times New Roman"/>
          <w:b/>
          <w:color w:val="000000"/>
          <w:sz w:val="24"/>
          <w:szCs w:val="24"/>
        </w:rPr>
      </w:pPr>
    </w:p>
    <w:p w:rsidR="00765483" w:rsidRPr="009A7898" w:rsidRDefault="00D6210F" w:rsidP="00AB4CCC">
      <w:pPr>
        <w:ind w:firstLine="0"/>
        <w:jc w:val="both"/>
        <w:rPr>
          <w:rFonts w:ascii="Times New Roman" w:hAnsi="Times New Roman"/>
          <w:b/>
          <w:color w:val="000000"/>
          <w:sz w:val="24"/>
          <w:szCs w:val="24"/>
        </w:rPr>
      </w:pPr>
      <w:r w:rsidRPr="009A7898">
        <w:rPr>
          <w:rFonts w:ascii="Times New Roman" w:hAnsi="Times New Roman"/>
          <w:b/>
          <w:color w:val="000000"/>
          <w:sz w:val="24"/>
          <w:szCs w:val="24"/>
        </w:rPr>
        <w:t xml:space="preserve">  </w:t>
      </w:r>
      <w:r w:rsidR="00D7125C">
        <w:rPr>
          <w:rFonts w:ascii="Times New Roman" w:hAnsi="Times New Roman"/>
          <w:b/>
          <w:color w:val="000000"/>
          <w:sz w:val="24"/>
          <w:szCs w:val="24"/>
        </w:rPr>
        <w:t xml:space="preserve">          14. Perioada de garanție acordată</w:t>
      </w:r>
      <w:r w:rsidRPr="009A7898">
        <w:rPr>
          <w:rFonts w:ascii="Times New Roman" w:hAnsi="Times New Roman"/>
          <w:b/>
          <w:color w:val="000000"/>
          <w:sz w:val="24"/>
          <w:szCs w:val="24"/>
        </w:rPr>
        <w:t xml:space="preserve"> luc</w:t>
      </w:r>
      <w:r w:rsidR="001B322B" w:rsidRPr="009A7898">
        <w:rPr>
          <w:rFonts w:ascii="Times New Roman" w:hAnsi="Times New Roman"/>
          <w:b/>
          <w:color w:val="000000"/>
          <w:sz w:val="24"/>
          <w:szCs w:val="24"/>
        </w:rPr>
        <w:t>r</w:t>
      </w:r>
      <w:r w:rsidR="00D7125C">
        <w:rPr>
          <w:rFonts w:ascii="Times New Roman" w:hAnsi="Times New Roman"/>
          <w:b/>
          <w:color w:val="000000"/>
          <w:sz w:val="24"/>
          <w:szCs w:val="24"/>
        </w:rPr>
        <w:t>ă</w:t>
      </w:r>
      <w:r w:rsidRPr="009A7898">
        <w:rPr>
          <w:rFonts w:ascii="Times New Roman" w:hAnsi="Times New Roman"/>
          <w:b/>
          <w:color w:val="000000"/>
          <w:sz w:val="24"/>
          <w:szCs w:val="24"/>
        </w:rPr>
        <w:t>rilor</w:t>
      </w:r>
      <w:r w:rsidR="00981BF2">
        <w:rPr>
          <w:rFonts w:ascii="Times New Roman" w:hAnsi="Times New Roman"/>
          <w:b/>
          <w:color w:val="000000"/>
          <w:sz w:val="24"/>
          <w:szCs w:val="24"/>
        </w:rPr>
        <w:t>/instruirea personalului pentru utilizare</w:t>
      </w:r>
    </w:p>
    <w:p w:rsidR="00D6210F" w:rsidRPr="009A7898" w:rsidRDefault="00D6210F" w:rsidP="00AB4CCC">
      <w:pPr>
        <w:ind w:firstLine="0"/>
        <w:jc w:val="both"/>
        <w:rPr>
          <w:rFonts w:ascii="Times New Roman" w:hAnsi="Times New Roman"/>
          <w:color w:val="000000"/>
          <w:sz w:val="24"/>
          <w:szCs w:val="24"/>
        </w:rPr>
      </w:pPr>
      <w:r w:rsidRPr="009A7898">
        <w:rPr>
          <w:rFonts w:ascii="Times New Roman" w:hAnsi="Times New Roman"/>
          <w:color w:val="000000"/>
          <w:sz w:val="24"/>
          <w:szCs w:val="24"/>
        </w:rPr>
        <w:t xml:space="preserve">            14</w:t>
      </w:r>
      <w:r w:rsidR="00C812FB" w:rsidRPr="009A7898">
        <w:rPr>
          <w:rFonts w:ascii="Times New Roman" w:hAnsi="Times New Roman"/>
          <w:color w:val="000000"/>
          <w:sz w:val="24"/>
          <w:szCs w:val="24"/>
        </w:rPr>
        <w:t xml:space="preserve">.1 - </w:t>
      </w:r>
      <w:r w:rsidR="00D7125C">
        <w:rPr>
          <w:rFonts w:ascii="Times New Roman" w:hAnsi="Times New Roman"/>
          <w:color w:val="000000"/>
          <w:sz w:val="24"/>
          <w:szCs w:val="24"/>
        </w:rPr>
        <w:t>Executantul are obligația de a oferi o garanție atâ</w:t>
      </w:r>
      <w:r w:rsidRPr="009A7898">
        <w:rPr>
          <w:rFonts w:ascii="Times New Roman" w:hAnsi="Times New Roman"/>
          <w:color w:val="000000"/>
          <w:sz w:val="24"/>
          <w:szCs w:val="24"/>
        </w:rPr>
        <w:t xml:space="preserve">t a </w:t>
      </w:r>
      <w:r w:rsidR="00D7125C">
        <w:rPr>
          <w:rFonts w:ascii="Times New Roman" w:hAnsi="Times New Roman"/>
          <w:color w:val="000000"/>
          <w:sz w:val="24"/>
          <w:szCs w:val="24"/>
        </w:rPr>
        <w:t>lucră</w:t>
      </w:r>
      <w:r w:rsidRPr="009A7898">
        <w:rPr>
          <w:rFonts w:ascii="Times New Roman" w:hAnsi="Times New Roman"/>
          <w:color w:val="000000"/>
          <w:sz w:val="24"/>
          <w:szCs w:val="24"/>
        </w:rPr>
        <w:t>rilor realizate prin prezentul contra</w:t>
      </w:r>
      <w:r w:rsidR="00C812FB" w:rsidRPr="009A7898">
        <w:rPr>
          <w:rFonts w:ascii="Times New Roman" w:hAnsi="Times New Roman"/>
          <w:color w:val="000000"/>
          <w:sz w:val="24"/>
          <w:szCs w:val="24"/>
        </w:rPr>
        <w:t>c</w:t>
      </w:r>
      <w:r w:rsidR="00D7125C">
        <w:rPr>
          <w:rFonts w:ascii="Times New Roman" w:hAnsi="Times New Roman"/>
          <w:color w:val="000000"/>
          <w:sz w:val="24"/>
          <w:szCs w:val="24"/>
        </w:rPr>
        <w:t>t cât și o garanț</w:t>
      </w:r>
      <w:r w:rsidRPr="009A7898">
        <w:rPr>
          <w:rFonts w:ascii="Times New Roman" w:hAnsi="Times New Roman"/>
          <w:color w:val="000000"/>
          <w:sz w:val="24"/>
          <w:szCs w:val="24"/>
        </w:rPr>
        <w:t xml:space="preserve">ie a </w:t>
      </w:r>
      <w:r w:rsidR="00C812FB" w:rsidRPr="009A7898">
        <w:rPr>
          <w:rFonts w:ascii="Times New Roman" w:hAnsi="Times New Roman"/>
          <w:color w:val="000000"/>
          <w:sz w:val="24"/>
          <w:szCs w:val="24"/>
        </w:rPr>
        <w:t>materialelor, produselor ce fac parte d</w:t>
      </w:r>
      <w:r w:rsidR="00D7125C">
        <w:rPr>
          <w:rFonts w:ascii="Times New Roman" w:hAnsi="Times New Roman"/>
          <w:color w:val="000000"/>
          <w:sz w:val="24"/>
          <w:szCs w:val="24"/>
        </w:rPr>
        <w:t>in procesul de realizare a lucră</w:t>
      </w:r>
      <w:r w:rsidR="00C97218">
        <w:rPr>
          <w:rFonts w:ascii="Times New Roman" w:hAnsi="Times New Roman"/>
          <w:color w:val="000000"/>
          <w:sz w:val="24"/>
          <w:szCs w:val="24"/>
        </w:rPr>
        <w:t xml:space="preserve">rii de reparație a </w:t>
      </w:r>
      <w:r w:rsidR="008F7D46">
        <w:rPr>
          <w:rFonts w:ascii="Times New Roman" w:hAnsi="Times New Roman"/>
          <w:color w:val="000000"/>
          <w:sz w:val="24"/>
          <w:szCs w:val="24"/>
        </w:rPr>
        <w:t>fațadei</w:t>
      </w:r>
      <w:r w:rsidR="00C812FB" w:rsidRPr="009A7898">
        <w:rPr>
          <w:rFonts w:ascii="Times New Roman" w:hAnsi="Times New Roman"/>
          <w:color w:val="000000"/>
          <w:sz w:val="24"/>
          <w:szCs w:val="24"/>
        </w:rPr>
        <w:t>.</w:t>
      </w:r>
    </w:p>
    <w:p w:rsidR="00C812FB" w:rsidRPr="009A7898" w:rsidRDefault="00C812FB" w:rsidP="00AB4CCC">
      <w:pPr>
        <w:ind w:firstLine="0"/>
        <w:jc w:val="both"/>
        <w:rPr>
          <w:rFonts w:ascii="Times New Roman" w:hAnsi="Times New Roman"/>
          <w:color w:val="000000"/>
          <w:sz w:val="24"/>
          <w:szCs w:val="24"/>
        </w:rPr>
      </w:pPr>
      <w:r w:rsidRPr="009A7898">
        <w:rPr>
          <w:rFonts w:ascii="Times New Roman" w:hAnsi="Times New Roman"/>
          <w:color w:val="000000"/>
          <w:sz w:val="24"/>
          <w:szCs w:val="24"/>
        </w:rPr>
        <w:t xml:space="preserve">         </w:t>
      </w:r>
      <w:r w:rsidR="00981BF2">
        <w:rPr>
          <w:rFonts w:ascii="Times New Roman" w:hAnsi="Times New Roman"/>
          <w:color w:val="000000"/>
          <w:sz w:val="24"/>
          <w:szCs w:val="24"/>
        </w:rPr>
        <w:t xml:space="preserve"> 14.2 -  Executantul are obligația de a garanta că</w:t>
      </w:r>
      <w:r w:rsidRPr="009A7898">
        <w:rPr>
          <w:rFonts w:ascii="Times New Roman" w:hAnsi="Times New Roman"/>
          <w:color w:val="000000"/>
          <w:sz w:val="24"/>
          <w:szCs w:val="24"/>
        </w:rPr>
        <w:t xml:space="preserve"> lucrarea </w:t>
      </w:r>
      <w:r w:rsidR="00981BF2">
        <w:rPr>
          <w:rFonts w:ascii="Times New Roman" w:hAnsi="Times New Roman"/>
          <w:color w:val="000000"/>
          <w:sz w:val="24"/>
          <w:szCs w:val="24"/>
        </w:rPr>
        <w:t>îndeplinește cerinț</w:t>
      </w:r>
      <w:r w:rsidR="001B322B" w:rsidRPr="009A7898">
        <w:rPr>
          <w:rFonts w:ascii="Times New Roman" w:hAnsi="Times New Roman"/>
          <w:color w:val="000000"/>
          <w:sz w:val="24"/>
          <w:szCs w:val="24"/>
        </w:rPr>
        <w:t>ele solicita</w:t>
      </w:r>
      <w:r w:rsidR="00981BF2">
        <w:rPr>
          <w:rFonts w:ascii="Times New Roman" w:hAnsi="Times New Roman"/>
          <w:color w:val="000000"/>
          <w:sz w:val="24"/>
          <w:szCs w:val="24"/>
        </w:rPr>
        <w:t>te î</w:t>
      </w:r>
      <w:r w:rsidR="001B322B" w:rsidRPr="009A7898">
        <w:rPr>
          <w:rFonts w:ascii="Times New Roman" w:hAnsi="Times New Roman"/>
          <w:color w:val="000000"/>
          <w:sz w:val="24"/>
          <w:szCs w:val="24"/>
        </w:rPr>
        <w:t>n caietul de sarcini.</w:t>
      </w:r>
    </w:p>
    <w:p w:rsidR="001B322B" w:rsidRDefault="001B322B" w:rsidP="00AB4CCC">
      <w:pPr>
        <w:ind w:firstLine="0"/>
        <w:jc w:val="both"/>
        <w:rPr>
          <w:rFonts w:ascii="Times New Roman" w:hAnsi="Times New Roman"/>
          <w:color w:val="000000"/>
          <w:sz w:val="24"/>
          <w:szCs w:val="24"/>
        </w:rPr>
      </w:pPr>
      <w:r w:rsidRPr="009A7898">
        <w:rPr>
          <w:rFonts w:ascii="Times New Roman" w:hAnsi="Times New Roman"/>
          <w:color w:val="000000"/>
          <w:sz w:val="24"/>
          <w:szCs w:val="24"/>
        </w:rPr>
        <w:t xml:space="preserve">          </w:t>
      </w:r>
      <w:r w:rsidR="00122F19" w:rsidRPr="009A7898">
        <w:rPr>
          <w:rFonts w:ascii="Times New Roman" w:hAnsi="Times New Roman"/>
          <w:color w:val="000000"/>
          <w:sz w:val="24"/>
          <w:szCs w:val="24"/>
        </w:rPr>
        <w:t xml:space="preserve">14.3 - </w:t>
      </w:r>
      <w:r w:rsidR="00BB03EC" w:rsidRPr="009A7898">
        <w:rPr>
          <w:rFonts w:ascii="Times New Roman" w:hAnsi="Times New Roman"/>
          <w:color w:val="000000"/>
          <w:sz w:val="24"/>
          <w:szCs w:val="24"/>
        </w:rPr>
        <w:t xml:space="preserve">Garantia lucrarilor este de </w:t>
      </w:r>
      <w:r w:rsidR="001F5B94">
        <w:rPr>
          <w:rFonts w:ascii="Times New Roman" w:hAnsi="Times New Roman"/>
          <w:color w:val="000000"/>
          <w:sz w:val="24"/>
          <w:szCs w:val="24"/>
        </w:rPr>
        <w:t>________</w:t>
      </w:r>
      <w:r w:rsidR="00B0554F" w:rsidRPr="009A7898">
        <w:rPr>
          <w:rFonts w:ascii="Times New Roman" w:hAnsi="Times New Roman"/>
          <w:color w:val="000000"/>
          <w:sz w:val="24"/>
          <w:szCs w:val="24"/>
        </w:rPr>
        <w:t xml:space="preserve"> luni</w:t>
      </w:r>
      <w:r w:rsidR="0014452A">
        <w:rPr>
          <w:rFonts w:ascii="Times New Roman" w:hAnsi="Times New Roman"/>
          <w:color w:val="000000"/>
          <w:sz w:val="24"/>
          <w:szCs w:val="24"/>
        </w:rPr>
        <w:t xml:space="preserve">, </w:t>
      </w:r>
      <w:r w:rsidR="008F7D46">
        <w:rPr>
          <w:rFonts w:ascii="Times New Roman" w:hAnsi="Times New Roman"/>
          <w:color w:val="000000"/>
          <w:sz w:val="24"/>
          <w:szCs w:val="24"/>
        </w:rPr>
        <w:t>iar garanț</w:t>
      </w:r>
      <w:r w:rsidRPr="009A7898">
        <w:rPr>
          <w:rFonts w:ascii="Times New Roman" w:hAnsi="Times New Roman"/>
          <w:color w:val="000000"/>
          <w:sz w:val="24"/>
          <w:szCs w:val="24"/>
        </w:rPr>
        <w:t xml:space="preserve">ia produselor/materialelor este </w:t>
      </w:r>
      <w:r w:rsidR="0014452A">
        <w:rPr>
          <w:rFonts w:ascii="Times New Roman" w:hAnsi="Times New Roman"/>
          <w:color w:val="000000"/>
          <w:sz w:val="24"/>
          <w:szCs w:val="24"/>
        </w:rPr>
        <w:t>dată de producă</w:t>
      </w:r>
      <w:r w:rsidR="00BB03EC" w:rsidRPr="009A7898">
        <w:rPr>
          <w:rFonts w:ascii="Times New Roman" w:hAnsi="Times New Roman"/>
          <w:color w:val="000000"/>
          <w:sz w:val="24"/>
          <w:szCs w:val="24"/>
        </w:rPr>
        <w:t xml:space="preserve">tor. </w:t>
      </w:r>
      <w:r w:rsidR="00981BF2">
        <w:rPr>
          <w:rFonts w:ascii="Times New Roman" w:hAnsi="Times New Roman"/>
          <w:color w:val="000000"/>
          <w:sz w:val="24"/>
          <w:szCs w:val="24"/>
        </w:rPr>
        <w:t>Garanț</w:t>
      </w:r>
      <w:r w:rsidRPr="009A7898">
        <w:rPr>
          <w:rFonts w:ascii="Times New Roman" w:hAnsi="Times New Roman"/>
          <w:color w:val="000000"/>
          <w:sz w:val="24"/>
          <w:szCs w:val="24"/>
        </w:rPr>
        <w:t>ia curge de la data semn</w:t>
      </w:r>
      <w:r w:rsidR="00981BF2">
        <w:rPr>
          <w:rFonts w:ascii="Times New Roman" w:hAnsi="Times New Roman"/>
          <w:color w:val="000000"/>
          <w:sz w:val="24"/>
          <w:szCs w:val="24"/>
        </w:rPr>
        <w:t>ă</w:t>
      </w:r>
      <w:r w:rsidR="00D7125C">
        <w:rPr>
          <w:rFonts w:ascii="Times New Roman" w:hAnsi="Times New Roman"/>
          <w:color w:val="000000"/>
          <w:sz w:val="24"/>
          <w:szCs w:val="24"/>
        </w:rPr>
        <w:t>rii procesului verbal de recepț</w:t>
      </w:r>
      <w:r w:rsidRPr="009A7898">
        <w:rPr>
          <w:rFonts w:ascii="Times New Roman" w:hAnsi="Times New Roman"/>
          <w:color w:val="000000"/>
          <w:sz w:val="24"/>
          <w:szCs w:val="24"/>
        </w:rPr>
        <w:t>ie</w:t>
      </w:r>
      <w:r w:rsidR="00D7125C">
        <w:rPr>
          <w:rFonts w:ascii="Times New Roman" w:hAnsi="Times New Roman"/>
          <w:color w:val="000000"/>
          <w:sz w:val="24"/>
          <w:szCs w:val="24"/>
        </w:rPr>
        <w:t xml:space="preserve"> </w:t>
      </w:r>
      <w:r w:rsidR="001F5B94">
        <w:rPr>
          <w:rFonts w:ascii="Times New Roman" w:hAnsi="Times New Roman"/>
          <w:color w:val="000000"/>
          <w:sz w:val="24"/>
          <w:szCs w:val="24"/>
        </w:rPr>
        <w:t>la terminarea lucrărilor</w:t>
      </w:r>
      <w:r w:rsidRPr="009A7898">
        <w:rPr>
          <w:rFonts w:ascii="Times New Roman" w:hAnsi="Times New Roman"/>
          <w:color w:val="000000"/>
          <w:sz w:val="24"/>
          <w:szCs w:val="24"/>
        </w:rPr>
        <w:t>.</w:t>
      </w:r>
    </w:p>
    <w:p w:rsidR="004B3F7D" w:rsidRPr="009A7898" w:rsidRDefault="004B3F7D" w:rsidP="00AB4CCC">
      <w:pPr>
        <w:ind w:firstLine="0"/>
        <w:jc w:val="both"/>
        <w:rPr>
          <w:rFonts w:ascii="Times New Roman" w:hAnsi="Times New Roman"/>
          <w:b/>
          <w:color w:val="000000"/>
          <w:sz w:val="24"/>
          <w:szCs w:val="24"/>
        </w:rPr>
      </w:pPr>
    </w:p>
    <w:p w:rsidR="00765483" w:rsidRPr="009A7898" w:rsidRDefault="004F4E6B" w:rsidP="00765483">
      <w:pPr>
        <w:jc w:val="both"/>
        <w:rPr>
          <w:rFonts w:ascii="Times New Roman" w:hAnsi="Times New Roman"/>
          <w:b/>
          <w:color w:val="000000"/>
          <w:sz w:val="24"/>
          <w:szCs w:val="24"/>
        </w:rPr>
      </w:pPr>
      <w:r w:rsidRPr="009A7898">
        <w:rPr>
          <w:rFonts w:ascii="Times New Roman" w:hAnsi="Times New Roman"/>
          <w:color w:val="000000"/>
          <w:sz w:val="24"/>
          <w:szCs w:val="24"/>
        </w:rPr>
        <w:t xml:space="preserve"> </w:t>
      </w:r>
      <w:r w:rsidR="00C365B7" w:rsidRPr="009A7898">
        <w:rPr>
          <w:rFonts w:ascii="Times New Roman" w:hAnsi="Times New Roman"/>
          <w:b/>
          <w:color w:val="000000"/>
          <w:sz w:val="24"/>
          <w:szCs w:val="24"/>
        </w:rPr>
        <w:t>15</w:t>
      </w:r>
      <w:r w:rsidR="00213A13" w:rsidRPr="009A7898">
        <w:rPr>
          <w:rFonts w:ascii="Times New Roman" w:hAnsi="Times New Roman"/>
          <w:b/>
          <w:color w:val="000000"/>
          <w:sz w:val="24"/>
          <w:szCs w:val="24"/>
        </w:rPr>
        <w:t>. Modalităţi de plată</w:t>
      </w:r>
    </w:p>
    <w:p w:rsidR="00524DE3" w:rsidRPr="009A7898" w:rsidRDefault="00213A13" w:rsidP="001226A1">
      <w:pPr>
        <w:pStyle w:val="DefaultText"/>
        <w:jc w:val="both"/>
        <w:rPr>
          <w:noProof w:val="0"/>
          <w:color w:val="000000"/>
          <w:szCs w:val="24"/>
          <w:lang w:val="ro-RO"/>
        </w:rPr>
      </w:pPr>
      <w:r w:rsidRPr="009A7898">
        <w:rPr>
          <w:b/>
          <w:color w:val="000000"/>
          <w:szCs w:val="24"/>
        </w:rPr>
        <w:tab/>
        <w:t xml:space="preserve"> </w:t>
      </w:r>
      <w:r w:rsidRPr="009A7898">
        <w:rPr>
          <w:noProof w:val="0"/>
          <w:color w:val="000000"/>
          <w:szCs w:val="24"/>
          <w:lang w:val="ro-RO"/>
        </w:rPr>
        <w:t>1</w:t>
      </w:r>
      <w:r w:rsidR="00C365B7" w:rsidRPr="009A7898">
        <w:rPr>
          <w:noProof w:val="0"/>
          <w:color w:val="000000"/>
          <w:szCs w:val="24"/>
          <w:lang w:val="ro-RO"/>
        </w:rPr>
        <w:t>5</w:t>
      </w:r>
      <w:r w:rsidRPr="009A7898">
        <w:rPr>
          <w:noProof w:val="0"/>
          <w:color w:val="000000"/>
          <w:szCs w:val="24"/>
          <w:lang w:val="ro-RO"/>
        </w:rPr>
        <w:t xml:space="preserve">.1. </w:t>
      </w:r>
      <w:r w:rsidR="00CF0A46" w:rsidRPr="009A7898">
        <w:rPr>
          <w:noProof w:val="0"/>
          <w:color w:val="000000"/>
          <w:szCs w:val="24"/>
          <w:lang w:val="ro-RO"/>
        </w:rPr>
        <w:t>- Achizitorul are obligaţia de a efectua plata către</w:t>
      </w:r>
      <w:r w:rsidR="00981BF2">
        <w:rPr>
          <w:noProof w:val="0"/>
          <w:color w:val="000000"/>
          <w:szCs w:val="24"/>
          <w:lang w:val="ro-RO"/>
        </w:rPr>
        <w:t xml:space="preserve"> furnizor în termen de 30 zile </w:t>
      </w:r>
      <w:r w:rsidR="00CF0A46" w:rsidRPr="009A7898">
        <w:rPr>
          <w:noProof w:val="0"/>
          <w:color w:val="000000"/>
          <w:szCs w:val="24"/>
          <w:lang w:val="ro-RO"/>
        </w:rPr>
        <w:t>de la data la care factura a fost comunicat</w:t>
      </w:r>
      <w:r w:rsidR="00FC0038" w:rsidRPr="009A7898">
        <w:rPr>
          <w:noProof w:val="0"/>
          <w:color w:val="000000"/>
          <w:szCs w:val="24"/>
          <w:lang w:val="ro-RO"/>
        </w:rPr>
        <w:t>ă</w:t>
      </w:r>
      <w:r w:rsidR="00CF0A46" w:rsidRPr="009A7898">
        <w:rPr>
          <w:noProof w:val="0"/>
          <w:color w:val="000000"/>
          <w:szCs w:val="24"/>
          <w:lang w:val="ro-RO"/>
        </w:rPr>
        <w:t xml:space="preserve"> la D.G.A.S.P.C</w:t>
      </w:r>
      <w:r w:rsidR="009411CB">
        <w:rPr>
          <w:noProof w:val="0"/>
          <w:color w:val="000000"/>
          <w:szCs w:val="24"/>
          <w:lang w:val="ro-RO"/>
        </w:rPr>
        <w:t xml:space="preserve"> Brașov</w:t>
      </w:r>
      <w:r w:rsidR="009411CB">
        <w:rPr>
          <w:szCs w:val="24"/>
          <w:lang w:val="ro-RO"/>
        </w:rPr>
        <w:t xml:space="preserve">, </w:t>
      </w:r>
      <w:r w:rsidR="009411CB" w:rsidRPr="00774550">
        <w:rPr>
          <w:bCs/>
          <w:szCs w:val="24"/>
          <w:lang w:val="ro-RO"/>
        </w:rPr>
        <w:t xml:space="preserve">în conformitate cu </w:t>
      </w:r>
      <w:r w:rsidR="009411CB">
        <w:rPr>
          <w:bCs/>
          <w:szCs w:val="24"/>
          <w:lang w:val="ro-RO"/>
        </w:rPr>
        <w:t xml:space="preserve">prevederile </w:t>
      </w:r>
      <w:r w:rsidR="009411CB" w:rsidRPr="00774550">
        <w:rPr>
          <w:bCs/>
          <w:szCs w:val="24"/>
          <w:lang w:val="ro-RO"/>
        </w:rPr>
        <w:t>art. 5 din O.U.G. 120/2021 privind administrarea, funcționarea sistemului național privind factura electronică RO e-Factura și factura electronică în România</w:t>
      </w:r>
      <w:r w:rsidR="009411CB">
        <w:rPr>
          <w:szCs w:val="24"/>
          <w:lang w:val="ro-RO"/>
        </w:rPr>
        <w:t>.</w:t>
      </w:r>
      <w:r w:rsidR="00CF0A46" w:rsidRPr="009A7898">
        <w:rPr>
          <w:noProof w:val="0"/>
          <w:color w:val="000000"/>
          <w:szCs w:val="24"/>
          <w:lang w:val="ro-RO"/>
        </w:rPr>
        <w:t xml:space="preserve"> </w:t>
      </w:r>
      <w:r w:rsidR="00435DB1" w:rsidRPr="009A7898">
        <w:rPr>
          <w:noProof w:val="0"/>
          <w:color w:val="000000"/>
          <w:szCs w:val="24"/>
          <w:lang w:val="ro-RO"/>
        </w:rPr>
        <w:t xml:space="preserve">Factura </w:t>
      </w:r>
      <w:r w:rsidR="00981BF2">
        <w:rPr>
          <w:noProof w:val="0"/>
          <w:color w:val="000000"/>
          <w:szCs w:val="24"/>
          <w:lang w:val="ro-RO"/>
        </w:rPr>
        <w:t>va fi î</w:t>
      </w:r>
      <w:r w:rsidR="001226A1" w:rsidRPr="009A7898">
        <w:rPr>
          <w:noProof w:val="0"/>
          <w:color w:val="000000"/>
          <w:szCs w:val="24"/>
          <w:lang w:val="ro-RO"/>
        </w:rPr>
        <w:t>nso</w:t>
      </w:r>
      <w:r w:rsidR="00FC0038" w:rsidRPr="009A7898">
        <w:rPr>
          <w:noProof w:val="0"/>
          <w:color w:val="000000"/>
          <w:szCs w:val="24"/>
          <w:lang w:val="ro-RO"/>
        </w:rPr>
        <w:t>țită</w:t>
      </w:r>
      <w:r w:rsidR="001226A1" w:rsidRPr="009A7898">
        <w:rPr>
          <w:noProof w:val="0"/>
          <w:color w:val="000000"/>
          <w:szCs w:val="24"/>
          <w:lang w:val="ro-RO"/>
        </w:rPr>
        <w:t xml:space="preserve"> de procesul</w:t>
      </w:r>
      <w:r w:rsidR="00ED0534" w:rsidRPr="009A7898">
        <w:rPr>
          <w:noProof w:val="0"/>
          <w:color w:val="000000"/>
          <w:szCs w:val="24"/>
          <w:lang w:val="ro-RO"/>
        </w:rPr>
        <w:t xml:space="preserve"> verbal de recep</w:t>
      </w:r>
      <w:r w:rsidR="00FC0038" w:rsidRPr="009A7898">
        <w:rPr>
          <w:noProof w:val="0"/>
          <w:color w:val="000000"/>
          <w:szCs w:val="24"/>
          <w:lang w:val="ro-RO"/>
        </w:rPr>
        <w:t>ț</w:t>
      </w:r>
      <w:r w:rsidR="00ED0534" w:rsidRPr="009A7898">
        <w:rPr>
          <w:noProof w:val="0"/>
          <w:color w:val="000000"/>
          <w:szCs w:val="24"/>
          <w:lang w:val="ro-RO"/>
        </w:rPr>
        <w:t>ie</w:t>
      </w:r>
      <w:r w:rsidR="00BC2499" w:rsidRPr="009A7898">
        <w:rPr>
          <w:noProof w:val="0"/>
          <w:color w:val="000000"/>
          <w:szCs w:val="24"/>
          <w:lang w:val="ro-RO"/>
        </w:rPr>
        <w:t xml:space="preserve"> la terminarea lucrarilor</w:t>
      </w:r>
      <w:r w:rsidR="00ED0534" w:rsidRPr="009A7898">
        <w:rPr>
          <w:noProof w:val="0"/>
          <w:color w:val="000000"/>
          <w:szCs w:val="24"/>
          <w:lang w:val="ro-RO"/>
        </w:rPr>
        <w:t xml:space="preserve">, semnat de ambele </w:t>
      </w:r>
      <w:r w:rsidR="009411CB">
        <w:rPr>
          <w:noProof w:val="0"/>
          <w:color w:val="000000"/>
          <w:szCs w:val="24"/>
          <w:lang w:val="ro-RO"/>
        </w:rPr>
        <w:t>părti</w:t>
      </w:r>
      <w:r w:rsidR="00C97218">
        <w:rPr>
          <w:noProof w:val="0"/>
          <w:color w:val="000000"/>
          <w:szCs w:val="24"/>
          <w:lang w:val="ro-RO"/>
        </w:rPr>
        <w:t>.</w:t>
      </w:r>
    </w:p>
    <w:p w:rsidR="00213A13" w:rsidRPr="009A7898" w:rsidRDefault="00213A13" w:rsidP="00213A13">
      <w:pPr>
        <w:pStyle w:val="DefaultText"/>
        <w:jc w:val="both"/>
        <w:rPr>
          <w:noProof w:val="0"/>
          <w:color w:val="000000"/>
          <w:szCs w:val="24"/>
          <w:lang w:val="ro-RO"/>
        </w:rPr>
      </w:pPr>
      <w:r w:rsidRPr="009A7898">
        <w:rPr>
          <w:noProof w:val="0"/>
          <w:color w:val="000000"/>
          <w:szCs w:val="24"/>
          <w:lang w:val="ro-RO"/>
        </w:rPr>
        <w:tab/>
        <w:t xml:space="preserve"> 1</w:t>
      </w:r>
      <w:r w:rsidR="00C365B7" w:rsidRPr="009A7898">
        <w:rPr>
          <w:noProof w:val="0"/>
          <w:color w:val="000000"/>
          <w:szCs w:val="24"/>
          <w:lang w:val="ro-RO"/>
        </w:rPr>
        <w:t>5</w:t>
      </w:r>
      <w:r w:rsidRPr="009A7898">
        <w:rPr>
          <w:noProof w:val="0"/>
          <w:color w:val="000000"/>
          <w:szCs w:val="24"/>
          <w:lang w:val="ro-RO"/>
        </w:rPr>
        <w:t xml:space="preserve">.2. – </w:t>
      </w:r>
      <w:r w:rsidR="00152A38" w:rsidRPr="009A7898">
        <w:rPr>
          <w:noProof w:val="0"/>
          <w:color w:val="000000"/>
          <w:szCs w:val="24"/>
          <w:lang w:val="ro-RO"/>
        </w:rPr>
        <w:t>D</w:t>
      </w:r>
      <w:r w:rsidRPr="009A7898">
        <w:rPr>
          <w:noProof w:val="0"/>
          <w:color w:val="000000"/>
          <w:szCs w:val="24"/>
          <w:lang w:val="ro-RO"/>
        </w:rPr>
        <w:t xml:space="preserve">acă achizitorul nu onorează facturile în termen de 14 zile de la expirarea perioadei prevăzute la clauza </w:t>
      </w:r>
      <w:r w:rsidR="00435DB1" w:rsidRPr="009A7898">
        <w:rPr>
          <w:noProof w:val="0"/>
          <w:color w:val="000000"/>
          <w:szCs w:val="24"/>
          <w:lang w:val="ro-RO"/>
        </w:rPr>
        <w:t>9</w:t>
      </w:r>
      <w:r w:rsidRPr="009A7898">
        <w:rPr>
          <w:noProof w:val="0"/>
          <w:color w:val="000000"/>
          <w:szCs w:val="24"/>
          <w:lang w:val="ro-RO"/>
        </w:rPr>
        <w:t>.1 se vor aplica penalităţi în conformitate cu prevederile prezentului contract.</w:t>
      </w:r>
    </w:p>
    <w:p w:rsidR="00EA3F15" w:rsidRPr="009A7898" w:rsidRDefault="002545B9" w:rsidP="00B101CE">
      <w:pPr>
        <w:pStyle w:val="DefaultText"/>
        <w:ind w:firstLine="720"/>
        <w:jc w:val="both"/>
        <w:rPr>
          <w:noProof w:val="0"/>
          <w:color w:val="000000"/>
          <w:szCs w:val="24"/>
          <w:lang w:val="ro-RO"/>
        </w:rPr>
      </w:pPr>
      <w:r w:rsidRPr="009A7898">
        <w:rPr>
          <w:noProof w:val="0"/>
          <w:color w:val="000000"/>
          <w:szCs w:val="24"/>
          <w:lang w:val="ro-RO"/>
        </w:rPr>
        <w:t xml:space="preserve"> </w:t>
      </w:r>
      <w:r w:rsidR="001226A1" w:rsidRPr="009A7898">
        <w:rPr>
          <w:noProof w:val="0"/>
          <w:color w:val="000000"/>
          <w:szCs w:val="24"/>
          <w:lang w:val="ro-RO"/>
        </w:rPr>
        <w:t>1</w:t>
      </w:r>
      <w:r w:rsidR="00C365B7" w:rsidRPr="009A7898">
        <w:rPr>
          <w:noProof w:val="0"/>
          <w:color w:val="000000"/>
          <w:szCs w:val="24"/>
          <w:lang w:val="ro-RO"/>
        </w:rPr>
        <w:t>5</w:t>
      </w:r>
      <w:r w:rsidRPr="009A7898">
        <w:rPr>
          <w:noProof w:val="0"/>
          <w:color w:val="000000"/>
          <w:szCs w:val="24"/>
          <w:lang w:val="ro-RO"/>
        </w:rPr>
        <w:t>.</w:t>
      </w:r>
      <w:r w:rsidR="00ED0534" w:rsidRPr="009A7898">
        <w:rPr>
          <w:noProof w:val="0"/>
          <w:color w:val="000000"/>
          <w:szCs w:val="24"/>
          <w:lang w:val="ro-RO"/>
        </w:rPr>
        <w:t>3</w:t>
      </w:r>
      <w:r w:rsidRPr="009A7898">
        <w:rPr>
          <w:noProof w:val="0"/>
          <w:color w:val="000000"/>
          <w:szCs w:val="24"/>
          <w:lang w:val="ro-RO"/>
        </w:rPr>
        <w:t xml:space="preserve">- </w:t>
      </w:r>
      <w:r w:rsidR="00EA3F15" w:rsidRPr="009A7898">
        <w:rPr>
          <w:noProof w:val="0"/>
          <w:color w:val="000000"/>
          <w:szCs w:val="24"/>
          <w:lang w:val="ro-RO"/>
        </w:rPr>
        <w:t xml:space="preserve"> Dac</w:t>
      </w:r>
      <w:r w:rsidRPr="009A7898">
        <w:rPr>
          <w:noProof w:val="0"/>
          <w:color w:val="000000"/>
          <w:szCs w:val="24"/>
          <w:lang w:val="ro-RO"/>
        </w:rPr>
        <w:t>ă</w:t>
      </w:r>
      <w:r w:rsidR="00EA3F15" w:rsidRPr="009A7898">
        <w:rPr>
          <w:noProof w:val="0"/>
          <w:color w:val="000000"/>
          <w:szCs w:val="24"/>
          <w:lang w:val="ro-RO"/>
        </w:rPr>
        <w:t xml:space="preserve"> în urma controalelor efectuate de c</w:t>
      </w:r>
      <w:r w:rsidRPr="009A7898">
        <w:rPr>
          <w:noProof w:val="0"/>
          <w:color w:val="000000"/>
          <w:szCs w:val="24"/>
          <w:lang w:val="ro-RO"/>
        </w:rPr>
        <w:t>ă</w:t>
      </w:r>
      <w:r w:rsidR="00EA3F15" w:rsidRPr="009A7898">
        <w:rPr>
          <w:noProof w:val="0"/>
          <w:color w:val="000000"/>
          <w:szCs w:val="24"/>
          <w:lang w:val="ro-RO"/>
        </w:rPr>
        <w:t>tre organele abilitate, potrivit legii, inclusiv de cele interne ale beneficiarului sau ale autori</w:t>
      </w:r>
      <w:r w:rsidRPr="009A7898">
        <w:rPr>
          <w:noProof w:val="0"/>
          <w:color w:val="000000"/>
          <w:szCs w:val="24"/>
          <w:lang w:val="ro-RO"/>
        </w:rPr>
        <w:t>tă</w:t>
      </w:r>
      <w:r w:rsidR="00EA3F15" w:rsidRPr="009A7898">
        <w:rPr>
          <w:noProof w:val="0"/>
          <w:color w:val="000000"/>
          <w:szCs w:val="24"/>
          <w:lang w:val="ro-RO"/>
        </w:rPr>
        <w:t>tii c</w:t>
      </w:r>
      <w:r w:rsidR="00B16B5F" w:rsidRPr="009A7898">
        <w:rPr>
          <w:noProof w:val="0"/>
          <w:color w:val="000000"/>
          <w:szCs w:val="24"/>
          <w:lang w:val="ro-RO"/>
        </w:rPr>
        <w:t>ă</w:t>
      </w:r>
      <w:r w:rsidR="00EA3F15" w:rsidRPr="009A7898">
        <w:rPr>
          <w:noProof w:val="0"/>
          <w:color w:val="000000"/>
          <w:szCs w:val="24"/>
          <w:lang w:val="ro-RO"/>
        </w:rPr>
        <w:t>reia i se subordoneaz</w:t>
      </w:r>
      <w:r w:rsidRPr="009A7898">
        <w:rPr>
          <w:noProof w:val="0"/>
          <w:color w:val="000000"/>
          <w:szCs w:val="24"/>
          <w:lang w:val="ro-RO"/>
        </w:rPr>
        <w:t>ă</w:t>
      </w:r>
      <w:r w:rsidR="00EA3F15" w:rsidRPr="009A7898">
        <w:rPr>
          <w:noProof w:val="0"/>
          <w:color w:val="000000"/>
          <w:szCs w:val="24"/>
          <w:lang w:val="ro-RO"/>
        </w:rPr>
        <w:t>, se constat</w:t>
      </w:r>
      <w:r w:rsidRPr="009A7898">
        <w:rPr>
          <w:noProof w:val="0"/>
          <w:color w:val="000000"/>
          <w:szCs w:val="24"/>
          <w:lang w:val="ro-RO"/>
        </w:rPr>
        <w:t>ă</w:t>
      </w:r>
      <w:r w:rsidR="00EA3F15" w:rsidRPr="009A7898">
        <w:rPr>
          <w:noProof w:val="0"/>
          <w:color w:val="000000"/>
          <w:szCs w:val="24"/>
          <w:lang w:val="ro-RO"/>
        </w:rPr>
        <w:t xml:space="preserve"> c</w:t>
      </w:r>
      <w:r w:rsidRPr="009A7898">
        <w:rPr>
          <w:noProof w:val="0"/>
          <w:color w:val="000000"/>
          <w:szCs w:val="24"/>
          <w:lang w:val="ro-RO"/>
        </w:rPr>
        <w:t>ă</w:t>
      </w:r>
      <w:r w:rsidR="00EA3F15" w:rsidRPr="009A7898">
        <w:rPr>
          <w:noProof w:val="0"/>
          <w:color w:val="000000"/>
          <w:szCs w:val="24"/>
          <w:lang w:val="ro-RO"/>
        </w:rPr>
        <w:t xml:space="preserve"> </w:t>
      </w:r>
      <w:r w:rsidR="00ED0534" w:rsidRPr="009A7898">
        <w:rPr>
          <w:noProof w:val="0"/>
          <w:color w:val="000000"/>
          <w:szCs w:val="24"/>
          <w:lang w:val="ro-RO"/>
        </w:rPr>
        <w:t>executantul</w:t>
      </w:r>
      <w:r w:rsidR="00EA3F15" w:rsidRPr="009A7898">
        <w:rPr>
          <w:noProof w:val="0"/>
          <w:color w:val="000000"/>
          <w:szCs w:val="24"/>
          <w:lang w:val="ro-RO"/>
        </w:rPr>
        <w:t xml:space="preserve"> a încasat sume necuvenite de la beneficiar, </w:t>
      </w:r>
      <w:r w:rsidR="00ED0534" w:rsidRPr="009A7898">
        <w:rPr>
          <w:noProof w:val="0"/>
          <w:color w:val="000000"/>
          <w:szCs w:val="24"/>
          <w:lang w:val="ro-RO"/>
        </w:rPr>
        <w:t>executantul</w:t>
      </w:r>
      <w:r w:rsidR="00EA3F15" w:rsidRPr="009A7898">
        <w:rPr>
          <w:noProof w:val="0"/>
          <w:color w:val="000000"/>
          <w:szCs w:val="24"/>
          <w:lang w:val="ro-RO"/>
        </w:rPr>
        <w:t xml:space="preserve"> are obliga</w:t>
      </w:r>
      <w:r w:rsidR="00B16B5F" w:rsidRPr="009A7898">
        <w:rPr>
          <w:noProof w:val="0"/>
          <w:color w:val="000000"/>
          <w:szCs w:val="24"/>
          <w:lang w:val="ro-RO"/>
        </w:rPr>
        <w:t>ţ</w:t>
      </w:r>
      <w:r w:rsidR="00EA3F15" w:rsidRPr="009A7898">
        <w:rPr>
          <w:noProof w:val="0"/>
          <w:color w:val="000000"/>
          <w:szCs w:val="24"/>
          <w:lang w:val="ro-RO"/>
        </w:rPr>
        <w:t>ia s</w:t>
      </w:r>
      <w:r w:rsidRPr="009A7898">
        <w:rPr>
          <w:noProof w:val="0"/>
          <w:color w:val="000000"/>
          <w:szCs w:val="24"/>
          <w:lang w:val="ro-RO"/>
        </w:rPr>
        <w:t>ă</w:t>
      </w:r>
      <w:r w:rsidR="00EA3F15" w:rsidRPr="009A7898">
        <w:rPr>
          <w:noProof w:val="0"/>
          <w:color w:val="000000"/>
          <w:szCs w:val="24"/>
          <w:lang w:val="ro-RO"/>
        </w:rPr>
        <w:t xml:space="preserve"> restituie</w:t>
      </w:r>
      <w:r w:rsidRPr="009A7898">
        <w:rPr>
          <w:noProof w:val="0"/>
          <w:color w:val="000000"/>
          <w:szCs w:val="24"/>
          <w:lang w:val="ro-RO"/>
        </w:rPr>
        <w:t xml:space="preserve"> </w:t>
      </w:r>
      <w:r w:rsidR="00EA3F15" w:rsidRPr="009A7898">
        <w:rPr>
          <w:noProof w:val="0"/>
          <w:color w:val="000000"/>
          <w:szCs w:val="24"/>
          <w:lang w:val="ro-RO"/>
        </w:rPr>
        <w:t>în timpul controlulu</w:t>
      </w:r>
      <w:r w:rsidR="00EA3F15" w:rsidRPr="009A7898">
        <w:rPr>
          <w:szCs w:val="24"/>
        </w:rPr>
        <w:t xml:space="preserve">i </w:t>
      </w:r>
      <w:r w:rsidRPr="009A7898">
        <w:rPr>
          <w:szCs w:val="24"/>
        </w:rPr>
        <w:t>ş</w:t>
      </w:r>
      <w:r w:rsidR="00EA3F15" w:rsidRPr="009A7898">
        <w:rPr>
          <w:szCs w:val="24"/>
        </w:rPr>
        <w:t>i înainte de sesizarea organelor competente s</w:t>
      </w:r>
      <w:r w:rsidRPr="009A7898">
        <w:rPr>
          <w:szCs w:val="24"/>
        </w:rPr>
        <w:t>ă</w:t>
      </w:r>
      <w:r w:rsidR="00EA3F15" w:rsidRPr="009A7898">
        <w:rPr>
          <w:szCs w:val="24"/>
        </w:rPr>
        <w:t xml:space="preserve"> solu</w:t>
      </w:r>
      <w:r w:rsidRPr="009A7898">
        <w:rPr>
          <w:szCs w:val="24"/>
        </w:rPr>
        <w:t>ţ</w:t>
      </w:r>
      <w:r w:rsidR="00EA3F15" w:rsidRPr="009A7898">
        <w:rPr>
          <w:szCs w:val="24"/>
        </w:rPr>
        <w:t>ioneze cauzele respective</w:t>
      </w:r>
      <w:r w:rsidR="00FC0038" w:rsidRPr="009A7898">
        <w:rPr>
          <w:szCs w:val="24"/>
        </w:rPr>
        <w:t xml:space="preserve"> </w:t>
      </w:r>
      <w:r w:rsidRPr="009A7898">
        <w:rPr>
          <w:szCs w:val="24"/>
        </w:rPr>
        <w:t>(</w:t>
      </w:r>
      <w:r w:rsidR="00EA3F15" w:rsidRPr="009A7898">
        <w:rPr>
          <w:szCs w:val="24"/>
        </w:rPr>
        <w:t>aceste sume, inclusiv penalitile, daunele-interese, major</w:t>
      </w:r>
      <w:r w:rsidRPr="009A7898">
        <w:rPr>
          <w:szCs w:val="24"/>
        </w:rPr>
        <w:t>ă</w:t>
      </w:r>
      <w:r w:rsidR="00EA3F15" w:rsidRPr="009A7898">
        <w:rPr>
          <w:szCs w:val="24"/>
        </w:rPr>
        <w:t>rile, dobânzile etc. aferente stabilite prin actele de control</w:t>
      </w:r>
      <w:r w:rsidRPr="009A7898">
        <w:rPr>
          <w:szCs w:val="24"/>
        </w:rPr>
        <w:t>)</w:t>
      </w:r>
      <w:r w:rsidR="00EA3F15" w:rsidRPr="009A7898">
        <w:rPr>
          <w:szCs w:val="24"/>
        </w:rPr>
        <w:t>.</w:t>
      </w:r>
    </w:p>
    <w:p w:rsidR="000252E1" w:rsidRPr="009A7898" w:rsidRDefault="000252E1" w:rsidP="00213A13">
      <w:pPr>
        <w:pStyle w:val="DefaultText"/>
        <w:jc w:val="both"/>
        <w:rPr>
          <w:noProof w:val="0"/>
          <w:color w:val="000000"/>
          <w:szCs w:val="24"/>
          <w:lang w:val="ro-RO"/>
        </w:rPr>
      </w:pPr>
      <w:r w:rsidRPr="009A7898">
        <w:rPr>
          <w:noProof w:val="0"/>
          <w:color w:val="000000"/>
          <w:szCs w:val="24"/>
          <w:lang w:val="ro-RO"/>
        </w:rPr>
        <w:tab/>
      </w:r>
      <w:r w:rsidR="00B16B5F" w:rsidRPr="009A7898">
        <w:rPr>
          <w:noProof w:val="0"/>
          <w:color w:val="000000"/>
          <w:szCs w:val="24"/>
          <w:lang w:val="ro-RO"/>
        </w:rPr>
        <w:t xml:space="preserve"> </w:t>
      </w:r>
      <w:r w:rsidR="001226A1" w:rsidRPr="009A7898">
        <w:rPr>
          <w:noProof w:val="0"/>
          <w:color w:val="000000"/>
          <w:szCs w:val="24"/>
          <w:lang w:val="ro-RO"/>
        </w:rPr>
        <w:t>1</w:t>
      </w:r>
      <w:r w:rsidR="00C365B7" w:rsidRPr="009A7898">
        <w:rPr>
          <w:noProof w:val="0"/>
          <w:color w:val="000000"/>
          <w:szCs w:val="24"/>
          <w:lang w:val="ro-RO"/>
        </w:rPr>
        <w:t>5</w:t>
      </w:r>
      <w:r w:rsidR="00B16B5F" w:rsidRPr="009A7898">
        <w:rPr>
          <w:noProof w:val="0"/>
          <w:color w:val="000000"/>
          <w:szCs w:val="24"/>
          <w:lang w:val="ro-RO"/>
        </w:rPr>
        <w:t>.</w:t>
      </w:r>
      <w:r w:rsidR="005312E2" w:rsidRPr="009A7898">
        <w:rPr>
          <w:noProof w:val="0"/>
          <w:color w:val="000000"/>
          <w:szCs w:val="24"/>
          <w:lang w:val="ro-RO"/>
        </w:rPr>
        <w:t>4</w:t>
      </w:r>
      <w:r w:rsidRPr="009A7898">
        <w:rPr>
          <w:b/>
          <w:noProof w:val="0"/>
          <w:color w:val="000000"/>
          <w:szCs w:val="24"/>
          <w:lang w:val="ro-RO"/>
        </w:rPr>
        <w:t>.</w:t>
      </w:r>
      <w:r w:rsidRPr="009A7898">
        <w:rPr>
          <w:noProof w:val="0"/>
          <w:color w:val="000000"/>
          <w:szCs w:val="24"/>
          <w:lang w:val="ro-RO"/>
        </w:rPr>
        <w:t xml:space="preserve"> – Pentru lucrările executate, plăţile datorate de achizitor </w:t>
      </w:r>
      <w:r w:rsidR="00ED0534" w:rsidRPr="009A7898">
        <w:rPr>
          <w:noProof w:val="0"/>
          <w:color w:val="000000"/>
          <w:szCs w:val="24"/>
          <w:lang w:val="ro-RO"/>
        </w:rPr>
        <w:t>executantului</w:t>
      </w:r>
      <w:r w:rsidRPr="009A7898">
        <w:rPr>
          <w:noProof w:val="0"/>
          <w:color w:val="000000"/>
          <w:szCs w:val="24"/>
          <w:lang w:val="ro-RO"/>
        </w:rPr>
        <w:t xml:space="preserve"> sunt cele din </w:t>
      </w:r>
      <w:r w:rsidR="00CF0BB5" w:rsidRPr="009A7898">
        <w:rPr>
          <w:noProof w:val="0"/>
          <w:color w:val="000000"/>
          <w:szCs w:val="24"/>
          <w:lang w:val="ro-RO"/>
        </w:rPr>
        <w:t>oferta</w:t>
      </w:r>
      <w:r w:rsidRPr="009A7898">
        <w:rPr>
          <w:noProof w:val="0"/>
          <w:color w:val="000000"/>
          <w:szCs w:val="24"/>
          <w:lang w:val="ro-RO"/>
        </w:rPr>
        <w:t>.</w:t>
      </w:r>
    </w:p>
    <w:p w:rsidR="000252E1" w:rsidRPr="009A7898" w:rsidRDefault="000252E1" w:rsidP="00213A13">
      <w:pPr>
        <w:pStyle w:val="DefaultText"/>
        <w:jc w:val="both"/>
        <w:rPr>
          <w:noProof w:val="0"/>
          <w:color w:val="000000"/>
          <w:szCs w:val="24"/>
          <w:lang w:val="ro-RO"/>
        </w:rPr>
      </w:pPr>
      <w:r w:rsidRPr="009A7898">
        <w:rPr>
          <w:noProof w:val="0"/>
          <w:color w:val="000000"/>
          <w:szCs w:val="24"/>
          <w:lang w:val="ro-RO"/>
        </w:rPr>
        <w:tab/>
        <w:t xml:space="preserve"> </w:t>
      </w:r>
      <w:r w:rsidR="001226A1" w:rsidRPr="009A7898">
        <w:rPr>
          <w:noProof w:val="0"/>
          <w:color w:val="000000"/>
          <w:szCs w:val="24"/>
          <w:lang w:val="ro-RO"/>
        </w:rPr>
        <w:t>1</w:t>
      </w:r>
      <w:r w:rsidR="00C365B7" w:rsidRPr="009A7898">
        <w:rPr>
          <w:noProof w:val="0"/>
          <w:color w:val="000000"/>
          <w:szCs w:val="24"/>
          <w:lang w:val="ro-RO"/>
        </w:rPr>
        <w:t>5</w:t>
      </w:r>
      <w:r w:rsidRPr="009A7898">
        <w:rPr>
          <w:noProof w:val="0"/>
          <w:color w:val="000000"/>
          <w:szCs w:val="24"/>
          <w:lang w:val="ro-RO"/>
        </w:rPr>
        <w:t>.</w:t>
      </w:r>
      <w:r w:rsidR="005312E2" w:rsidRPr="009A7898">
        <w:rPr>
          <w:noProof w:val="0"/>
          <w:color w:val="000000"/>
          <w:szCs w:val="24"/>
          <w:lang w:val="ro-RO"/>
        </w:rPr>
        <w:t>5</w:t>
      </w:r>
      <w:r w:rsidRPr="009A7898">
        <w:rPr>
          <w:noProof w:val="0"/>
          <w:color w:val="000000"/>
          <w:szCs w:val="24"/>
          <w:lang w:val="ro-RO"/>
        </w:rPr>
        <w:t xml:space="preserve"> – Nu se acceptă actualizarea preţului contractului. </w:t>
      </w:r>
    </w:p>
    <w:p w:rsidR="00213A13" w:rsidRPr="009A7898" w:rsidRDefault="00213A13" w:rsidP="00AB4CCC">
      <w:pPr>
        <w:ind w:firstLine="0"/>
        <w:jc w:val="both"/>
        <w:rPr>
          <w:rFonts w:ascii="Times New Roman" w:hAnsi="Times New Roman"/>
          <w:b/>
          <w:color w:val="000000"/>
          <w:sz w:val="24"/>
          <w:szCs w:val="24"/>
        </w:rPr>
      </w:pPr>
    </w:p>
    <w:p w:rsidR="00F87D8C" w:rsidRPr="009A7898" w:rsidRDefault="00F87D8C" w:rsidP="00765483">
      <w:pPr>
        <w:ind w:firstLine="0"/>
        <w:jc w:val="both"/>
        <w:rPr>
          <w:rStyle w:val="punct1"/>
          <w:rFonts w:ascii="Times New Roman" w:hAnsi="Times New Roman"/>
          <w:sz w:val="24"/>
          <w:szCs w:val="24"/>
        </w:rPr>
      </w:pPr>
      <w:bookmarkStart w:id="36" w:name="tree#1872"/>
      <w:bookmarkEnd w:id="35"/>
    </w:p>
    <w:p w:rsidR="00765483" w:rsidRPr="00606E9D" w:rsidRDefault="00F87D8C" w:rsidP="00765483">
      <w:pPr>
        <w:jc w:val="both"/>
        <w:rPr>
          <w:rFonts w:ascii="Times New Roman" w:hAnsi="Times New Roman"/>
          <w:b/>
          <w:color w:val="000000"/>
          <w:sz w:val="24"/>
          <w:szCs w:val="24"/>
        </w:rPr>
      </w:pPr>
      <w:r w:rsidRPr="009A7898">
        <w:rPr>
          <w:rStyle w:val="punct1"/>
          <w:rFonts w:ascii="Times New Roman" w:hAnsi="Times New Roman"/>
          <w:sz w:val="24"/>
          <w:szCs w:val="24"/>
        </w:rPr>
        <w:t xml:space="preserve"> </w:t>
      </w:r>
      <w:r w:rsidR="000252E1" w:rsidRPr="009A7898">
        <w:rPr>
          <w:rStyle w:val="punct1"/>
          <w:rFonts w:ascii="Times New Roman" w:hAnsi="Times New Roman"/>
          <w:sz w:val="24"/>
          <w:szCs w:val="24"/>
        </w:rPr>
        <w:t>1</w:t>
      </w:r>
      <w:r w:rsidR="00C365B7" w:rsidRPr="009A7898">
        <w:rPr>
          <w:rStyle w:val="punct1"/>
          <w:rFonts w:ascii="Times New Roman" w:hAnsi="Times New Roman"/>
          <w:sz w:val="24"/>
          <w:szCs w:val="24"/>
        </w:rPr>
        <w:t>6</w:t>
      </w:r>
      <w:r w:rsidR="000252E1"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Cesiunea</w:t>
      </w:r>
    </w:p>
    <w:p w:rsidR="00F341D3" w:rsidRPr="009A7898" w:rsidRDefault="00F341D3" w:rsidP="00F341D3">
      <w:pPr>
        <w:jc w:val="both"/>
        <w:rPr>
          <w:rFonts w:ascii="Times New Roman" w:hAnsi="Times New Roman"/>
          <w:color w:val="000000"/>
          <w:sz w:val="24"/>
          <w:szCs w:val="24"/>
        </w:rPr>
      </w:pPr>
      <w:bookmarkStart w:id="37" w:name="tree#1873"/>
      <w:bookmarkEnd w:id="36"/>
      <w:r w:rsidRPr="009A7898">
        <w:rPr>
          <w:rStyle w:val="punct1"/>
          <w:rFonts w:ascii="Times New Roman" w:hAnsi="Times New Roman"/>
          <w:sz w:val="24"/>
          <w:szCs w:val="24"/>
        </w:rPr>
        <w:t> </w:t>
      </w:r>
      <w:r w:rsidR="00A940D5" w:rsidRPr="009A7898">
        <w:rPr>
          <w:rStyle w:val="punct1"/>
          <w:rFonts w:ascii="Times New Roman" w:hAnsi="Times New Roman"/>
          <w:b w:val="0"/>
          <w:sz w:val="24"/>
          <w:szCs w:val="24"/>
        </w:rPr>
        <w:t>1</w:t>
      </w:r>
      <w:r w:rsidR="00C365B7" w:rsidRPr="009A7898">
        <w:rPr>
          <w:rStyle w:val="punct1"/>
          <w:rFonts w:ascii="Times New Roman" w:hAnsi="Times New Roman"/>
          <w:b w:val="0"/>
          <w:sz w:val="24"/>
          <w:szCs w:val="24"/>
        </w:rPr>
        <w:t>6</w:t>
      </w:r>
      <w:r w:rsidRPr="009A7898">
        <w:rPr>
          <w:rStyle w:val="punct1"/>
          <w:rFonts w:ascii="Times New Roman" w:hAnsi="Times New Roman"/>
          <w:b w:val="0"/>
          <w:sz w:val="24"/>
          <w:szCs w:val="24"/>
        </w:rPr>
        <w:t>.1</w:t>
      </w:r>
      <w:r w:rsidRPr="009A7898">
        <w:rPr>
          <w:rStyle w:val="punct1"/>
          <w:rFonts w:ascii="Times New Roman" w:hAnsi="Times New Roman"/>
          <w:sz w:val="24"/>
          <w:szCs w:val="24"/>
        </w:rPr>
        <w:t>.</w:t>
      </w:r>
      <w:r w:rsidRPr="009A7898">
        <w:rPr>
          <w:rFonts w:ascii="Times New Roman" w:hAnsi="Times New Roman"/>
          <w:color w:val="000000"/>
          <w:sz w:val="24"/>
          <w:szCs w:val="24"/>
        </w:rPr>
        <w:t xml:space="preserve"> - </w:t>
      </w:r>
      <w:r w:rsidR="00922A23" w:rsidRPr="009A7898">
        <w:rPr>
          <w:rFonts w:ascii="Times New Roman" w:hAnsi="Times New Roman"/>
          <w:color w:val="000000"/>
          <w:sz w:val="24"/>
          <w:szCs w:val="24"/>
        </w:rPr>
        <w:t>Executantu</w:t>
      </w:r>
      <w:r w:rsidRPr="009A7898">
        <w:rPr>
          <w:rFonts w:ascii="Times New Roman" w:hAnsi="Times New Roman"/>
          <w:color w:val="000000"/>
          <w:sz w:val="24"/>
          <w:szCs w:val="24"/>
        </w:rPr>
        <w:t xml:space="preserve">l are obligaţia de a nu transfera total sau parţial obligaţiile sale asumate prin contract, fără să obţină, în prealabil, acordul scris al achizitorului. </w:t>
      </w:r>
    </w:p>
    <w:p w:rsidR="00F341D3" w:rsidRPr="009A7898" w:rsidRDefault="00F341D3" w:rsidP="00F341D3">
      <w:pPr>
        <w:jc w:val="both"/>
        <w:rPr>
          <w:rFonts w:ascii="Times New Roman" w:hAnsi="Times New Roman"/>
          <w:color w:val="000000"/>
          <w:sz w:val="24"/>
          <w:szCs w:val="24"/>
        </w:rPr>
      </w:pPr>
      <w:bookmarkStart w:id="38" w:name="tree#1874"/>
      <w:bookmarkEnd w:id="37"/>
      <w:r w:rsidRPr="009A7898">
        <w:rPr>
          <w:rStyle w:val="punct1"/>
          <w:rFonts w:ascii="Times New Roman" w:hAnsi="Times New Roman"/>
          <w:sz w:val="24"/>
          <w:szCs w:val="24"/>
        </w:rPr>
        <w:t> </w:t>
      </w:r>
      <w:r w:rsidR="00A940D5" w:rsidRPr="009A7898">
        <w:rPr>
          <w:rStyle w:val="punct1"/>
          <w:rFonts w:ascii="Times New Roman" w:hAnsi="Times New Roman"/>
          <w:b w:val="0"/>
          <w:sz w:val="24"/>
          <w:szCs w:val="24"/>
        </w:rPr>
        <w:t>1</w:t>
      </w:r>
      <w:r w:rsidR="00C365B7" w:rsidRPr="009A7898">
        <w:rPr>
          <w:rStyle w:val="punct1"/>
          <w:rFonts w:ascii="Times New Roman" w:hAnsi="Times New Roman"/>
          <w:b w:val="0"/>
          <w:sz w:val="24"/>
          <w:szCs w:val="24"/>
        </w:rPr>
        <w:t>6</w:t>
      </w:r>
      <w:r w:rsidR="00A940D5" w:rsidRPr="009A7898">
        <w:rPr>
          <w:rStyle w:val="punct1"/>
          <w:rFonts w:ascii="Times New Roman" w:hAnsi="Times New Roman"/>
          <w:b w:val="0"/>
          <w:sz w:val="24"/>
          <w:szCs w:val="24"/>
        </w:rPr>
        <w:t>.</w:t>
      </w:r>
      <w:r w:rsidRPr="009A7898">
        <w:rPr>
          <w:rStyle w:val="punct1"/>
          <w:rFonts w:ascii="Times New Roman" w:hAnsi="Times New Roman"/>
          <w:b w:val="0"/>
          <w:sz w:val="24"/>
          <w:szCs w:val="24"/>
        </w:rPr>
        <w:t>2.</w:t>
      </w:r>
      <w:r w:rsidRPr="009A7898">
        <w:rPr>
          <w:rFonts w:ascii="Times New Roman" w:hAnsi="Times New Roman"/>
          <w:color w:val="000000"/>
          <w:sz w:val="24"/>
          <w:szCs w:val="24"/>
        </w:rPr>
        <w:t xml:space="preserve"> - Cesiunea nu va exonera </w:t>
      </w:r>
      <w:r w:rsidR="00380AB5" w:rsidRPr="009A7898">
        <w:rPr>
          <w:rFonts w:ascii="Times New Roman" w:hAnsi="Times New Roman"/>
          <w:color w:val="000000"/>
          <w:sz w:val="24"/>
          <w:szCs w:val="24"/>
        </w:rPr>
        <w:t xml:space="preserve">executantul </w:t>
      </w:r>
      <w:r w:rsidRPr="009A7898">
        <w:rPr>
          <w:rFonts w:ascii="Times New Roman" w:hAnsi="Times New Roman"/>
          <w:color w:val="000000"/>
          <w:sz w:val="24"/>
          <w:szCs w:val="24"/>
        </w:rPr>
        <w:t>de nici</w:t>
      </w:r>
      <w:r w:rsidR="00152A38" w:rsidRPr="009A7898">
        <w:rPr>
          <w:rFonts w:ascii="Times New Roman" w:hAnsi="Times New Roman"/>
          <w:color w:val="000000"/>
          <w:sz w:val="24"/>
          <w:szCs w:val="24"/>
        </w:rPr>
        <w:t>o</w:t>
      </w:r>
      <w:r w:rsidRPr="009A7898">
        <w:rPr>
          <w:rFonts w:ascii="Times New Roman" w:hAnsi="Times New Roman"/>
          <w:color w:val="000000"/>
          <w:sz w:val="24"/>
          <w:szCs w:val="24"/>
        </w:rPr>
        <w:t xml:space="preserve"> responsabilitate privind garanţia sau orice alte obligaţii asumate prin contract. </w:t>
      </w:r>
    </w:p>
    <w:p w:rsidR="00F87D8C" w:rsidRPr="009A7898" w:rsidRDefault="00F87D8C" w:rsidP="00765483">
      <w:pPr>
        <w:ind w:firstLine="0"/>
        <w:jc w:val="both"/>
        <w:rPr>
          <w:rStyle w:val="punct1"/>
          <w:rFonts w:ascii="Times New Roman" w:hAnsi="Times New Roman"/>
          <w:sz w:val="24"/>
          <w:szCs w:val="24"/>
        </w:rPr>
      </w:pPr>
      <w:bookmarkStart w:id="39" w:name="tree#1875"/>
      <w:bookmarkEnd w:id="38"/>
    </w:p>
    <w:p w:rsidR="00765483" w:rsidRPr="009A7898" w:rsidRDefault="00A940D5" w:rsidP="00765483">
      <w:pPr>
        <w:jc w:val="both"/>
        <w:rPr>
          <w:rFonts w:ascii="Times New Roman" w:hAnsi="Times New Roman"/>
          <w:color w:val="000000"/>
          <w:sz w:val="24"/>
          <w:szCs w:val="24"/>
        </w:rPr>
      </w:pPr>
      <w:r w:rsidRPr="009A7898">
        <w:rPr>
          <w:rStyle w:val="punct1"/>
          <w:rFonts w:ascii="Times New Roman" w:hAnsi="Times New Roman"/>
          <w:sz w:val="24"/>
          <w:szCs w:val="24"/>
        </w:rPr>
        <w:lastRenderedPageBreak/>
        <w:t xml:space="preserve"> </w:t>
      </w:r>
      <w:r w:rsidR="00F87D8C" w:rsidRPr="009A7898">
        <w:rPr>
          <w:rStyle w:val="punct1"/>
          <w:rFonts w:ascii="Times New Roman" w:hAnsi="Times New Roman"/>
          <w:sz w:val="24"/>
          <w:szCs w:val="24"/>
        </w:rPr>
        <w:t xml:space="preserve">  </w:t>
      </w:r>
      <w:r w:rsidRPr="009A7898">
        <w:rPr>
          <w:rStyle w:val="punct1"/>
          <w:rFonts w:ascii="Times New Roman" w:hAnsi="Times New Roman"/>
          <w:sz w:val="24"/>
          <w:szCs w:val="24"/>
        </w:rPr>
        <w:t>1</w:t>
      </w:r>
      <w:r w:rsidR="00C365B7" w:rsidRPr="009A7898">
        <w:rPr>
          <w:rStyle w:val="punct1"/>
          <w:rFonts w:ascii="Times New Roman" w:hAnsi="Times New Roman"/>
          <w:sz w:val="24"/>
          <w:szCs w:val="24"/>
        </w:rPr>
        <w:t>7</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Forţa majoră</w:t>
      </w:r>
      <w:r w:rsidR="00F341D3" w:rsidRPr="009A7898">
        <w:rPr>
          <w:rFonts w:ascii="Times New Roman" w:hAnsi="Times New Roman"/>
          <w:color w:val="000000"/>
          <w:sz w:val="24"/>
          <w:szCs w:val="24"/>
        </w:rPr>
        <w:t xml:space="preserve"> </w:t>
      </w:r>
    </w:p>
    <w:p w:rsidR="00F341D3" w:rsidRPr="009A7898" w:rsidRDefault="00F341D3" w:rsidP="00F341D3">
      <w:pPr>
        <w:jc w:val="both"/>
        <w:rPr>
          <w:rFonts w:ascii="Times New Roman" w:hAnsi="Times New Roman"/>
          <w:color w:val="000000"/>
          <w:sz w:val="24"/>
          <w:szCs w:val="24"/>
        </w:rPr>
      </w:pPr>
      <w:bookmarkStart w:id="40" w:name="tree#1876"/>
      <w:bookmarkEnd w:id="39"/>
      <w:r w:rsidRPr="009A7898">
        <w:rPr>
          <w:rStyle w:val="punct1"/>
          <w:rFonts w:ascii="Times New Roman" w:hAnsi="Times New Roman"/>
          <w:sz w:val="24"/>
          <w:szCs w:val="24"/>
        </w:rPr>
        <w:t>   </w:t>
      </w:r>
      <w:r w:rsidR="00A940D5" w:rsidRPr="009A7898">
        <w:rPr>
          <w:rStyle w:val="punct1"/>
          <w:rFonts w:ascii="Times New Roman" w:hAnsi="Times New Roman"/>
          <w:b w:val="0"/>
          <w:sz w:val="24"/>
          <w:szCs w:val="24"/>
        </w:rPr>
        <w:t>1</w:t>
      </w:r>
      <w:r w:rsidR="00C365B7" w:rsidRPr="009A7898">
        <w:rPr>
          <w:rStyle w:val="punct1"/>
          <w:rFonts w:ascii="Times New Roman" w:hAnsi="Times New Roman"/>
          <w:b w:val="0"/>
          <w:sz w:val="24"/>
          <w:szCs w:val="24"/>
        </w:rPr>
        <w:t>7</w:t>
      </w:r>
      <w:r w:rsidRPr="009A7898">
        <w:rPr>
          <w:rStyle w:val="punct1"/>
          <w:rFonts w:ascii="Times New Roman" w:hAnsi="Times New Roman"/>
          <w:b w:val="0"/>
          <w:sz w:val="24"/>
          <w:szCs w:val="24"/>
        </w:rPr>
        <w:t>.1</w:t>
      </w:r>
      <w:r w:rsidRPr="009A7898">
        <w:rPr>
          <w:rStyle w:val="punct1"/>
          <w:rFonts w:ascii="Times New Roman" w:hAnsi="Times New Roman"/>
          <w:sz w:val="24"/>
          <w:szCs w:val="24"/>
        </w:rPr>
        <w:t>.</w:t>
      </w:r>
      <w:r w:rsidRPr="009A7898">
        <w:rPr>
          <w:rFonts w:ascii="Times New Roman" w:hAnsi="Times New Roman"/>
          <w:color w:val="000000"/>
          <w:sz w:val="24"/>
          <w:szCs w:val="24"/>
        </w:rPr>
        <w:t xml:space="preserve"> - Forţa majoră este constatată de o autoritate competentă. </w:t>
      </w:r>
    </w:p>
    <w:p w:rsidR="00F341D3" w:rsidRPr="009A7898" w:rsidRDefault="00F341D3" w:rsidP="00F341D3">
      <w:pPr>
        <w:jc w:val="both"/>
        <w:rPr>
          <w:rFonts w:ascii="Times New Roman" w:hAnsi="Times New Roman"/>
          <w:color w:val="000000"/>
          <w:sz w:val="24"/>
          <w:szCs w:val="24"/>
        </w:rPr>
      </w:pPr>
      <w:bookmarkStart w:id="41" w:name="tree#1877"/>
      <w:bookmarkEnd w:id="40"/>
      <w:r w:rsidRPr="009A7898">
        <w:rPr>
          <w:rStyle w:val="punct1"/>
          <w:rFonts w:ascii="Times New Roman" w:hAnsi="Times New Roman"/>
          <w:sz w:val="24"/>
          <w:szCs w:val="24"/>
        </w:rPr>
        <w:t>   </w:t>
      </w:r>
      <w:r w:rsidR="00A940D5" w:rsidRPr="009A7898">
        <w:rPr>
          <w:rStyle w:val="punct1"/>
          <w:rFonts w:ascii="Times New Roman" w:hAnsi="Times New Roman"/>
          <w:b w:val="0"/>
          <w:sz w:val="24"/>
          <w:szCs w:val="24"/>
        </w:rPr>
        <w:t>1</w:t>
      </w:r>
      <w:r w:rsidR="00C365B7" w:rsidRPr="009A7898">
        <w:rPr>
          <w:rStyle w:val="punct1"/>
          <w:rFonts w:ascii="Times New Roman" w:hAnsi="Times New Roman"/>
          <w:b w:val="0"/>
          <w:sz w:val="24"/>
          <w:szCs w:val="24"/>
        </w:rPr>
        <w:t>7</w:t>
      </w:r>
      <w:r w:rsidRPr="009A7898">
        <w:rPr>
          <w:rStyle w:val="punct1"/>
          <w:rFonts w:ascii="Times New Roman" w:hAnsi="Times New Roman"/>
          <w:b w:val="0"/>
          <w:sz w:val="24"/>
          <w:szCs w:val="24"/>
        </w:rPr>
        <w:t>.2.</w:t>
      </w:r>
      <w:r w:rsidRPr="009A7898">
        <w:rPr>
          <w:rFonts w:ascii="Times New Roman" w:hAnsi="Times New Roman"/>
          <w:b/>
          <w:color w:val="000000"/>
          <w:sz w:val="24"/>
          <w:szCs w:val="24"/>
        </w:rPr>
        <w:t xml:space="preserve"> -</w:t>
      </w:r>
      <w:r w:rsidRPr="009A7898">
        <w:rPr>
          <w:rFonts w:ascii="Times New Roman" w:hAnsi="Times New Roman"/>
          <w:color w:val="000000"/>
          <w:sz w:val="24"/>
          <w:szCs w:val="24"/>
        </w:rPr>
        <w:t xml:space="preserve"> Forţa majoră exonerează părţile contractante de îndeplinirea obligaţiilor asumate prin prezentul contract, pe toată perioada în care aceasta acţionează. </w:t>
      </w:r>
    </w:p>
    <w:p w:rsidR="00F341D3" w:rsidRPr="009A7898" w:rsidRDefault="00F341D3" w:rsidP="00F341D3">
      <w:pPr>
        <w:jc w:val="both"/>
        <w:rPr>
          <w:rFonts w:ascii="Times New Roman" w:hAnsi="Times New Roman"/>
          <w:color w:val="000000"/>
          <w:sz w:val="24"/>
          <w:szCs w:val="24"/>
        </w:rPr>
      </w:pPr>
      <w:bookmarkStart w:id="42" w:name="tree#1878"/>
      <w:bookmarkEnd w:id="41"/>
      <w:r w:rsidRPr="009A7898">
        <w:rPr>
          <w:rStyle w:val="punct1"/>
          <w:rFonts w:ascii="Times New Roman" w:hAnsi="Times New Roman"/>
          <w:sz w:val="24"/>
          <w:szCs w:val="24"/>
        </w:rPr>
        <w:t>   </w:t>
      </w:r>
      <w:r w:rsidR="00A940D5" w:rsidRPr="009A7898">
        <w:rPr>
          <w:rStyle w:val="punct1"/>
          <w:rFonts w:ascii="Times New Roman" w:hAnsi="Times New Roman"/>
          <w:b w:val="0"/>
          <w:sz w:val="24"/>
          <w:szCs w:val="24"/>
        </w:rPr>
        <w:t>1</w:t>
      </w:r>
      <w:r w:rsidR="00C365B7" w:rsidRPr="009A7898">
        <w:rPr>
          <w:rStyle w:val="punct1"/>
          <w:rFonts w:ascii="Times New Roman" w:hAnsi="Times New Roman"/>
          <w:b w:val="0"/>
          <w:sz w:val="24"/>
          <w:szCs w:val="24"/>
        </w:rPr>
        <w:t>7</w:t>
      </w:r>
      <w:r w:rsidRPr="009A7898">
        <w:rPr>
          <w:rStyle w:val="punct1"/>
          <w:rFonts w:ascii="Times New Roman" w:hAnsi="Times New Roman"/>
          <w:b w:val="0"/>
          <w:sz w:val="24"/>
          <w:szCs w:val="24"/>
        </w:rPr>
        <w:t>.3.</w:t>
      </w:r>
      <w:r w:rsidRPr="009A7898">
        <w:rPr>
          <w:rFonts w:ascii="Times New Roman" w:hAnsi="Times New Roman"/>
          <w:color w:val="000000"/>
          <w:sz w:val="24"/>
          <w:szCs w:val="24"/>
        </w:rPr>
        <w:t xml:space="preserve"> - Îndeplinirea contractului va fi suspendată în perioada de acţiune a forţei majore, dar fără a prejudicia drepturile ce li se cuveneau părţilor până la apariţia acesteia. </w:t>
      </w:r>
    </w:p>
    <w:p w:rsidR="00FA3E7F" w:rsidRPr="009A7898" w:rsidRDefault="00F341D3" w:rsidP="00F341D3">
      <w:pPr>
        <w:jc w:val="both"/>
        <w:rPr>
          <w:rFonts w:ascii="Times New Roman" w:hAnsi="Times New Roman"/>
          <w:color w:val="000000"/>
          <w:sz w:val="24"/>
          <w:szCs w:val="24"/>
        </w:rPr>
      </w:pPr>
      <w:bookmarkStart w:id="43" w:name="tree#1879"/>
      <w:bookmarkEnd w:id="42"/>
      <w:r w:rsidRPr="009A7898">
        <w:rPr>
          <w:rStyle w:val="punct1"/>
          <w:rFonts w:ascii="Times New Roman" w:hAnsi="Times New Roman"/>
          <w:sz w:val="24"/>
          <w:szCs w:val="24"/>
        </w:rPr>
        <w:t>   </w:t>
      </w:r>
      <w:r w:rsidR="00A940D5" w:rsidRPr="009A7898">
        <w:rPr>
          <w:rStyle w:val="punct1"/>
          <w:rFonts w:ascii="Times New Roman" w:hAnsi="Times New Roman"/>
          <w:b w:val="0"/>
          <w:sz w:val="24"/>
          <w:szCs w:val="24"/>
        </w:rPr>
        <w:t>1</w:t>
      </w:r>
      <w:r w:rsidR="00C365B7" w:rsidRPr="009A7898">
        <w:rPr>
          <w:rStyle w:val="punct1"/>
          <w:rFonts w:ascii="Times New Roman" w:hAnsi="Times New Roman"/>
          <w:b w:val="0"/>
          <w:sz w:val="24"/>
          <w:szCs w:val="24"/>
        </w:rPr>
        <w:t>7</w:t>
      </w:r>
      <w:r w:rsidRPr="009A7898">
        <w:rPr>
          <w:rStyle w:val="punct1"/>
          <w:rFonts w:ascii="Times New Roman" w:hAnsi="Times New Roman"/>
          <w:b w:val="0"/>
          <w:sz w:val="24"/>
          <w:szCs w:val="24"/>
        </w:rPr>
        <w:t>.4</w:t>
      </w:r>
      <w:r w:rsidRPr="009A7898">
        <w:rPr>
          <w:rStyle w:val="punct1"/>
          <w:rFonts w:ascii="Times New Roman" w:hAnsi="Times New Roman"/>
          <w:sz w:val="24"/>
          <w:szCs w:val="24"/>
        </w:rPr>
        <w:t>.</w:t>
      </w:r>
      <w:r w:rsidRPr="009A7898">
        <w:rPr>
          <w:rFonts w:ascii="Times New Roman" w:hAnsi="Times New Roman"/>
          <w:color w:val="000000"/>
          <w:sz w:val="24"/>
          <w:szCs w:val="24"/>
        </w:rPr>
        <w:t xml:space="preserve"> </w:t>
      </w:r>
      <w:r w:rsidR="00FA3E7F" w:rsidRPr="009A7898">
        <w:rPr>
          <w:rFonts w:ascii="Times New Roman" w:hAnsi="Times New Roman"/>
          <w:color w:val="000000"/>
          <w:sz w:val="24"/>
          <w:szCs w:val="24"/>
        </w:rPr>
        <w:t>(1)</w:t>
      </w:r>
      <w:r w:rsidRPr="009A7898">
        <w:rPr>
          <w:rFonts w:ascii="Times New Roman" w:hAnsi="Times New Roman"/>
          <w:color w:val="000000"/>
          <w:sz w:val="24"/>
          <w:szCs w:val="24"/>
        </w:rPr>
        <w:t xml:space="preserve">- Partea contractantă care invocă forţa majoră are obligaţia de a notifica celeilalte părţi, imediat şi în mod complet, producerea acesteia şi </w:t>
      </w:r>
      <w:r w:rsidR="00FA3E7F" w:rsidRPr="009A7898">
        <w:rPr>
          <w:rFonts w:ascii="Times New Roman" w:hAnsi="Times New Roman"/>
          <w:color w:val="000000"/>
          <w:sz w:val="24"/>
          <w:szCs w:val="24"/>
        </w:rPr>
        <w:t>de a lua</w:t>
      </w:r>
      <w:r w:rsidRPr="009A7898">
        <w:rPr>
          <w:rFonts w:ascii="Times New Roman" w:hAnsi="Times New Roman"/>
          <w:color w:val="000000"/>
          <w:sz w:val="24"/>
          <w:szCs w:val="24"/>
        </w:rPr>
        <w:t xml:space="preserve"> orice măsuri care îi stau la dispoziţie în vederea limitării consecinţelor.</w:t>
      </w:r>
    </w:p>
    <w:p w:rsidR="00F341D3" w:rsidRPr="009A7898" w:rsidRDefault="005F54B8" w:rsidP="00FE4268">
      <w:pPr>
        <w:jc w:val="both"/>
        <w:rPr>
          <w:rFonts w:ascii="Times New Roman" w:hAnsi="Times New Roman"/>
          <w:color w:val="000000"/>
          <w:sz w:val="24"/>
          <w:szCs w:val="24"/>
        </w:rPr>
      </w:pPr>
      <w:r>
        <w:rPr>
          <w:rFonts w:ascii="Times New Roman" w:hAnsi="Times New Roman"/>
          <w:color w:val="000000"/>
          <w:sz w:val="24"/>
          <w:szCs w:val="24"/>
        </w:rPr>
        <w:t xml:space="preserve">          </w:t>
      </w:r>
      <w:r w:rsidR="00FA3E7F" w:rsidRPr="009A7898">
        <w:rPr>
          <w:rFonts w:ascii="Times New Roman" w:hAnsi="Times New Roman"/>
          <w:color w:val="000000"/>
          <w:sz w:val="24"/>
          <w:szCs w:val="24"/>
        </w:rPr>
        <w:t>(2) – Pe durata producerii evenimentului de forţă majoră şi ulterior</w:t>
      </w:r>
      <w:r w:rsidR="00056DC0" w:rsidRPr="009A7898">
        <w:rPr>
          <w:rFonts w:ascii="Times New Roman" w:hAnsi="Times New Roman"/>
          <w:color w:val="000000"/>
          <w:sz w:val="24"/>
          <w:szCs w:val="24"/>
        </w:rPr>
        <w:t>,</w:t>
      </w:r>
      <w:r w:rsidR="00FA3E7F" w:rsidRPr="009A7898">
        <w:rPr>
          <w:rFonts w:ascii="Times New Roman" w:hAnsi="Times New Roman"/>
          <w:color w:val="000000"/>
          <w:sz w:val="24"/>
          <w:szCs w:val="24"/>
        </w:rPr>
        <w:t xml:space="preserve"> părţile sunt obligate </w:t>
      </w:r>
      <w:r w:rsidR="00056DC0" w:rsidRPr="009A7898">
        <w:rPr>
          <w:rFonts w:ascii="Times New Roman" w:hAnsi="Times New Roman"/>
          <w:color w:val="000000"/>
          <w:sz w:val="24"/>
          <w:szCs w:val="24"/>
        </w:rPr>
        <w:t>s</w:t>
      </w:r>
      <w:r w:rsidR="00FA3E7F" w:rsidRPr="009A7898">
        <w:rPr>
          <w:rFonts w:ascii="Times New Roman" w:hAnsi="Times New Roman"/>
          <w:color w:val="000000"/>
          <w:sz w:val="24"/>
          <w:szCs w:val="24"/>
        </w:rPr>
        <w:t>ă depună toate diligenţele necesare reducerii şi înlăturării efectelor negative produse de evenimentul</w:t>
      </w:r>
      <w:r w:rsidR="00056DC0" w:rsidRPr="009A7898">
        <w:rPr>
          <w:rFonts w:ascii="Times New Roman" w:hAnsi="Times New Roman"/>
          <w:color w:val="000000"/>
          <w:sz w:val="24"/>
          <w:szCs w:val="24"/>
        </w:rPr>
        <w:t xml:space="preserve"> </w:t>
      </w:r>
      <w:r w:rsidR="00FA3E7F" w:rsidRPr="009A7898">
        <w:rPr>
          <w:rFonts w:ascii="Times New Roman" w:hAnsi="Times New Roman"/>
          <w:color w:val="000000"/>
          <w:sz w:val="24"/>
          <w:szCs w:val="24"/>
        </w:rPr>
        <w:t>respectiv.</w:t>
      </w:r>
    </w:p>
    <w:p w:rsidR="00056DC0" w:rsidRPr="009A7898" w:rsidRDefault="00056DC0" w:rsidP="00FA3E7F">
      <w:pPr>
        <w:ind w:firstLine="0"/>
        <w:jc w:val="both"/>
        <w:rPr>
          <w:rFonts w:ascii="Times New Roman" w:hAnsi="Times New Roman"/>
          <w:color w:val="000000"/>
          <w:sz w:val="24"/>
          <w:szCs w:val="24"/>
        </w:rPr>
      </w:pPr>
      <w:r w:rsidRPr="009A7898">
        <w:rPr>
          <w:rFonts w:ascii="Times New Roman" w:hAnsi="Times New Roman"/>
          <w:color w:val="000000"/>
          <w:sz w:val="24"/>
          <w:szCs w:val="24"/>
        </w:rPr>
        <w:tab/>
        <w:t xml:space="preserve">  </w:t>
      </w:r>
      <w:r w:rsidR="00A940D5" w:rsidRPr="009A7898">
        <w:rPr>
          <w:rFonts w:ascii="Times New Roman" w:hAnsi="Times New Roman"/>
          <w:color w:val="000000"/>
          <w:sz w:val="24"/>
          <w:szCs w:val="24"/>
        </w:rPr>
        <w:t>1</w:t>
      </w:r>
      <w:r w:rsidR="00C365B7" w:rsidRPr="009A7898">
        <w:rPr>
          <w:rFonts w:ascii="Times New Roman" w:hAnsi="Times New Roman"/>
          <w:color w:val="000000"/>
          <w:sz w:val="24"/>
          <w:szCs w:val="24"/>
        </w:rPr>
        <w:t>7</w:t>
      </w:r>
      <w:r w:rsidR="00A940D5" w:rsidRPr="009A7898">
        <w:rPr>
          <w:rFonts w:ascii="Times New Roman" w:hAnsi="Times New Roman"/>
          <w:color w:val="000000"/>
          <w:sz w:val="24"/>
          <w:szCs w:val="24"/>
        </w:rPr>
        <w:t>.</w:t>
      </w:r>
      <w:r w:rsidRPr="009A7898">
        <w:rPr>
          <w:rFonts w:ascii="Times New Roman" w:hAnsi="Times New Roman"/>
          <w:color w:val="000000"/>
          <w:sz w:val="24"/>
          <w:szCs w:val="24"/>
        </w:rPr>
        <w:t>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745F4A" w:rsidRPr="009A7898" w:rsidRDefault="00745F4A" w:rsidP="00FA3E7F">
      <w:pPr>
        <w:ind w:firstLine="0"/>
        <w:jc w:val="both"/>
        <w:rPr>
          <w:rFonts w:ascii="Times New Roman" w:hAnsi="Times New Roman"/>
          <w:color w:val="000000"/>
          <w:sz w:val="24"/>
          <w:szCs w:val="24"/>
        </w:rPr>
      </w:pPr>
    </w:p>
    <w:p w:rsidR="00C97218" w:rsidRPr="00666B3B" w:rsidRDefault="00C365B7" w:rsidP="00765483">
      <w:pPr>
        <w:jc w:val="both"/>
        <w:rPr>
          <w:rStyle w:val="punct1"/>
          <w:rFonts w:ascii="Times New Roman" w:hAnsi="Times New Roman"/>
          <w:sz w:val="24"/>
          <w:szCs w:val="24"/>
        </w:rPr>
      </w:pPr>
      <w:bookmarkStart w:id="44" w:name="tree#1880"/>
      <w:bookmarkEnd w:id="43"/>
      <w:r w:rsidRPr="009A7898">
        <w:rPr>
          <w:rStyle w:val="punct1"/>
          <w:rFonts w:ascii="Times New Roman" w:hAnsi="Times New Roman"/>
          <w:sz w:val="24"/>
          <w:szCs w:val="24"/>
        </w:rPr>
        <w:t xml:space="preserve"> 18.</w:t>
      </w:r>
      <w:r w:rsidR="001B322B" w:rsidRPr="009A7898">
        <w:rPr>
          <w:rStyle w:val="punct1"/>
          <w:rFonts w:ascii="Times New Roman" w:hAnsi="Times New Roman"/>
          <w:sz w:val="24"/>
          <w:szCs w:val="24"/>
        </w:rPr>
        <w:t xml:space="preserve">Amendamente </w:t>
      </w:r>
    </w:p>
    <w:p w:rsidR="00620D0F" w:rsidRDefault="00C365B7" w:rsidP="00F341D3">
      <w:pPr>
        <w:jc w:val="both"/>
        <w:rPr>
          <w:rStyle w:val="punct1"/>
          <w:rFonts w:ascii="Times New Roman" w:hAnsi="Times New Roman"/>
          <w:b w:val="0"/>
          <w:sz w:val="24"/>
          <w:szCs w:val="24"/>
        </w:rPr>
      </w:pPr>
      <w:r w:rsidRPr="009A7898">
        <w:rPr>
          <w:rStyle w:val="punct1"/>
          <w:rFonts w:ascii="Times New Roman" w:hAnsi="Times New Roman"/>
          <w:b w:val="0"/>
          <w:sz w:val="24"/>
          <w:szCs w:val="24"/>
        </w:rPr>
        <w:t xml:space="preserve"> 18.1 </w:t>
      </w:r>
      <w:r w:rsidR="00981BF2">
        <w:rPr>
          <w:rStyle w:val="punct1"/>
          <w:rFonts w:ascii="Times New Roman" w:hAnsi="Times New Roman"/>
          <w:b w:val="0"/>
          <w:sz w:val="24"/>
          <w:szCs w:val="24"/>
        </w:rPr>
        <w:t>–</w:t>
      </w:r>
      <w:r w:rsidRPr="009A7898">
        <w:rPr>
          <w:rStyle w:val="punct1"/>
          <w:rFonts w:ascii="Times New Roman" w:hAnsi="Times New Roman"/>
          <w:b w:val="0"/>
          <w:sz w:val="24"/>
          <w:szCs w:val="24"/>
        </w:rPr>
        <w:t xml:space="preserve"> </w:t>
      </w:r>
      <w:r w:rsidR="00981BF2">
        <w:rPr>
          <w:rStyle w:val="punct1"/>
          <w:rFonts w:ascii="Times New Roman" w:hAnsi="Times New Roman"/>
          <w:b w:val="0"/>
          <w:sz w:val="24"/>
          <w:szCs w:val="24"/>
        </w:rPr>
        <w:t>Părț</w:t>
      </w:r>
      <w:r w:rsidR="001B322B" w:rsidRPr="009A7898">
        <w:rPr>
          <w:rStyle w:val="punct1"/>
          <w:rFonts w:ascii="Times New Roman" w:hAnsi="Times New Roman"/>
          <w:b w:val="0"/>
          <w:sz w:val="24"/>
          <w:szCs w:val="24"/>
        </w:rPr>
        <w:t>ile con</w:t>
      </w:r>
      <w:r w:rsidR="00981BF2">
        <w:rPr>
          <w:rStyle w:val="punct1"/>
          <w:rFonts w:ascii="Times New Roman" w:hAnsi="Times New Roman"/>
          <w:b w:val="0"/>
          <w:sz w:val="24"/>
          <w:szCs w:val="24"/>
        </w:rPr>
        <w:t>tractante au dreptul pe durata î</w:t>
      </w:r>
      <w:r w:rsidR="001B322B" w:rsidRPr="009A7898">
        <w:rPr>
          <w:rStyle w:val="punct1"/>
          <w:rFonts w:ascii="Times New Roman" w:hAnsi="Times New Roman"/>
          <w:b w:val="0"/>
          <w:sz w:val="24"/>
          <w:szCs w:val="24"/>
        </w:rPr>
        <w:t>ndeplinirii contractului, de a conveni modificarea clauz</w:t>
      </w:r>
      <w:r w:rsidR="00981BF2">
        <w:rPr>
          <w:rStyle w:val="punct1"/>
          <w:rFonts w:ascii="Times New Roman" w:hAnsi="Times New Roman"/>
          <w:b w:val="0"/>
          <w:sz w:val="24"/>
          <w:szCs w:val="24"/>
        </w:rPr>
        <w:t>elor contractului, prin act adițional</w:t>
      </w:r>
      <w:r w:rsidR="00765483">
        <w:rPr>
          <w:rStyle w:val="punct1"/>
          <w:rFonts w:ascii="Times New Roman" w:hAnsi="Times New Roman"/>
          <w:b w:val="0"/>
          <w:sz w:val="24"/>
          <w:szCs w:val="24"/>
        </w:rPr>
        <w:t>.</w:t>
      </w:r>
    </w:p>
    <w:p w:rsidR="00765483" w:rsidRPr="009A7898" w:rsidRDefault="00765483" w:rsidP="00765483">
      <w:pPr>
        <w:ind w:firstLine="0"/>
        <w:jc w:val="both"/>
        <w:rPr>
          <w:rStyle w:val="punct1"/>
          <w:rFonts w:ascii="Times New Roman" w:hAnsi="Times New Roman"/>
          <w:b w:val="0"/>
          <w:sz w:val="24"/>
          <w:szCs w:val="24"/>
        </w:rPr>
      </w:pPr>
    </w:p>
    <w:p w:rsidR="00765483" w:rsidRPr="009A7898" w:rsidRDefault="00620D0F" w:rsidP="00765483">
      <w:pPr>
        <w:jc w:val="both"/>
        <w:rPr>
          <w:rFonts w:ascii="Times New Roman" w:hAnsi="Times New Roman"/>
          <w:b/>
          <w:bCs/>
          <w:color w:val="000000"/>
          <w:sz w:val="24"/>
          <w:szCs w:val="24"/>
        </w:rPr>
      </w:pPr>
      <w:r w:rsidRPr="009A7898">
        <w:rPr>
          <w:rFonts w:ascii="Times New Roman" w:hAnsi="Times New Roman"/>
          <w:b/>
          <w:bCs/>
          <w:color w:val="000000"/>
          <w:sz w:val="24"/>
          <w:szCs w:val="24"/>
        </w:rPr>
        <w:t>19. Încetarea contractului</w:t>
      </w:r>
    </w:p>
    <w:p w:rsidR="00620D0F" w:rsidRPr="009A7898" w:rsidRDefault="00620D0F" w:rsidP="00620D0F">
      <w:pPr>
        <w:ind w:firstLine="0"/>
        <w:jc w:val="both"/>
        <w:rPr>
          <w:rFonts w:ascii="Times New Roman" w:hAnsi="Times New Roman"/>
          <w:bCs/>
          <w:color w:val="000000"/>
          <w:sz w:val="24"/>
          <w:szCs w:val="24"/>
        </w:rPr>
      </w:pPr>
      <w:r w:rsidRPr="009A7898">
        <w:rPr>
          <w:rFonts w:ascii="Times New Roman" w:hAnsi="Times New Roman"/>
          <w:bCs/>
          <w:color w:val="000000"/>
          <w:sz w:val="24"/>
          <w:szCs w:val="24"/>
        </w:rPr>
        <w:t xml:space="preserve">             19.1. - Prezentul contract încetează în una din următoarele situații:</w:t>
      </w:r>
    </w:p>
    <w:p w:rsidR="00620D0F" w:rsidRPr="009A7898" w:rsidRDefault="00620D0F" w:rsidP="00620D0F">
      <w:pPr>
        <w:jc w:val="both"/>
        <w:rPr>
          <w:rFonts w:ascii="Times New Roman" w:hAnsi="Times New Roman"/>
          <w:bCs/>
          <w:color w:val="000000"/>
          <w:sz w:val="24"/>
          <w:szCs w:val="24"/>
        </w:rPr>
      </w:pPr>
      <w:r w:rsidRPr="009A7898">
        <w:rPr>
          <w:rFonts w:ascii="Times New Roman" w:hAnsi="Times New Roman"/>
          <w:bCs/>
          <w:color w:val="000000"/>
          <w:sz w:val="24"/>
          <w:szCs w:val="24"/>
        </w:rPr>
        <w:t>a) împlinirea duratei contractuale;</w:t>
      </w:r>
    </w:p>
    <w:p w:rsidR="00620D0F" w:rsidRPr="009A7898" w:rsidRDefault="00620D0F" w:rsidP="00620D0F">
      <w:pPr>
        <w:jc w:val="both"/>
        <w:rPr>
          <w:rFonts w:ascii="Times New Roman" w:hAnsi="Times New Roman"/>
          <w:bCs/>
          <w:color w:val="000000"/>
          <w:sz w:val="24"/>
          <w:szCs w:val="24"/>
        </w:rPr>
      </w:pPr>
      <w:r w:rsidRPr="009A7898">
        <w:rPr>
          <w:rFonts w:ascii="Times New Roman" w:hAnsi="Times New Roman"/>
          <w:bCs/>
          <w:color w:val="000000"/>
          <w:sz w:val="24"/>
          <w:szCs w:val="24"/>
        </w:rPr>
        <w:t>b) înainte de termen prin acordul părților;</w:t>
      </w:r>
    </w:p>
    <w:p w:rsidR="00620D0F" w:rsidRPr="009A7898" w:rsidRDefault="00620D0F" w:rsidP="00620D0F">
      <w:pPr>
        <w:jc w:val="both"/>
        <w:rPr>
          <w:rFonts w:ascii="Times New Roman" w:hAnsi="Times New Roman"/>
          <w:bCs/>
          <w:color w:val="000000"/>
          <w:sz w:val="24"/>
          <w:szCs w:val="24"/>
        </w:rPr>
      </w:pPr>
      <w:r w:rsidRPr="009A7898">
        <w:rPr>
          <w:rFonts w:ascii="Times New Roman" w:hAnsi="Times New Roman"/>
          <w:bCs/>
          <w:color w:val="000000"/>
          <w:sz w:val="24"/>
          <w:szCs w:val="24"/>
        </w:rPr>
        <w:t>c) prin denunțare unilaterală a contractului de către achizitor, în cel mult 15 de zile de la apariția unor circumstanțe care nu au putut fi prevăzute la data încheierii contractului și care conduc la modificarea clauzelor contractuale în așa măsură încât îndeplinirea contractului respectiv ar fi contrară interesului public.</w:t>
      </w:r>
    </w:p>
    <w:p w:rsidR="00620D0F" w:rsidRPr="009A7898" w:rsidRDefault="00620D0F" w:rsidP="00620D0F">
      <w:pPr>
        <w:jc w:val="both"/>
        <w:rPr>
          <w:rFonts w:ascii="Times New Roman" w:hAnsi="Times New Roman"/>
          <w:bCs/>
          <w:color w:val="000000"/>
          <w:sz w:val="24"/>
          <w:szCs w:val="24"/>
        </w:rPr>
      </w:pPr>
      <w:r w:rsidRPr="009A7898">
        <w:rPr>
          <w:rFonts w:ascii="Times New Roman" w:hAnsi="Times New Roman"/>
          <w:bCs/>
          <w:color w:val="000000"/>
          <w:sz w:val="24"/>
          <w:szCs w:val="24"/>
        </w:rPr>
        <w:t>d) se inițiază procedura de lichidare a executantului;</w:t>
      </w:r>
    </w:p>
    <w:p w:rsidR="00F87D8C" w:rsidRDefault="00620D0F" w:rsidP="00212376">
      <w:pPr>
        <w:jc w:val="both"/>
        <w:rPr>
          <w:rFonts w:ascii="Times New Roman" w:hAnsi="Times New Roman"/>
          <w:b/>
          <w:bCs/>
          <w:color w:val="000000"/>
          <w:sz w:val="24"/>
          <w:szCs w:val="24"/>
        </w:rPr>
      </w:pPr>
      <w:r w:rsidRPr="009A7898">
        <w:rPr>
          <w:rFonts w:ascii="Times New Roman" w:hAnsi="Times New Roman"/>
          <w:bCs/>
          <w:color w:val="000000"/>
          <w:sz w:val="24"/>
          <w:szCs w:val="24"/>
        </w:rPr>
        <w:t>e) prin reziliere de plin drept a contractului fără a mai fi necesară intervenția instanțelor judecătorești sau punerea în întârziere a părții în culpă, în situația în care oricare din părțile contractante nu își îndeplinește obligațiile sau le îndeplinește în mod necorespunzător ori cu întârziere. Contractul va fi reziliat în termen de 15 de zile de la transmiterea notificării de reziliere a contractului de către partea care nu este în culpă, cu posibilitatea de a pretinde</w:t>
      </w:r>
      <w:r w:rsidR="006A541B" w:rsidRPr="009A7898">
        <w:rPr>
          <w:rFonts w:ascii="Times New Roman" w:hAnsi="Times New Roman"/>
          <w:b/>
          <w:bCs/>
          <w:color w:val="000000"/>
          <w:sz w:val="24"/>
          <w:szCs w:val="24"/>
        </w:rPr>
        <w:t xml:space="preserve"> daune interese.</w:t>
      </w:r>
      <w:bookmarkStart w:id="45" w:name="tree#1881"/>
      <w:bookmarkEnd w:id="44"/>
    </w:p>
    <w:p w:rsidR="00F4498A" w:rsidRPr="00212376" w:rsidRDefault="00F4498A" w:rsidP="00212376">
      <w:pPr>
        <w:jc w:val="both"/>
        <w:rPr>
          <w:rStyle w:val="punct1"/>
          <w:rFonts w:ascii="Times New Roman" w:hAnsi="Times New Roman"/>
          <w:sz w:val="24"/>
          <w:szCs w:val="24"/>
        </w:rPr>
      </w:pPr>
    </w:p>
    <w:p w:rsidR="00C97218" w:rsidRPr="009A7898" w:rsidRDefault="00F87D8C" w:rsidP="00765483">
      <w:pPr>
        <w:jc w:val="both"/>
        <w:rPr>
          <w:rFonts w:ascii="Times New Roman" w:hAnsi="Times New Roman"/>
          <w:color w:val="000000"/>
          <w:sz w:val="24"/>
          <w:szCs w:val="24"/>
        </w:rPr>
      </w:pPr>
      <w:r w:rsidRPr="009A7898">
        <w:rPr>
          <w:rStyle w:val="punct1"/>
          <w:rFonts w:ascii="Times New Roman" w:hAnsi="Times New Roman"/>
          <w:sz w:val="24"/>
          <w:szCs w:val="24"/>
        </w:rPr>
        <w:t xml:space="preserve"> </w:t>
      </w:r>
      <w:r w:rsidR="00597D36" w:rsidRPr="009A7898">
        <w:rPr>
          <w:rStyle w:val="punct1"/>
          <w:rFonts w:ascii="Times New Roman" w:hAnsi="Times New Roman"/>
          <w:sz w:val="24"/>
          <w:szCs w:val="24"/>
        </w:rPr>
        <w:t xml:space="preserve">  </w:t>
      </w:r>
      <w:r w:rsidR="00620D0F" w:rsidRPr="009A7898">
        <w:rPr>
          <w:rStyle w:val="punct1"/>
          <w:rFonts w:ascii="Times New Roman" w:hAnsi="Times New Roman"/>
          <w:sz w:val="24"/>
          <w:szCs w:val="24"/>
        </w:rPr>
        <w:t>20</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Soluţionarea litigiilor</w:t>
      </w:r>
      <w:r w:rsidR="00F341D3" w:rsidRPr="009A7898">
        <w:rPr>
          <w:rFonts w:ascii="Times New Roman" w:hAnsi="Times New Roman"/>
          <w:color w:val="000000"/>
          <w:sz w:val="24"/>
          <w:szCs w:val="24"/>
        </w:rPr>
        <w:t xml:space="preserve"> </w:t>
      </w:r>
    </w:p>
    <w:p w:rsidR="00F341D3" w:rsidRPr="009A7898" w:rsidRDefault="00F341D3" w:rsidP="00F341D3">
      <w:pPr>
        <w:jc w:val="both"/>
        <w:rPr>
          <w:rFonts w:ascii="Times New Roman" w:hAnsi="Times New Roman"/>
          <w:color w:val="000000"/>
          <w:sz w:val="24"/>
          <w:szCs w:val="24"/>
        </w:rPr>
      </w:pPr>
      <w:bookmarkStart w:id="46" w:name="tree#1882"/>
      <w:bookmarkEnd w:id="45"/>
      <w:r w:rsidRPr="009A7898">
        <w:rPr>
          <w:rStyle w:val="punct1"/>
          <w:rFonts w:ascii="Times New Roman" w:hAnsi="Times New Roman"/>
          <w:sz w:val="24"/>
          <w:szCs w:val="24"/>
        </w:rPr>
        <w:t>   </w:t>
      </w:r>
      <w:r w:rsidR="00620D0F" w:rsidRPr="009A7898">
        <w:rPr>
          <w:rStyle w:val="punct1"/>
          <w:rFonts w:ascii="Times New Roman" w:hAnsi="Times New Roman"/>
          <w:b w:val="0"/>
          <w:sz w:val="24"/>
          <w:szCs w:val="24"/>
        </w:rPr>
        <w:t>20</w:t>
      </w:r>
      <w:r w:rsidRPr="009A7898">
        <w:rPr>
          <w:rStyle w:val="punct1"/>
          <w:rFonts w:ascii="Times New Roman" w:hAnsi="Times New Roman"/>
          <w:b w:val="0"/>
          <w:sz w:val="24"/>
          <w:szCs w:val="24"/>
        </w:rPr>
        <w:t>.1</w:t>
      </w:r>
      <w:r w:rsidRPr="009A7898">
        <w:rPr>
          <w:rStyle w:val="punct1"/>
          <w:rFonts w:ascii="Times New Roman" w:hAnsi="Times New Roman"/>
          <w:sz w:val="24"/>
          <w:szCs w:val="24"/>
        </w:rPr>
        <w:t>.</w:t>
      </w:r>
      <w:r w:rsidRPr="009A7898">
        <w:rPr>
          <w:rFonts w:ascii="Times New Roman" w:hAnsi="Times New Roman"/>
          <w:color w:val="000000"/>
          <w:sz w:val="24"/>
          <w:szCs w:val="24"/>
        </w:rPr>
        <w:t xml:space="preserve"> - Achizitorul şi </w:t>
      </w:r>
      <w:r w:rsidR="00922A23" w:rsidRPr="009A7898">
        <w:rPr>
          <w:rFonts w:ascii="Times New Roman" w:hAnsi="Times New Roman"/>
          <w:color w:val="000000"/>
          <w:sz w:val="24"/>
          <w:szCs w:val="24"/>
        </w:rPr>
        <w:t>executantul</w:t>
      </w:r>
      <w:r w:rsidRPr="009A7898">
        <w:rPr>
          <w:rFonts w:ascii="Times New Roman" w:hAnsi="Times New Roman"/>
          <w:color w:val="000000"/>
          <w:sz w:val="24"/>
          <w:szCs w:val="24"/>
        </w:rPr>
        <w:t xml:space="preserve"> vor depune toate eforturile pentru a rezolva pe cale amiabilă, prin tratative directe, orice neînţelegere sau dispută care se poate ivi între ei în cadrul sau în legătură cu îndeplinirea contractului. </w:t>
      </w:r>
    </w:p>
    <w:p w:rsidR="003C0D95" w:rsidRPr="00212376" w:rsidRDefault="00F341D3" w:rsidP="00212376">
      <w:pPr>
        <w:jc w:val="both"/>
        <w:rPr>
          <w:rStyle w:val="punct1"/>
          <w:rFonts w:ascii="Times New Roman" w:hAnsi="Times New Roman"/>
          <w:b w:val="0"/>
          <w:bCs w:val="0"/>
          <w:sz w:val="24"/>
          <w:szCs w:val="24"/>
        </w:rPr>
      </w:pPr>
      <w:bookmarkStart w:id="47" w:name="tree#1883"/>
      <w:bookmarkEnd w:id="46"/>
      <w:r w:rsidRPr="009A7898">
        <w:rPr>
          <w:rStyle w:val="punct1"/>
          <w:rFonts w:ascii="Times New Roman" w:hAnsi="Times New Roman"/>
          <w:sz w:val="24"/>
          <w:szCs w:val="24"/>
        </w:rPr>
        <w:t>   </w:t>
      </w:r>
      <w:r w:rsidR="00620D0F" w:rsidRPr="009A7898">
        <w:rPr>
          <w:rStyle w:val="punct1"/>
          <w:rFonts w:ascii="Times New Roman" w:hAnsi="Times New Roman"/>
          <w:b w:val="0"/>
          <w:sz w:val="24"/>
          <w:szCs w:val="24"/>
        </w:rPr>
        <w:t>20</w:t>
      </w:r>
      <w:r w:rsidRPr="009A7898">
        <w:rPr>
          <w:rStyle w:val="punct1"/>
          <w:rFonts w:ascii="Times New Roman" w:hAnsi="Times New Roman"/>
          <w:b w:val="0"/>
          <w:sz w:val="24"/>
          <w:szCs w:val="24"/>
        </w:rPr>
        <w:t>.2.</w:t>
      </w:r>
      <w:r w:rsidRPr="009A7898">
        <w:rPr>
          <w:rFonts w:ascii="Times New Roman" w:hAnsi="Times New Roman"/>
          <w:color w:val="000000"/>
          <w:sz w:val="24"/>
          <w:szCs w:val="24"/>
        </w:rPr>
        <w:t xml:space="preserve"> - Dacă, după 15 zile de la începerea acestor tratative, achizitorul şi </w:t>
      </w:r>
      <w:r w:rsidR="00922A23" w:rsidRPr="009A7898">
        <w:rPr>
          <w:rFonts w:ascii="Times New Roman" w:hAnsi="Times New Roman"/>
          <w:color w:val="000000"/>
          <w:sz w:val="24"/>
          <w:szCs w:val="24"/>
        </w:rPr>
        <w:t>executantu</w:t>
      </w:r>
      <w:r w:rsidRPr="009A7898">
        <w:rPr>
          <w:rFonts w:ascii="Times New Roman" w:hAnsi="Times New Roman"/>
          <w:color w:val="000000"/>
          <w:sz w:val="24"/>
          <w:szCs w:val="24"/>
        </w:rPr>
        <w:t xml:space="preserve">l nu reuşesc să rezolve în mod amiabil o divergenţă contractuală, fiecare poate solicita ca disputa să se soluţioneze de către instanţele judecătoreşti </w:t>
      </w:r>
      <w:r w:rsidR="00056DC0" w:rsidRPr="009A7898">
        <w:rPr>
          <w:rFonts w:ascii="Times New Roman" w:hAnsi="Times New Roman"/>
          <w:color w:val="000000"/>
          <w:sz w:val="24"/>
          <w:szCs w:val="24"/>
        </w:rPr>
        <w:t xml:space="preserve">competente </w:t>
      </w:r>
      <w:r w:rsidRPr="009A7898">
        <w:rPr>
          <w:rFonts w:ascii="Times New Roman" w:hAnsi="Times New Roman"/>
          <w:color w:val="000000"/>
          <w:sz w:val="24"/>
          <w:szCs w:val="24"/>
        </w:rPr>
        <w:t xml:space="preserve">din România. </w:t>
      </w:r>
      <w:bookmarkStart w:id="48" w:name="tree#1885"/>
      <w:bookmarkEnd w:id="47"/>
    </w:p>
    <w:p w:rsidR="0000443B" w:rsidRPr="009A7898" w:rsidRDefault="00F341D3" w:rsidP="00F341D3">
      <w:pPr>
        <w:jc w:val="both"/>
        <w:rPr>
          <w:rStyle w:val="punct1"/>
          <w:rFonts w:ascii="Times New Roman" w:hAnsi="Times New Roman"/>
          <w:sz w:val="24"/>
          <w:szCs w:val="24"/>
        </w:rPr>
      </w:pPr>
      <w:r w:rsidRPr="009A7898">
        <w:rPr>
          <w:rStyle w:val="punct1"/>
          <w:rFonts w:ascii="Times New Roman" w:hAnsi="Times New Roman"/>
          <w:sz w:val="24"/>
          <w:szCs w:val="24"/>
        </w:rPr>
        <w:t> </w:t>
      </w:r>
    </w:p>
    <w:p w:rsidR="00765483" w:rsidRPr="009A7898" w:rsidRDefault="0000443B" w:rsidP="00765483">
      <w:pPr>
        <w:jc w:val="both"/>
        <w:rPr>
          <w:rFonts w:ascii="Times New Roman" w:hAnsi="Times New Roman"/>
          <w:color w:val="000000"/>
          <w:sz w:val="24"/>
          <w:szCs w:val="24"/>
        </w:rPr>
      </w:pPr>
      <w:r w:rsidRPr="009A7898">
        <w:rPr>
          <w:rStyle w:val="punct1"/>
          <w:rFonts w:ascii="Times New Roman" w:hAnsi="Times New Roman"/>
          <w:sz w:val="24"/>
          <w:szCs w:val="24"/>
        </w:rPr>
        <w:t xml:space="preserve"> </w:t>
      </w:r>
      <w:r w:rsidR="00C365B7" w:rsidRPr="009A7898">
        <w:rPr>
          <w:rStyle w:val="punct1"/>
          <w:rFonts w:ascii="Times New Roman" w:hAnsi="Times New Roman"/>
          <w:sz w:val="24"/>
          <w:szCs w:val="24"/>
        </w:rPr>
        <w:t>2</w:t>
      </w:r>
      <w:r w:rsidR="00620D0F" w:rsidRPr="009A7898">
        <w:rPr>
          <w:rStyle w:val="punct1"/>
          <w:rFonts w:ascii="Times New Roman" w:hAnsi="Times New Roman"/>
          <w:sz w:val="24"/>
          <w:szCs w:val="24"/>
        </w:rPr>
        <w:t>1</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Limba care guvernează contractul</w:t>
      </w:r>
      <w:r w:rsidR="00F341D3" w:rsidRPr="009A7898">
        <w:rPr>
          <w:rFonts w:ascii="Times New Roman" w:hAnsi="Times New Roman"/>
          <w:color w:val="000000"/>
          <w:sz w:val="24"/>
          <w:szCs w:val="24"/>
        </w:rPr>
        <w:t xml:space="preserve"> </w:t>
      </w:r>
    </w:p>
    <w:p w:rsidR="00F341D3" w:rsidRPr="009A7898" w:rsidRDefault="00F341D3" w:rsidP="00F341D3">
      <w:pPr>
        <w:jc w:val="both"/>
        <w:rPr>
          <w:rFonts w:ascii="Times New Roman" w:hAnsi="Times New Roman"/>
          <w:color w:val="000000"/>
          <w:sz w:val="24"/>
          <w:szCs w:val="24"/>
        </w:rPr>
      </w:pPr>
      <w:bookmarkStart w:id="49" w:name="tree#1886"/>
      <w:bookmarkEnd w:id="48"/>
      <w:r w:rsidRPr="009A7898">
        <w:rPr>
          <w:rStyle w:val="punct1"/>
          <w:rFonts w:ascii="Times New Roman" w:hAnsi="Times New Roman"/>
          <w:sz w:val="24"/>
          <w:szCs w:val="24"/>
        </w:rPr>
        <w:t> </w:t>
      </w:r>
      <w:r w:rsidR="00C365B7" w:rsidRPr="009A7898">
        <w:rPr>
          <w:rStyle w:val="punct1"/>
          <w:rFonts w:ascii="Times New Roman" w:hAnsi="Times New Roman"/>
          <w:b w:val="0"/>
          <w:sz w:val="24"/>
          <w:szCs w:val="24"/>
        </w:rPr>
        <w:t>2</w:t>
      </w:r>
      <w:r w:rsidR="00620D0F" w:rsidRPr="009A7898">
        <w:rPr>
          <w:rStyle w:val="punct1"/>
          <w:rFonts w:ascii="Times New Roman" w:hAnsi="Times New Roman"/>
          <w:b w:val="0"/>
          <w:sz w:val="24"/>
          <w:szCs w:val="24"/>
        </w:rPr>
        <w:t>1</w:t>
      </w:r>
      <w:r w:rsidRPr="009A7898">
        <w:rPr>
          <w:rStyle w:val="punct1"/>
          <w:rFonts w:ascii="Times New Roman" w:hAnsi="Times New Roman"/>
          <w:b w:val="0"/>
          <w:sz w:val="24"/>
          <w:szCs w:val="24"/>
        </w:rPr>
        <w:t>.1</w:t>
      </w:r>
      <w:r w:rsidRPr="009A7898">
        <w:rPr>
          <w:rStyle w:val="punct1"/>
          <w:rFonts w:ascii="Times New Roman" w:hAnsi="Times New Roman"/>
          <w:sz w:val="24"/>
          <w:szCs w:val="24"/>
        </w:rPr>
        <w:t>.</w:t>
      </w:r>
      <w:r w:rsidRPr="009A7898">
        <w:rPr>
          <w:rFonts w:ascii="Times New Roman" w:hAnsi="Times New Roman"/>
          <w:color w:val="000000"/>
          <w:sz w:val="24"/>
          <w:szCs w:val="24"/>
        </w:rPr>
        <w:t xml:space="preserve"> - Limba care guvernează contractul este limba română. </w:t>
      </w:r>
    </w:p>
    <w:p w:rsidR="00745F4A" w:rsidRDefault="00F341D3" w:rsidP="00606E9D">
      <w:pPr>
        <w:jc w:val="both"/>
        <w:rPr>
          <w:rStyle w:val="punct1"/>
          <w:rFonts w:ascii="Times New Roman" w:hAnsi="Times New Roman"/>
          <w:sz w:val="24"/>
          <w:szCs w:val="24"/>
        </w:rPr>
      </w:pPr>
      <w:bookmarkStart w:id="50" w:name="tree#1887"/>
      <w:bookmarkEnd w:id="49"/>
      <w:r w:rsidRPr="009A7898">
        <w:rPr>
          <w:rStyle w:val="punct1"/>
          <w:rFonts w:ascii="Times New Roman" w:hAnsi="Times New Roman"/>
          <w:sz w:val="24"/>
          <w:szCs w:val="24"/>
        </w:rPr>
        <w:t>  </w:t>
      </w:r>
    </w:p>
    <w:p w:rsidR="00F4498A" w:rsidRDefault="00F4498A" w:rsidP="00606E9D">
      <w:pPr>
        <w:jc w:val="both"/>
        <w:rPr>
          <w:rStyle w:val="punct1"/>
          <w:rFonts w:ascii="Times New Roman" w:hAnsi="Times New Roman"/>
          <w:sz w:val="24"/>
          <w:szCs w:val="24"/>
        </w:rPr>
      </w:pPr>
    </w:p>
    <w:p w:rsidR="00F4498A" w:rsidRDefault="00F4498A" w:rsidP="00606E9D">
      <w:pPr>
        <w:jc w:val="both"/>
        <w:rPr>
          <w:rStyle w:val="punct1"/>
          <w:rFonts w:ascii="Times New Roman" w:hAnsi="Times New Roman"/>
          <w:sz w:val="24"/>
          <w:szCs w:val="24"/>
        </w:rPr>
      </w:pPr>
    </w:p>
    <w:p w:rsidR="00212376" w:rsidRDefault="00212376" w:rsidP="00606E9D">
      <w:pPr>
        <w:jc w:val="both"/>
        <w:rPr>
          <w:rStyle w:val="punct1"/>
          <w:rFonts w:ascii="Times New Roman" w:hAnsi="Times New Roman"/>
          <w:sz w:val="24"/>
          <w:szCs w:val="24"/>
        </w:rPr>
      </w:pPr>
    </w:p>
    <w:p w:rsidR="00212376" w:rsidRPr="009A7898" w:rsidRDefault="00212376" w:rsidP="00606E9D">
      <w:pPr>
        <w:jc w:val="both"/>
        <w:rPr>
          <w:rStyle w:val="punct1"/>
          <w:rFonts w:ascii="Times New Roman" w:hAnsi="Times New Roman"/>
          <w:sz w:val="24"/>
          <w:szCs w:val="24"/>
        </w:rPr>
      </w:pPr>
    </w:p>
    <w:p w:rsidR="00765483" w:rsidRPr="009A7898" w:rsidRDefault="00C365B7" w:rsidP="00765483">
      <w:pPr>
        <w:jc w:val="both"/>
        <w:rPr>
          <w:rFonts w:ascii="Times New Roman" w:hAnsi="Times New Roman"/>
          <w:color w:val="000000"/>
          <w:sz w:val="24"/>
          <w:szCs w:val="24"/>
        </w:rPr>
      </w:pPr>
      <w:r w:rsidRPr="009A7898">
        <w:rPr>
          <w:rStyle w:val="punct1"/>
          <w:rFonts w:ascii="Times New Roman" w:hAnsi="Times New Roman"/>
          <w:sz w:val="24"/>
          <w:szCs w:val="24"/>
        </w:rPr>
        <w:lastRenderedPageBreak/>
        <w:t>2</w:t>
      </w:r>
      <w:r w:rsidR="00620D0F" w:rsidRPr="009A7898">
        <w:rPr>
          <w:rStyle w:val="punct1"/>
          <w:rFonts w:ascii="Times New Roman" w:hAnsi="Times New Roman"/>
          <w:sz w:val="24"/>
          <w:szCs w:val="24"/>
        </w:rPr>
        <w:t>2</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Comunicări</w:t>
      </w:r>
      <w:r w:rsidR="00F341D3" w:rsidRPr="009A7898">
        <w:rPr>
          <w:rFonts w:ascii="Times New Roman" w:hAnsi="Times New Roman"/>
          <w:color w:val="000000"/>
          <w:sz w:val="24"/>
          <w:szCs w:val="24"/>
        </w:rPr>
        <w:t xml:space="preserve"> </w:t>
      </w:r>
    </w:p>
    <w:p w:rsidR="00B24F46" w:rsidRPr="009A7898" w:rsidRDefault="00C365B7" w:rsidP="00C365B7">
      <w:pPr>
        <w:ind w:firstLine="0"/>
        <w:jc w:val="both"/>
        <w:rPr>
          <w:rFonts w:ascii="Times New Roman" w:hAnsi="Times New Roman"/>
          <w:color w:val="000000"/>
          <w:sz w:val="24"/>
          <w:szCs w:val="24"/>
        </w:rPr>
      </w:pPr>
      <w:bookmarkStart w:id="51" w:name="tree#1888"/>
      <w:bookmarkEnd w:id="50"/>
      <w:r w:rsidRPr="009A7898">
        <w:rPr>
          <w:rStyle w:val="punct1"/>
          <w:rFonts w:ascii="Times New Roman" w:hAnsi="Times New Roman"/>
          <w:sz w:val="24"/>
          <w:szCs w:val="24"/>
        </w:rPr>
        <w:t xml:space="preserve">            </w:t>
      </w:r>
      <w:r w:rsidR="00597D36" w:rsidRPr="009A7898">
        <w:rPr>
          <w:rStyle w:val="punct1"/>
          <w:rFonts w:ascii="Times New Roman" w:hAnsi="Times New Roman"/>
          <w:sz w:val="24"/>
          <w:szCs w:val="24"/>
        </w:rPr>
        <w:t xml:space="preserve"> </w:t>
      </w:r>
      <w:r w:rsidRPr="009A7898">
        <w:rPr>
          <w:rStyle w:val="punct1"/>
          <w:rFonts w:ascii="Times New Roman" w:hAnsi="Times New Roman"/>
          <w:b w:val="0"/>
          <w:sz w:val="24"/>
          <w:szCs w:val="24"/>
        </w:rPr>
        <w:t>2</w:t>
      </w:r>
      <w:r w:rsidR="00620D0F" w:rsidRPr="009A7898">
        <w:rPr>
          <w:rStyle w:val="punct1"/>
          <w:rFonts w:ascii="Times New Roman" w:hAnsi="Times New Roman"/>
          <w:b w:val="0"/>
          <w:sz w:val="24"/>
          <w:szCs w:val="24"/>
        </w:rPr>
        <w:t>2</w:t>
      </w:r>
      <w:r w:rsidR="00A940D5" w:rsidRPr="009A7898">
        <w:rPr>
          <w:rStyle w:val="punct1"/>
          <w:rFonts w:ascii="Times New Roman" w:hAnsi="Times New Roman"/>
          <w:b w:val="0"/>
          <w:sz w:val="24"/>
          <w:szCs w:val="24"/>
        </w:rPr>
        <w:t>.</w:t>
      </w:r>
      <w:r w:rsidR="00F341D3" w:rsidRPr="009A7898">
        <w:rPr>
          <w:rStyle w:val="punct1"/>
          <w:rFonts w:ascii="Times New Roman" w:hAnsi="Times New Roman"/>
          <w:b w:val="0"/>
          <w:sz w:val="24"/>
          <w:szCs w:val="24"/>
        </w:rPr>
        <w:t>1</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 (1) </w:t>
      </w:r>
      <w:bookmarkStart w:id="52" w:name="tree#1889"/>
      <w:bookmarkEnd w:id="51"/>
      <w:r w:rsidR="00F341D3" w:rsidRPr="009A7898">
        <w:rPr>
          <w:rFonts w:ascii="Times New Roman" w:hAnsi="Times New Roman"/>
          <w:color w:val="000000"/>
          <w:sz w:val="24"/>
          <w:szCs w:val="24"/>
        </w:rPr>
        <w:t xml:space="preserve">Orice comunicare dintre părţi, referitoare la îndeplinirea prezentului contract, trebuie să fie transmisă în scris. </w:t>
      </w:r>
      <w:bookmarkStart w:id="53" w:name="tree#1890"/>
      <w:bookmarkEnd w:id="52"/>
    </w:p>
    <w:p w:rsidR="00F341D3" w:rsidRPr="009A7898" w:rsidRDefault="001D47A5" w:rsidP="00B24F46">
      <w:pPr>
        <w:ind w:firstLine="0"/>
        <w:jc w:val="both"/>
        <w:rPr>
          <w:rFonts w:ascii="Times New Roman" w:hAnsi="Times New Roman"/>
          <w:color w:val="000000"/>
          <w:sz w:val="24"/>
          <w:szCs w:val="24"/>
        </w:rPr>
      </w:pPr>
      <w:r>
        <w:rPr>
          <w:rStyle w:val="alineat1"/>
          <w:rFonts w:ascii="Times New Roman" w:hAnsi="Times New Roman"/>
          <w:sz w:val="24"/>
          <w:szCs w:val="24"/>
        </w:rPr>
        <w:t xml:space="preserve">                       </w:t>
      </w:r>
      <w:r w:rsidR="00F341D3" w:rsidRPr="009A7898">
        <w:rPr>
          <w:rStyle w:val="alineat1"/>
          <w:rFonts w:ascii="Times New Roman" w:hAnsi="Times New Roman"/>
          <w:sz w:val="24"/>
          <w:szCs w:val="24"/>
        </w:rPr>
        <w:t>(</w:t>
      </w:r>
      <w:r w:rsidR="00F341D3" w:rsidRPr="009A7898">
        <w:rPr>
          <w:rStyle w:val="alineat1"/>
          <w:rFonts w:ascii="Times New Roman" w:hAnsi="Times New Roman"/>
          <w:b w:val="0"/>
          <w:sz w:val="24"/>
          <w:szCs w:val="24"/>
        </w:rPr>
        <w:t>2)</w:t>
      </w:r>
      <w:r w:rsidR="00F341D3" w:rsidRPr="009A7898">
        <w:rPr>
          <w:rFonts w:ascii="Times New Roman" w:hAnsi="Times New Roman"/>
          <w:color w:val="000000"/>
          <w:sz w:val="24"/>
          <w:szCs w:val="24"/>
        </w:rPr>
        <w:t xml:space="preserve"> Orice document scris trebuie înregistrat atât în momentul transmiterii, cât şi în momentul primirii. </w:t>
      </w:r>
    </w:p>
    <w:p w:rsidR="003C0D95" w:rsidRPr="00212376" w:rsidRDefault="00C365B7" w:rsidP="00212376">
      <w:pPr>
        <w:jc w:val="both"/>
        <w:rPr>
          <w:rFonts w:ascii="Times New Roman" w:hAnsi="Times New Roman"/>
          <w:color w:val="000000"/>
          <w:sz w:val="24"/>
          <w:szCs w:val="24"/>
        </w:rPr>
      </w:pPr>
      <w:bookmarkStart w:id="54" w:name="tree#1891"/>
      <w:bookmarkEnd w:id="53"/>
      <w:r w:rsidRPr="009A7898">
        <w:rPr>
          <w:rFonts w:ascii="Times New Roman" w:hAnsi="Times New Roman"/>
          <w:bCs/>
          <w:sz w:val="24"/>
          <w:szCs w:val="24"/>
        </w:rPr>
        <w:t>2</w:t>
      </w:r>
      <w:r w:rsidR="00620D0F" w:rsidRPr="009A7898">
        <w:rPr>
          <w:rFonts w:ascii="Times New Roman" w:hAnsi="Times New Roman"/>
          <w:bCs/>
          <w:sz w:val="24"/>
          <w:szCs w:val="24"/>
        </w:rPr>
        <w:t>2</w:t>
      </w:r>
      <w:r w:rsidR="00F341D3" w:rsidRPr="009A7898">
        <w:rPr>
          <w:rFonts w:ascii="Times New Roman" w:hAnsi="Times New Roman"/>
          <w:bCs/>
          <w:sz w:val="24"/>
          <w:szCs w:val="24"/>
        </w:rPr>
        <w:t>.2</w:t>
      </w:r>
      <w:r w:rsidR="00F341D3" w:rsidRPr="009A7898">
        <w:rPr>
          <w:rFonts w:ascii="Times New Roman" w:hAnsi="Times New Roman"/>
          <w:b/>
          <w:bCs/>
          <w:sz w:val="24"/>
          <w:szCs w:val="24"/>
        </w:rPr>
        <w:t>.</w:t>
      </w:r>
      <w:r w:rsidR="00F341D3" w:rsidRPr="009A7898">
        <w:rPr>
          <w:rFonts w:ascii="Times New Roman" w:hAnsi="Times New Roman"/>
          <w:color w:val="000000"/>
          <w:sz w:val="24"/>
          <w:szCs w:val="24"/>
        </w:rPr>
        <w:t xml:space="preserve"> - </w:t>
      </w:r>
      <w:bookmarkStart w:id="55" w:name="tree#1892"/>
      <w:bookmarkEnd w:id="54"/>
      <w:r w:rsidR="00B13053" w:rsidRPr="009A7898">
        <w:rPr>
          <w:rFonts w:ascii="Times New Roman" w:hAnsi="Times New Roman"/>
          <w:color w:val="000000"/>
          <w:sz w:val="24"/>
          <w:szCs w:val="24"/>
        </w:rPr>
        <w:t>Comunicările între părţi se pot face şi prin telefon, telegrama, telex, fax sau e-mail, la adresa de e-mail: offic</w:t>
      </w:r>
      <w:r w:rsidR="00981BF2">
        <w:rPr>
          <w:rFonts w:ascii="Times New Roman" w:hAnsi="Times New Roman"/>
          <w:color w:val="000000"/>
          <w:sz w:val="24"/>
          <w:szCs w:val="24"/>
        </w:rPr>
        <w:t>e@dgaspcbv.ro pentru achizitor ș</w:t>
      </w:r>
      <w:r w:rsidR="00B13053" w:rsidRPr="009A7898">
        <w:rPr>
          <w:rFonts w:ascii="Times New Roman" w:hAnsi="Times New Roman"/>
          <w:color w:val="000000"/>
          <w:sz w:val="24"/>
          <w:szCs w:val="24"/>
        </w:rPr>
        <w:t>i la adresa:</w:t>
      </w:r>
      <w:r w:rsidR="008F7D46" w:rsidRPr="008F7D46">
        <w:rPr>
          <w:rFonts w:ascii="Times New Roman" w:hAnsi="Times New Roman"/>
          <w:sz w:val="24"/>
          <w:szCs w:val="24"/>
        </w:rPr>
        <w:t>______________</w:t>
      </w:r>
      <w:r w:rsidR="00B13053" w:rsidRPr="009A7898">
        <w:rPr>
          <w:rFonts w:ascii="Times New Roman" w:hAnsi="Times New Roman"/>
          <w:color w:val="000000"/>
          <w:sz w:val="24"/>
          <w:szCs w:val="24"/>
        </w:rPr>
        <w:t xml:space="preserve">, pentru </w:t>
      </w:r>
      <w:r w:rsidR="00F372BC" w:rsidRPr="009A7898">
        <w:rPr>
          <w:rFonts w:ascii="Times New Roman" w:hAnsi="Times New Roman"/>
          <w:color w:val="000000"/>
          <w:sz w:val="24"/>
          <w:szCs w:val="24"/>
        </w:rPr>
        <w:t>executant</w:t>
      </w:r>
      <w:r w:rsidR="00B13053" w:rsidRPr="009A7898">
        <w:rPr>
          <w:rFonts w:ascii="Times New Roman" w:hAnsi="Times New Roman"/>
          <w:color w:val="000000"/>
          <w:sz w:val="24"/>
          <w:szCs w:val="24"/>
        </w:rPr>
        <w:t>,  cu condiţia confirmării în scris a primirii comunicării</w:t>
      </w:r>
      <w:r w:rsidR="00212376">
        <w:rPr>
          <w:rFonts w:ascii="Times New Roman" w:hAnsi="Times New Roman"/>
          <w:color w:val="000000"/>
          <w:sz w:val="24"/>
          <w:szCs w:val="24"/>
        </w:rPr>
        <w:t>.</w:t>
      </w:r>
    </w:p>
    <w:p w:rsidR="00C97218" w:rsidRPr="009A7898" w:rsidRDefault="00C365B7" w:rsidP="00E6130C">
      <w:pPr>
        <w:ind w:firstLine="0"/>
        <w:jc w:val="both"/>
        <w:rPr>
          <w:rFonts w:ascii="Times New Roman" w:hAnsi="Times New Roman"/>
          <w:color w:val="000000"/>
          <w:sz w:val="24"/>
          <w:szCs w:val="24"/>
        </w:rPr>
      </w:pPr>
      <w:r w:rsidRPr="009A7898">
        <w:rPr>
          <w:rStyle w:val="punct1"/>
          <w:rFonts w:ascii="Times New Roman" w:hAnsi="Times New Roman"/>
          <w:sz w:val="24"/>
          <w:szCs w:val="24"/>
        </w:rPr>
        <w:t xml:space="preserve">             2</w:t>
      </w:r>
      <w:r w:rsidR="00620D0F" w:rsidRPr="009A7898">
        <w:rPr>
          <w:rStyle w:val="punct1"/>
          <w:rFonts w:ascii="Times New Roman" w:hAnsi="Times New Roman"/>
          <w:sz w:val="24"/>
          <w:szCs w:val="24"/>
        </w:rPr>
        <w:t>3</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w:t>
      </w:r>
      <w:r w:rsidR="00F341D3" w:rsidRPr="009A7898">
        <w:rPr>
          <w:rFonts w:ascii="Times New Roman" w:hAnsi="Times New Roman"/>
          <w:b/>
          <w:color w:val="000000"/>
          <w:sz w:val="24"/>
          <w:szCs w:val="24"/>
        </w:rPr>
        <w:t>Legea aplicabilă contractului</w:t>
      </w:r>
      <w:r w:rsidR="00F341D3" w:rsidRPr="009A7898">
        <w:rPr>
          <w:rFonts w:ascii="Times New Roman" w:hAnsi="Times New Roman"/>
          <w:color w:val="000000"/>
          <w:sz w:val="24"/>
          <w:szCs w:val="24"/>
        </w:rPr>
        <w:t xml:space="preserve"> </w:t>
      </w:r>
    </w:p>
    <w:p w:rsidR="004F4E6B" w:rsidRPr="009A7898" w:rsidRDefault="00C365B7" w:rsidP="00666B3B">
      <w:pPr>
        <w:jc w:val="both"/>
        <w:rPr>
          <w:rFonts w:ascii="Times New Roman" w:hAnsi="Times New Roman"/>
          <w:color w:val="000000"/>
          <w:sz w:val="24"/>
          <w:szCs w:val="24"/>
        </w:rPr>
      </w:pPr>
      <w:bookmarkStart w:id="56" w:name="ref#"/>
      <w:bookmarkStart w:id="57" w:name="tree#1893"/>
      <w:bookmarkEnd w:id="55"/>
      <w:bookmarkEnd w:id="56"/>
      <w:r w:rsidRPr="009A7898">
        <w:rPr>
          <w:rStyle w:val="punct1"/>
          <w:rFonts w:ascii="Times New Roman" w:hAnsi="Times New Roman"/>
          <w:b w:val="0"/>
          <w:sz w:val="24"/>
          <w:szCs w:val="24"/>
        </w:rPr>
        <w:t>2</w:t>
      </w:r>
      <w:r w:rsidR="00620D0F" w:rsidRPr="009A7898">
        <w:rPr>
          <w:rStyle w:val="punct1"/>
          <w:rFonts w:ascii="Times New Roman" w:hAnsi="Times New Roman"/>
          <w:b w:val="0"/>
          <w:sz w:val="24"/>
          <w:szCs w:val="24"/>
        </w:rPr>
        <w:t>3</w:t>
      </w:r>
      <w:r w:rsidR="00F341D3" w:rsidRPr="009A7898">
        <w:rPr>
          <w:rStyle w:val="punct1"/>
          <w:rFonts w:ascii="Times New Roman" w:hAnsi="Times New Roman"/>
          <w:b w:val="0"/>
          <w:sz w:val="24"/>
          <w:szCs w:val="24"/>
        </w:rPr>
        <w:t>.1</w:t>
      </w:r>
      <w:r w:rsidR="00F341D3" w:rsidRPr="009A7898">
        <w:rPr>
          <w:rStyle w:val="punct1"/>
          <w:rFonts w:ascii="Times New Roman" w:hAnsi="Times New Roman"/>
          <w:sz w:val="24"/>
          <w:szCs w:val="24"/>
        </w:rPr>
        <w:t>.</w:t>
      </w:r>
      <w:r w:rsidR="00F341D3" w:rsidRPr="009A7898">
        <w:rPr>
          <w:rFonts w:ascii="Times New Roman" w:hAnsi="Times New Roman"/>
          <w:color w:val="000000"/>
          <w:sz w:val="24"/>
          <w:szCs w:val="24"/>
        </w:rPr>
        <w:t xml:space="preserve"> - Contractul va fi interpreta</w:t>
      </w:r>
      <w:r w:rsidR="00666B3B">
        <w:rPr>
          <w:rFonts w:ascii="Times New Roman" w:hAnsi="Times New Roman"/>
          <w:color w:val="000000"/>
          <w:sz w:val="24"/>
          <w:szCs w:val="24"/>
        </w:rPr>
        <w:t xml:space="preserve">t conform legilor din România. </w:t>
      </w:r>
    </w:p>
    <w:p w:rsidR="00E322F0" w:rsidRPr="009A7898" w:rsidRDefault="00F341D3" w:rsidP="00765483">
      <w:pPr>
        <w:autoSpaceDE w:val="0"/>
        <w:autoSpaceDN w:val="0"/>
        <w:adjustRightInd w:val="0"/>
        <w:jc w:val="both"/>
        <w:rPr>
          <w:rFonts w:ascii="Times New Roman" w:hAnsi="Times New Roman"/>
          <w:color w:val="000000"/>
          <w:sz w:val="24"/>
          <w:szCs w:val="24"/>
        </w:rPr>
      </w:pPr>
      <w:r w:rsidRPr="009A7898">
        <w:rPr>
          <w:rStyle w:val="paragraf1"/>
          <w:rFonts w:ascii="Times New Roman" w:hAnsi="Times New Roman"/>
          <w:color w:val="000000"/>
          <w:sz w:val="24"/>
          <w:szCs w:val="24"/>
        </w:rPr>
        <w:t>  </w:t>
      </w:r>
      <w:r w:rsidRPr="009A7898">
        <w:rPr>
          <w:rFonts w:ascii="Times New Roman" w:hAnsi="Times New Roman"/>
          <w:color w:val="000000"/>
          <w:sz w:val="24"/>
          <w:szCs w:val="24"/>
        </w:rPr>
        <w:t>Prezentul contract</w:t>
      </w:r>
      <w:r w:rsidR="00F4498A">
        <w:rPr>
          <w:rFonts w:ascii="Times New Roman" w:hAnsi="Times New Roman"/>
          <w:color w:val="000000"/>
          <w:sz w:val="24"/>
          <w:szCs w:val="24"/>
        </w:rPr>
        <w:t xml:space="preserve"> s-a î</w:t>
      </w:r>
      <w:r w:rsidR="001D47A5">
        <w:rPr>
          <w:rFonts w:ascii="Times New Roman" w:hAnsi="Times New Roman"/>
          <w:color w:val="000000"/>
          <w:sz w:val="24"/>
          <w:szCs w:val="24"/>
        </w:rPr>
        <w:t>ncheiat în două</w:t>
      </w:r>
      <w:r w:rsidR="00B24F46" w:rsidRPr="009A7898">
        <w:rPr>
          <w:rFonts w:ascii="Times New Roman" w:hAnsi="Times New Roman"/>
          <w:color w:val="000000"/>
          <w:sz w:val="24"/>
          <w:szCs w:val="24"/>
        </w:rPr>
        <w:t xml:space="preserve"> exemplare, din</w:t>
      </w:r>
      <w:r w:rsidRPr="009A7898">
        <w:rPr>
          <w:rFonts w:ascii="Times New Roman" w:hAnsi="Times New Roman"/>
          <w:color w:val="000000"/>
          <w:sz w:val="24"/>
          <w:szCs w:val="24"/>
        </w:rPr>
        <w:t xml:space="preserve"> care un</w:t>
      </w:r>
      <w:r w:rsidR="00B24F46" w:rsidRPr="009A7898">
        <w:rPr>
          <w:rFonts w:ascii="Times New Roman" w:hAnsi="Times New Roman"/>
          <w:color w:val="000000"/>
          <w:sz w:val="24"/>
          <w:szCs w:val="24"/>
        </w:rPr>
        <w:t xml:space="preserve">ul pentru </w:t>
      </w:r>
      <w:r w:rsidR="00922A23" w:rsidRPr="009A7898">
        <w:rPr>
          <w:rFonts w:ascii="Times New Roman" w:hAnsi="Times New Roman"/>
          <w:color w:val="000000"/>
          <w:sz w:val="24"/>
          <w:szCs w:val="24"/>
        </w:rPr>
        <w:t>executant</w:t>
      </w:r>
      <w:r w:rsidR="00B24F46" w:rsidRPr="009A7898">
        <w:rPr>
          <w:rFonts w:ascii="Times New Roman" w:hAnsi="Times New Roman"/>
          <w:color w:val="000000"/>
          <w:sz w:val="24"/>
          <w:szCs w:val="24"/>
        </w:rPr>
        <w:t xml:space="preserve"> şi unul pentru achizitor</w:t>
      </w:r>
      <w:r w:rsidRPr="009A7898">
        <w:rPr>
          <w:rFonts w:ascii="Times New Roman" w:hAnsi="Times New Roman"/>
          <w:color w:val="000000"/>
          <w:sz w:val="24"/>
          <w:szCs w:val="24"/>
        </w:rPr>
        <w:t>.</w:t>
      </w:r>
    </w:p>
    <w:p w:rsidR="00F341D3" w:rsidRPr="009A7898" w:rsidRDefault="00F341D3" w:rsidP="00F341D3">
      <w:pPr>
        <w:tabs>
          <w:tab w:val="left" w:pos="1620"/>
          <w:tab w:val="left" w:pos="1890"/>
        </w:tabs>
        <w:jc w:val="both"/>
        <w:rPr>
          <w:rFonts w:ascii="Times New Roman" w:hAnsi="Times New Roman"/>
          <w:color w:val="000000"/>
          <w:sz w:val="24"/>
          <w:szCs w:val="24"/>
        </w:rPr>
      </w:pPr>
      <w:r w:rsidRPr="009A7898">
        <w:rPr>
          <w:rStyle w:val="tabel1"/>
          <w:rFonts w:ascii="Times New Roman" w:hAnsi="Times New Roman" w:cs="Times New Roman"/>
          <w:sz w:val="24"/>
          <w:szCs w:val="24"/>
        </w:rPr>
        <w:t>  </w:t>
      </w:r>
      <w:r w:rsidRPr="009A7898">
        <w:rPr>
          <w:rFonts w:ascii="Times New Roman" w:hAnsi="Times New Roman"/>
          <w:color w:val="000000"/>
          <w:sz w:val="24"/>
          <w:szCs w:val="24"/>
        </w:rPr>
        <w:t xml:space="preserve"> </w:t>
      </w:r>
      <w:r w:rsidRPr="009A7898">
        <w:rPr>
          <w:rFonts w:ascii="Times New Roman" w:hAnsi="Times New Roman"/>
          <w:color w:val="000000"/>
          <w:sz w:val="24"/>
          <w:szCs w:val="24"/>
        </w:rPr>
        <w:tab/>
      </w:r>
    </w:p>
    <w:bookmarkEnd w:id="57"/>
    <w:p w:rsidR="00F341D3" w:rsidRPr="009A7898" w:rsidRDefault="00E322F0" w:rsidP="00F341D3">
      <w:pPr>
        <w:tabs>
          <w:tab w:val="left" w:pos="630"/>
          <w:tab w:val="left" w:pos="720"/>
          <w:tab w:val="left" w:pos="1440"/>
          <w:tab w:val="left" w:pos="2160"/>
          <w:tab w:val="left" w:pos="6711"/>
        </w:tabs>
        <w:rPr>
          <w:rFonts w:ascii="Times New Roman" w:hAnsi="Times New Roman"/>
          <w:b/>
          <w:sz w:val="24"/>
          <w:szCs w:val="24"/>
        </w:rPr>
      </w:pPr>
      <w:r w:rsidRPr="009A7898">
        <w:rPr>
          <w:rFonts w:ascii="Times New Roman" w:hAnsi="Times New Roman"/>
          <w:b/>
          <w:sz w:val="24"/>
          <w:szCs w:val="24"/>
        </w:rPr>
        <w:t xml:space="preserve">           </w:t>
      </w:r>
      <w:r w:rsidR="00F341D3" w:rsidRPr="009A7898">
        <w:rPr>
          <w:rFonts w:ascii="Times New Roman" w:hAnsi="Times New Roman"/>
          <w:b/>
          <w:sz w:val="24"/>
          <w:szCs w:val="24"/>
        </w:rPr>
        <w:t>Achizitor</w:t>
      </w:r>
      <w:r w:rsidR="009B2792" w:rsidRPr="009A7898">
        <w:rPr>
          <w:rFonts w:ascii="Times New Roman" w:hAnsi="Times New Roman"/>
          <w:b/>
          <w:sz w:val="24"/>
          <w:szCs w:val="24"/>
        </w:rPr>
        <w:t>,</w:t>
      </w:r>
      <w:r w:rsidR="00F341D3" w:rsidRPr="009A7898">
        <w:rPr>
          <w:rFonts w:ascii="Times New Roman" w:hAnsi="Times New Roman"/>
          <w:b/>
          <w:sz w:val="24"/>
          <w:szCs w:val="24"/>
        </w:rPr>
        <w:t xml:space="preserve">                                                                                </w:t>
      </w:r>
      <w:r w:rsidR="00922A23" w:rsidRPr="009A7898">
        <w:rPr>
          <w:rFonts w:ascii="Times New Roman" w:hAnsi="Times New Roman"/>
          <w:b/>
          <w:sz w:val="24"/>
          <w:szCs w:val="24"/>
        </w:rPr>
        <w:t>Executant</w:t>
      </w:r>
      <w:r w:rsidR="00F341D3" w:rsidRPr="009A7898">
        <w:rPr>
          <w:rFonts w:ascii="Times New Roman" w:hAnsi="Times New Roman"/>
          <w:b/>
          <w:sz w:val="24"/>
          <w:szCs w:val="24"/>
        </w:rPr>
        <w:t xml:space="preserve">, </w:t>
      </w:r>
    </w:p>
    <w:p w:rsidR="00F341D3" w:rsidRPr="00F4498A" w:rsidRDefault="00E322F0" w:rsidP="00F341D3">
      <w:pPr>
        <w:tabs>
          <w:tab w:val="left" w:pos="630"/>
          <w:tab w:val="left" w:pos="720"/>
          <w:tab w:val="left" w:pos="1440"/>
          <w:tab w:val="left" w:pos="2160"/>
          <w:tab w:val="left" w:pos="2880"/>
          <w:tab w:val="left" w:pos="6557"/>
        </w:tabs>
        <w:rPr>
          <w:rFonts w:ascii="Times New Roman" w:hAnsi="Times New Roman"/>
          <w:b/>
          <w:sz w:val="24"/>
          <w:szCs w:val="24"/>
        </w:rPr>
      </w:pPr>
      <w:r w:rsidRPr="009A7898">
        <w:rPr>
          <w:rFonts w:ascii="Times New Roman" w:hAnsi="Times New Roman"/>
          <w:b/>
          <w:sz w:val="24"/>
          <w:szCs w:val="24"/>
        </w:rPr>
        <w:t xml:space="preserve">   </w:t>
      </w:r>
      <w:r w:rsidR="00981BF2" w:rsidRPr="00F4498A">
        <w:rPr>
          <w:rFonts w:ascii="Times New Roman" w:hAnsi="Times New Roman"/>
          <w:b/>
          <w:sz w:val="24"/>
          <w:szCs w:val="24"/>
        </w:rPr>
        <w:t>D.G.A.S.P.C. Braș</w:t>
      </w:r>
      <w:r w:rsidR="00F341D3" w:rsidRPr="00F4498A">
        <w:rPr>
          <w:rFonts w:ascii="Times New Roman" w:hAnsi="Times New Roman"/>
          <w:b/>
          <w:sz w:val="24"/>
          <w:szCs w:val="24"/>
        </w:rPr>
        <w:t xml:space="preserve">ov                                </w:t>
      </w:r>
      <w:r w:rsidR="0014452A" w:rsidRPr="00F4498A">
        <w:rPr>
          <w:rFonts w:ascii="Times New Roman" w:hAnsi="Times New Roman"/>
          <w:b/>
          <w:sz w:val="24"/>
          <w:szCs w:val="24"/>
        </w:rPr>
        <w:t xml:space="preserve">               </w:t>
      </w:r>
    </w:p>
    <w:p w:rsidR="00F341D3" w:rsidRPr="00F4498A" w:rsidRDefault="00E322F0" w:rsidP="00F341D3">
      <w:pPr>
        <w:tabs>
          <w:tab w:val="left" w:pos="630"/>
          <w:tab w:val="left" w:pos="7007"/>
        </w:tabs>
        <w:rPr>
          <w:rFonts w:ascii="Times New Roman" w:hAnsi="Times New Roman"/>
          <w:b/>
          <w:sz w:val="24"/>
          <w:szCs w:val="24"/>
        </w:rPr>
      </w:pPr>
      <w:r w:rsidRPr="00F4498A">
        <w:rPr>
          <w:rFonts w:ascii="Times New Roman" w:hAnsi="Times New Roman"/>
          <w:b/>
          <w:sz w:val="24"/>
          <w:szCs w:val="24"/>
        </w:rPr>
        <w:t xml:space="preserve">      </w:t>
      </w:r>
      <w:r w:rsidR="00F341D3" w:rsidRPr="00F4498A">
        <w:rPr>
          <w:rFonts w:ascii="Times New Roman" w:hAnsi="Times New Roman"/>
          <w:b/>
          <w:sz w:val="24"/>
          <w:szCs w:val="24"/>
        </w:rPr>
        <w:t xml:space="preserve">Director General,                                                                </w:t>
      </w:r>
      <w:r w:rsidR="001D47A5" w:rsidRPr="00F4498A">
        <w:rPr>
          <w:rFonts w:ascii="Times New Roman" w:hAnsi="Times New Roman"/>
          <w:b/>
          <w:sz w:val="24"/>
          <w:szCs w:val="24"/>
        </w:rPr>
        <w:t xml:space="preserve">         </w:t>
      </w:r>
      <w:r w:rsidRPr="00F4498A">
        <w:rPr>
          <w:rFonts w:ascii="Times New Roman" w:hAnsi="Times New Roman"/>
          <w:b/>
          <w:sz w:val="24"/>
          <w:szCs w:val="24"/>
        </w:rPr>
        <w:t xml:space="preserve">               </w:t>
      </w:r>
      <w:r w:rsidR="009B2792" w:rsidRPr="00F4498A">
        <w:rPr>
          <w:rFonts w:ascii="Times New Roman" w:hAnsi="Times New Roman"/>
          <w:b/>
          <w:sz w:val="24"/>
          <w:szCs w:val="24"/>
        </w:rPr>
        <w:t xml:space="preserve"> </w:t>
      </w:r>
      <w:r w:rsidR="00B11194" w:rsidRPr="00F4498A">
        <w:rPr>
          <w:rFonts w:ascii="Times New Roman" w:hAnsi="Times New Roman"/>
          <w:b/>
          <w:sz w:val="24"/>
          <w:szCs w:val="24"/>
        </w:rPr>
        <w:t xml:space="preserve">   </w:t>
      </w:r>
    </w:p>
    <w:p w:rsidR="00F341D3" w:rsidRPr="00F4498A" w:rsidRDefault="00F341D3" w:rsidP="00F341D3">
      <w:pPr>
        <w:tabs>
          <w:tab w:val="left" w:pos="630"/>
          <w:tab w:val="left" w:pos="720"/>
          <w:tab w:val="left" w:pos="1440"/>
          <w:tab w:val="left" w:pos="2160"/>
          <w:tab w:val="left" w:pos="2880"/>
          <w:tab w:val="left" w:pos="6609"/>
          <w:tab w:val="left" w:pos="7007"/>
        </w:tabs>
        <w:rPr>
          <w:rFonts w:ascii="Times New Roman" w:hAnsi="Times New Roman"/>
          <w:b/>
          <w:sz w:val="24"/>
          <w:szCs w:val="24"/>
        </w:rPr>
      </w:pPr>
      <w:r w:rsidRPr="00F4498A">
        <w:rPr>
          <w:rFonts w:ascii="Times New Roman" w:hAnsi="Times New Roman"/>
          <w:b/>
          <w:sz w:val="24"/>
          <w:szCs w:val="24"/>
        </w:rPr>
        <w:t xml:space="preserve">    </w:t>
      </w:r>
      <w:r w:rsidR="009B2792" w:rsidRPr="00F4498A">
        <w:rPr>
          <w:rFonts w:ascii="Times New Roman" w:hAnsi="Times New Roman"/>
          <w:b/>
          <w:sz w:val="24"/>
          <w:szCs w:val="24"/>
        </w:rPr>
        <w:t xml:space="preserve"> </w:t>
      </w:r>
      <w:r w:rsidR="00981BF2" w:rsidRPr="00F4498A">
        <w:rPr>
          <w:rFonts w:ascii="Times New Roman" w:hAnsi="Times New Roman"/>
          <w:b/>
          <w:sz w:val="24"/>
          <w:szCs w:val="24"/>
        </w:rPr>
        <w:t xml:space="preserve">                                                                                              </w:t>
      </w:r>
      <w:r w:rsidR="0014452A" w:rsidRPr="00F4498A">
        <w:rPr>
          <w:rFonts w:ascii="Times New Roman" w:hAnsi="Times New Roman"/>
          <w:b/>
          <w:sz w:val="24"/>
          <w:szCs w:val="24"/>
        </w:rPr>
        <w:t xml:space="preserve">   </w:t>
      </w:r>
    </w:p>
    <w:p w:rsidR="00F341D3" w:rsidRPr="009A7898" w:rsidRDefault="00F341D3" w:rsidP="00F341D3">
      <w:pPr>
        <w:rPr>
          <w:rFonts w:ascii="Times New Roman" w:hAnsi="Times New Roman"/>
          <w:sz w:val="24"/>
          <w:szCs w:val="24"/>
        </w:rPr>
      </w:pPr>
    </w:p>
    <w:p w:rsidR="00F341D3" w:rsidRPr="009A7898" w:rsidRDefault="00F341D3" w:rsidP="00F341D3">
      <w:pPr>
        <w:rPr>
          <w:rFonts w:ascii="Times New Roman" w:hAnsi="Times New Roman"/>
          <w:sz w:val="24"/>
          <w:szCs w:val="24"/>
        </w:rPr>
      </w:pPr>
    </w:p>
    <w:sectPr w:rsidR="00F341D3" w:rsidRPr="009A7898" w:rsidSect="0000443B">
      <w:footerReference w:type="default" r:id="rId9"/>
      <w:pgSz w:w="12240" w:h="15840"/>
      <w:pgMar w:top="72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625" w:rsidRDefault="00ED0625" w:rsidP="00263D06">
      <w:r>
        <w:separator/>
      </w:r>
    </w:p>
  </w:endnote>
  <w:endnote w:type="continuationSeparator" w:id="0">
    <w:p w:rsidR="00ED0625" w:rsidRDefault="00ED0625" w:rsidP="0026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BF2" w:rsidRPr="00922A23" w:rsidRDefault="00981BF2" w:rsidP="00A47D47">
    <w:pPr>
      <w:tabs>
        <w:tab w:val="left" w:pos="1350"/>
      </w:tabs>
      <w:jc w:val="both"/>
      <w:rPr>
        <w:rFonts w:ascii="Arial" w:hAnsi="Arial" w:cs="Arial"/>
        <w:sz w:val="20"/>
      </w:rPr>
    </w:pPr>
    <w:r w:rsidRPr="00620D0F">
      <w:rPr>
        <w:rFonts w:ascii="Times New Roman" w:hAnsi="Times New Roman"/>
        <w:color w:val="000000"/>
        <w:sz w:val="14"/>
        <w:szCs w:val="14"/>
      </w:rPr>
      <w:t>Nr</w:t>
    </w:r>
    <w:r>
      <w:rPr>
        <w:rFonts w:ascii="Times New Roman" w:hAnsi="Times New Roman"/>
        <w:color w:val="000000"/>
        <w:sz w:val="14"/>
        <w:szCs w:val="14"/>
      </w:rPr>
      <w:t>. R</w:t>
    </w:r>
    <w:r w:rsidR="00D9043C">
      <w:rPr>
        <w:rFonts w:ascii="Times New Roman" w:hAnsi="Times New Roman"/>
        <w:color w:val="000000"/>
        <w:sz w:val="14"/>
        <w:szCs w:val="14"/>
      </w:rPr>
      <w:t>egis</w:t>
    </w:r>
    <w:r w:rsidR="00875D48">
      <w:rPr>
        <w:rFonts w:ascii="Times New Roman" w:hAnsi="Times New Roman"/>
        <w:color w:val="000000"/>
        <w:sz w:val="14"/>
        <w:szCs w:val="14"/>
      </w:rPr>
      <w:t>trul Unic Contracte SAP</w:t>
    </w:r>
    <w:r w:rsidR="00694960">
      <w:rPr>
        <w:rFonts w:ascii="Times New Roman" w:hAnsi="Times New Roman"/>
        <w:color w:val="000000"/>
        <w:sz w:val="14"/>
        <w:szCs w:val="14"/>
      </w:rPr>
      <w:t xml:space="preserve">  </w:t>
    </w:r>
    <w:r w:rsidR="00CC42B7">
      <w:rPr>
        <w:rFonts w:ascii="Times New Roman" w:hAnsi="Times New Roman"/>
        <w:color w:val="000000"/>
        <w:sz w:val="14"/>
        <w:szCs w:val="14"/>
      </w:rPr>
      <w:t xml:space="preserve"> /2026</w:t>
    </w:r>
  </w:p>
  <w:p w:rsidR="00981BF2" w:rsidRPr="00A47D47" w:rsidRDefault="00981BF2" w:rsidP="00A47D47">
    <w:pPr>
      <w:pStyle w:val="Footer"/>
      <w:jc w:val="center"/>
      <w:rPr>
        <w:sz w:val="22"/>
        <w:szCs w:val="22"/>
      </w:rPr>
    </w:pPr>
    <w:r w:rsidRPr="00A47D47">
      <w:rPr>
        <w:sz w:val="22"/>
        <w:szCs w:val="22"/>
      </w:rPr>
      <w:fldChar w:fldCharType="begin"/>
    </w:r>
    <w:r w:rsidRPr="00A47D47">
      <w:rPr>
        <w:sz w:val="22"/>
        <w:szCs w:val="22"/>
      </w:rPr>
      <w:instrText xml:space="preserve"> PAGE   \* MERGEFORMAT </w:instrText>
    </w:r>
    <w:r w:rsidRPr="00A47D47">
      <w:rPr>
        <w:sz w:val="22"/>
        <w:szCs w:val="22"/>
      </w:rPr>
      <w:fldChar w:fldCharType="separate"/>
    </w:r>
    <w:r w:rsidR="007917CF">
      <w:rPr>
        <w:noProof/>
        <w:sz w:val="22"/>
        <w:szCs w:val="22"/>
      </w:rPr>
      <w:t>7</w:t>
    </w:r>
    <w:r w:rsidRPr="00A47D47">
      <w:rPr>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625" w:rsidRDefault="00ED0625" w:rsidP="00263D06">
      <w:r>
        <w:separator/>
      </w:r>
    </w:p>
  </w:footnote>
  <w:footnote w:type="continuationSeparator" w:id="0">
    <w:p w:rsidR="00ED0625" w:rsidRDefault="00ED0625" w:rsidP="00263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9606A"/>
    <w:multiLevelType w:val="hybridMultilevel"/>
    <w:tmpl w:val="12162948"/>
    <w:lvl w:ilvl="0" w:tplc="45B6AE4C">
      <w:start w:val="8"/>
      <w:numFmt w:val="bullet"/>
      <w:lvlText w:val="-"/>
      <w:lvlJc w:val="left"/>
      <w:pPr>
        <w:tabs>
          <w:tab w:val="num" w:pos="930"/>
        </w:tabs>
        <w:ind w:left="930" w:hanging="360"/>
      </w:pPr>
      <w:rPr>
        <w:rFonts w:ascii="Arial" w:eastAsia="Times New Roman" w:hAnsi="Arial" w:cs="Aria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 w15:restartNumberingAfterBreak="0">
    <w:nsid w:val="2FF20EE7"/>
    <w:multiLevelType w:val="hybridMultilevel"/>
    <w:tmpl w:val="275A251A"/>
    <w:lvl w:ilvl="0" w:tplc="6892196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7C13C7"/>
    <w:multiLevelType w:val="hybridMultilevel"/>
    <w:tmpl w:val="928EB780"/>
    <w:lvl w:ilvl="0" w:tplc="ED9E683E">
      <w:start w:val="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F261AC4"/>
    <w:multiLevelType w:val="hybridMultilevel"/>
    <w:tmpl w:val="52365752"/>
    <w:lvl w:ilvl="0" w:tplc="A482AE4E">
      <w:start w:val="1"/>
      <w:numFmt w:val="upperLetter"/>
      <w:lvlText w:val="%1."/>
      <w:lvlJc w:val="left"/>
      <w:pPr>
        <w:ind w:left="1980" w:hanging="12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D3"/>
    <w:rsid w:val="0000276E"/>
    <w:rsid w:val="00002C67"/>
    <w:rsid w:val="0000443B"/>
    <w:rsid w:val="00005453"/>
    <w:rsid w:val="00006803"/>
    <w:rsid w:val="000109D4"/>
    <w:rsid w:val="00010F6D"/>
    <w:rsid w:val="00010FA5"/>
    <w:rsid w:val="000130FD"/>
    <w:rsid w:val="000171F0"/>
    <w:rsid w:val="00017F11"/>
    <w:rsid w:val="000202C5"/>
    <w:rsid w:val="000212EF"/>
    <w:rsid w:val="000217EF"/>
    <w:rsid w:val="00021AA2"/>
    <w:rsid w:val="00023944"/>
    <w:rsid w:val="000252E1"/>
    <w:rsid w:val="000315D4"/>
    <w:rsid w:val="00033098"/>
    <w:rsid w:val="00033E30"/>
    <w:rsid w:val="00036483"/>
    <w:rsid w:val="000375DD"/>
    <w:rsid w:val="00046125"/>
    <w:rsid w:val="00046192"/>
    <w:rsid w:val="000468AA"/>
    <w:rsid w:val="000500F6"/>
    <w:rsid w:val="00050398"/>
    <w:rsid w:val="00054F6C"/>
    <w:rsid w:val="00055348"/>
    <w:rsid w:val="00056929"/>
    <w:rsid w:val="00056DC0"/>
    <w:rsid w:val="00056FA4"/>
    <w:rsid w:val="00060590"/>
    <w:rsid w:val="000627F2"/>
    <w:rsid w:val="00062813"/>
    <w:rsid w:val="00062C93"/>
    <w:rsid w:val="000640BB"/>
    <w:rsid w:val="00065046"/>
    <w:rsid w:val="00071988"/>
    <w:rsid w:val="0007245D"/>
    <w:rsid w:val="00072B02"/>
    <w:rsid w:val="000747CC"/>
    <w:rsid w:val="00074D8E"/>
    <w:rsid w:val="00080B8C"/>
    <w:rsid w:val="00080EBC"/>
    <w:rsid w:val="0008158A"/>
    <w:rsid w:val="00082C78"/>
    <w:rsid w:val="0008544B"/>
    <w:rsid w:val="000864A9"/>
    <w:rsid w:val="0009017B"/>
    <w:rsid w:val="00091835"/>
    <w:rsid w:val="00093C42"/>
    <w:rsid w:val="00097440"/>
    <w:rsid w:val="000A051B"/>
    <w:rsid w:val="000A0FC7"/>
    <w:rsid w:val="000A5776"/>
    <w:rsid w:val="000A753B"/>
    <w:rsid w:val="000B5366"/>
    <w:rsid w:val="000B575C"/>
    <w:rsid w:val="000B6BC9"/>
    <w:rsid w:val="000B7588"/>
    <w:rsid w:val="000C1CFE"/>
    <w:rsid w:val="000C2112"/>
    <w:rsid w:val="000C569D"/>
    <w:rsid w:val="000C5E8D"/>
    <w:rsid w:val="000D1F5B"/>
    <w:rsid w:val="000D2835"/>
    <w:rsid w:val="000D331B"/>
    <w:rsid w:val="000D35F6"/>
    <w:rsid w:val="000D4B4E"/>
    <w:rsid w:val="000D60C9"/>
    <w:rsid w:val="000D673E"/>
    <w:rsid w:val="000D679E"/>
    <w:rsid w:val="000E1415"/>
    <w:rsid w:val="000E2410"/>
    <w:rsid w:val="000E456D"/>
    <w:rsid w:val="000E6971"/>
    <w:rsid w:val="000F1966"/>
    <w:rsid w:val="000F19B3"/>
    <w:rsid w:val="000F3EB4"/>
    <w:rsid w:val="001001CB"/>
    <w:rsid w:val="00100822"/>
    <w:rsid w:val="00100B90"/>
    <w:rsid w:val="001044EF"/>
    <w:rsid w:val="0010593F"/>
    <w:rsid w:val="00111F77"/>
    <w:rsid w:val="00112A6D"/>
    <w:rsid w:val="00113443"/>
    <w:rsid w:val="001142BB"/>
    <w:rsid w:val="00116ED5"/>
    <w:rsid w:val="0011777C"/>
    <w:rsid w:val="0012191F"/>
    <w:rsid w:val="001226A1"/>
    <w:rsid w:val="00122F19"/>
    <w:rsid w:val="0013034F"/>
    <w:rsid w:val="00131B09"/>
    <w:rsid w:val="00132166"/>
    <w:rsid w:val="001336D3"/>
    <w:rsid w:val="00134C7A"/>
    <w:rsid w:val="0013670F"/>
    <w:rsid w:val="00140991"/>
    <w:rsid w:val="00142904"/>
    <w:rsid w:val="0014452A"/>
    <w:rsid w:val="001445A1"/>
    <w:rsid w:val="0014526D"/>
    <w:rsid w:val="0014796E"/>
    <w:rsid w:val="00152A38"/>
    <w:rsid w:val="00161412"/>
    <w:rsid w:val="00171C4D"/>
    <w:rsid w:val="00172D8F"/>
    <w:rsid w:val="001748E7"/>
    <w:rsid w:val="00174D9F"/>
    <w:rsid w:val="00176399"/>
    <w:rsid w:val="00177932"/>
    <w:rsid w:val="00177F1A"/>
    <w:rsid w:val="00180456"/>
    <w:rsid w:val="001817B4"/>
    <w:rsid w:val="00184329"/>
    <w:rsid w:val="0018606C"/>
    <w:rsid w:val="0018691C"/>
    <w:rsid w:val="0019056F"/>
    <w:rsid w:val="00192A59"/>
    <w:rsid w:val="001931FA"/>
    <w:rsid w:val="001973FD"/>
    <w:rsid w:val="001A0CA7"/>
    <w:rsid w:val="001A0DD5"/>
    <w:rsid w:val="001A1F2B"/>
    <w:rsid w:val="001A2437"/>
    <w:rsid w:val="001A28C5"/>
    <w:rsid w:val="001A3B61"/>
    <w:rsid w:val="001A7663"/>
    <w:rsid w:val="001B23D7"/>
    <w:rsid w:val="001B322B"/>
    <w:rsid w:val="001B3AA2"/>
    <w:rsid w:val="001B66EE"/>
    <w:rsid w:val="001B68E6"/>
    <w:rsid w:val="001B711F"/>
    <w:rsid w:val="001B7E76"/>
    <w:rsid w:val="001C0F27"/>
    <w:rsid w:val="001C1AD2"/>
    <w:rsid w:val="001C36E8"/>
    <w:rsid w:val="001C43EF"/>
    <w:rsid w:val="001C45F3"/>
    <w:rsid w:val="001C5493"/>
    <w:rsid w:val="001C636A"/>
    <w:rsid w:val="001C63E7"/>
    <w:rsid w:val="001D36BF"/>
    <w:rsid w:val="001D4190"/>
    <w:rsid w:val="001D47A5"/>
    <w:rsid w:val="001D570D"/>
    <w:rsid w:val="001E3A55"/>
    <w:rsid w:val="001E3C71"/>
    <w:rsid w:val="001E7863"/>
    <w:rsid w:val="001F218A"/>
    <w:rsid w:val="001F2206"/>
    <w:rsid w:val="001F25EA"/>
    <w:rsid w:val="001F28A3"/>
    <w:rsid w:val="001F3629"/>
    <w:rsid w:val="001F3D49"/>
    <w:rsid w:val="001F5B94"/>
    <w:rsid w:val="001F5EC7"/>
    <w:rsid w:val="001F79A6"/>
    <w:rsid w:val="00201F0F"/>
    <w:rsid w:val="00210242"/>
    <w:rsid w:val="00210709"/>
    <w:rsid w:val="00212376"/>
    <w:rsid w:val="00213A13"/>
    <w:rsid w:val="0021541E"/>
    <w:rsid w:val="00216246"/>
    <w:rsid w:val="00217435"/>
    <w:rsid w:val="00217FC3"/>
    <w:rsid w:val="00220FD9"/>
    <w:rsid w:val="00223216"/>
    <w:rsid w:val="002232E5"/>
    <w:rsid w:val="00227C8F"/>
    <w:rsid w:val="0023071D"/>
    <w:rsid w:val="002311F5"/>
    <w:rsid w:val="00235F27"/>
    <w:rsid w:val="00236106"/>
    <w:rsid w:val="00236609"/>
    <w:rsid w:val="00236618"/>
    <w:rsid w:val="0023693D"/>
    <w:rsid w:val="0023770C"/>
    <w:rsid w:val="00240E29"/>
    <w:rsid w:val="0024172C"/>
    <w:rsid w:val="00241E91"/>
    <w:rsid w:val="00242726"/>
    <w:rsid w:val="00244F09"/>
    <w:rsid w:val="00250229"/>
    <w:rsid w:val="00251C97"/>
    <w:rsid w:val="00252BBD"/>
    <w:rsid w:val="002545B9"/>
    <w:rsid w:val="00256A27"/>
    <w:rsid w:val="002572AD"/>
    <w:rsid w:val="00262C14"/>
    <w:rsid w:val="0026390D"/>
    <w:rsid w:val="00263D06"/>
    <w:rsid w:val="002645A2"/>
    <w:rsid w:val="00264DCA"/>
    <w:rsid w:val="00266223"/>
    <w:rsid w:val="002670D5"/>
    <w:rsid w:val="00270942"/>
    <w:rsid w:val="002740D5"/>
    <w:rsid w:val="00277392"/>
    <w:rsid w:val="002825A2"/>
    <w:rsid w:val="00282961"/>
    <w:rsid w:val="0028300E"/>
    <w:rsid w:val="00287AFE"/>
    <w:rsid w:val="00290777"/>
    <w:rsid w:val="00291536"/>
    <w:rsid w:val="00291E0F"/>
    <w:rsid w:val="00292E72"/>
    <w:rsid w:val="00293956"/>
    <w:rsid w:val="00293AA5"/>
    <w:rsid w:val="002947B9"/>
    <w:rsid w:val="00294A46"/>
    <w:rsid w:val="00295437"/>
    <w:rsid w:val="00295E3C"/>
    <w:rsid w:val="00297CCA"/>
    <w:rsid w:val="00297E0D"/>
    <w:rsid w:val="002A0BDD"/>
    <w:rsid w:val="002A4ABF"/>
    <w:rsid w:val="002B3D19"/>
    <w:rsid w:val="002B423C"/>
    <w:rsid w:val="002B5733"/>
    <w:rsid w:val="002B5D3C"/>
    <w:rsid w:val="002B669F"/>
    <w:rsid w:val="002C7E9B"/>
    <w:rsid w:val="002D11E1"/>
    <w:rsid w:val="002D30D9"/>
    <w:rsid w:val="002D5012"/>
    <w:rsid w:val="002E14B9"/>
    <w:rsid w:val="002E28CF"/>
    <w:rsid w:val="002E3698"/>
    <w:rsid w:val="002E7295"/>
    <w:rsid w:val="002F0236"/>
    <w:rsid w:val="002F0DCE"/>
    <w:rsid w:val="002F14DB"/>
    <w:rsid w:val="002F43B5"/>
    <w:rsid w:val="002F72A3"/>
    <w:rsid w:val="003011C2"/>
    <w:rsid w:val="00301A32"/>
    <w:rsid w:val="00302ECB"/>
    <w:rsid w:val="003042EE"/>
    <w:rsid w:val="00304E27"/>
    <w:rsid w:val="003067BE"/>
    <w:rsid w:val="0030783C"/>
    <w:rsid w:val="00310CEA"/>
    <w:rsid w:val="00312B9E"/>
    <w:rsid w:val="00313E7F"/>
    <w:rsid w:val="00320C7C"/>
    <w:rsid w:val="0032215B"/>
    <w:rsid w:val="003225E5"/>
    <w:rsid w:val="003227FF"/>
    <w:rsid w:val="00323390"/>
    <w:rsid w:val="003243E4"/>
    <w:rsid w:val="00327025"/>
    <w:rsid w:val="00327356"/>
    <w:rsid w:val="00330415"/>
    <w:rsid w:val="003304B1"/>
    <w:rsid w:val="0033060C"/>
    <w:rsid w:val="00332A0E"/>
    <w:rsid w:val="00333471"/>
    <w:rsid w:val="00334428"/>
    <w:rsid w:val="00336055"/>
    <w:rsid w:val="0033750B"/>
    <w:rsid w:val="00340178"/>
    <w:rsid w:val="00341BC0"/>
    <w:rsid w:val="003426F1"/>
    <w:rsid w:val="00342D1D"/>
    <w:rsid w:val="00343368"/>
    <w:rsid w:val="003448C5"/>
    <w:rsid w:val="00347599"/>
    <w:rsid w:val="00351D86"/>
    <w:rsid w:val="00352DCC"/>
    <w:rsid w:val="00355B16"/>
    <w:rsid w:val="00356985"/>
    <w:rsid w:val="0036271A"/>
    <w:rsid w:val="00362835"/>
    <w:rsid w:val="003632A1"/>
    <w:rsid w:val="00363873"/>
    <w:rsid w:val="00365893"/>
    <w:rsid w:val="003660CC"/>
    <w:rsid w:val="00367C3B"/>
    <w:rsid w:val="003712BC"/>
    <w:rsid w:val="003742A6"/>
    <w:rsid w:val="00375BB2"/>
    <w:rsid w:val="0037773E"/>
    <w:rsid w:val="00380AB5"/>
    <w:rsid w:val="00384954"/>
    <w:rsid w:val="0038541E"/>
    <w:rsid w:val="00386A77"/>
    <w:rsid w:val="00386E20"/>
    <w:rsid w:val="003903EB"/>
    <w:rsid w:val="00391062"/>
    <w:rsid w:val="003933F4"/>
    <w:rsid w:val="00394515"/>
    <w:rsid w:val="003A3A0C"/>
    <w:rsid w:val="003A3F8D"/>
    <w:rsid w:val="003A5C53"/>
    <w:rsid w:val="003A6EA7"/>
    <w:rsid w:val="003A73CE"/>
    <w:rsid w:val="003B0DB1"/>
    <w:rsid w:val="003B21F9"/>
    <w:rsid w:val="003B2C89"/>
    <w:rsid w:val="003B4B65"/>
    <w:rsid w:val="003C0D95"/>
    <w:rsid w:val="003C0EB4"/>
    <w:rsid w:val="003C2C2C"/>
    <w:rsid w:val="003D0219"/>
    <w:rsid w:val="003D0AB3"/>
    <w:rsid w:val="003D2697"/>
    <w:rsid w:val="003D2A83"/>
    <w:rsid w:val="003D568C"/>
    <w:rsid w:val="003D5729"/>
    <w:rsid w:val="003D61CB"/>
    <w:rsid w:val="003E0F05"/>
    <w:rsid w:val="003E3855"/>
    <w:rsid w:val="003E6E47"/>
    <w:rsid w:val="003F00F9"/>
    <w:rsid w:val="003F0298"/>
    <w:rsid w:val="003F4B50"/>
    <w:rsid w:val="00401681"/>
    <w:rsid w:val="0040232F"/>
    <w:rsid w:val="00402CD0"/>
    <w:rsid w:val="0040396A"/>
    <w:rsid w:val="004060B0"/>
    <w:rsid w:val="00414226"/>
    <w:rsid w:val="0041424C"/>
    <w:rsid w:val="00414DC1"/>
    <w:rsid w:val="004159B8"/>
    <w:rsid w:val="0041683D"/>
    <w:rsid w:val="00416A78"/>
    <w:rsid w:val="00416D2A"/>
    <w:rsid w:val="00417438"/>
    <w:rsid w:val="00417E59"/>
    <w:rsid w:val="0042035C"/>
    <w:rsid w:val="00422851"/>
    <w:rsid w:val="00423999"/>
    <w:rsid w:val="00423BC0"/>
    <w:rsid w:val="00424A9E"/>
    <w:rsid w:val="0042580A"/>
    <w:rsid w:val="00425A93"/>
    <w:rsid w:val="0043301F"/>
    <w:rsid w:val="00434CAD"/>
    <w:rsid w:val="00435DB1"/>
    <w:rsid w:val="004403E3"/>
    <w:rsid w:val="004432DB"/>
    <w:rsid w:val="00444358"/>
    <w:rsid w:val="00444DAC"/>
    <w:rsid w:val="00451AA5"/>
    <w:rsid w:val="00454268"/>
    <w:rsid w:val="004572AC"/>
    <w:rsid w:val="0045773E"/>
    <w:rsid w:val="00461FCB"/>
    <w:rsid w:val="004623F3"/>
    <w:rsid w:val="00462871"/>
    <w:rsid w:val="004652D8"/>
    <w:rsid w:val="0047012F"/>
    <w:rsid w:val="00470B98"/>
    <w:rsid w:val="00471346"/>
    <w:rsid w:val="004717E4"/>
    <w:rsid w:val="00471FC5"/>
    <w:rsid w:val="00472568"/>
    <w:rsid w:val="00473AB8"/>
    <w:rsid w:val="00475C04"/>
    <w:rsid w:val="00477DB0"/>
    <w:rsid w:val="004804EF"/>
    <w:rsid w:val="00481457"/>
    <w:rsid w:val="00481600"/>
    <w:rsid w:val="004822B3"/>
    <w:rsid w:val="00482EBE"/>
    <w:rsid w:val="0048671D"/>
    <w:rsid w:val="0048717B"/>
    <w:rsid w:val="00487926"/>
    <w:rsid w:val="0049029A"/>
    <w:rsid w:val="00490A40"/>
    <w:rsid w:val="00492EE6"/>
    <w:rsid w:val="0049524F"/>
    <w:rsid w:val="00495638"/>
    <w:rsid w:val="004974F0"/>
    <w:rsid w:val="004A1635"/>
    <w:rsid w:val="004A297D"/>
    <w:rsid w:val="004A3FA8"/>
    <w:rsid w:val="004A4ABE"/>
    <w:rsid w:val="004A61E0"/>
    <w:rsid w:val="004B2FFC"/>
    <w:rsid w:val="004B3F7D"/>
    <w:rsid w:val="004B539B"/>
    <w:rsid w:val="004B5735"/>
    <w:rsid w:val="004B7426"/>
    <w:rsid w:val="004C0F32"/>
    <w:rsid w:val="004C26E9"/>
    <w:rsid w:val="004C274E"/>
    <w:rsid w:val="004C2DE9"/>
    <w:rsid w:val="004C3E8E"/>
    <w:rsid w:val="004C481F"/>
    <w:rsid w:val="004C6D4F"/>
    <w:rsid w:val="004C7801"/>
    <w:rsid w:val="004D0E1E"/>
    <w:rsid w:val="004D1E9F"/>
    <w:rsid w:val="004D37EC"/>
    <w:rsid w:val="004D51EA"/>
    <w:rsid w:val="004D74B5"/>
    <w:rsid w:val="004E0A75"/>
    <w:rsid w:val="004E292C"/>
    <w:rsid w:val="004E34B5"/>
    <w:rsid w:val="004E5042"/>
    <w:rsid w:val="004E724C"/>
    <w:rsid w:val="004F31CB"/>
    <w:rsid w:val="004F4E6B"/>
    <w:rsid w:val="004F529A"/>
    <w:rsid w:val="004F67E2"/>
    <w:rsid w:val="004F6B4B"/>
    <w:rsid w:val="005001E0"/>
    <w:rsid w:val="005013CC"/>
    <w:rsid w:val="005044D5"/>
    <w:rsid w:val="00510743"/>
    <w:rsid w:val="00511DD6"/>
    <w:rsid w:val="0051351C"/>
    <w:rsid w:val="00520DDC"/>
    <w:rsid w:val="00524BEF"/>
    <w:rsid w:val="00524DE3"/>
    <w:rsid w:val="005254DB"/>
    <w:rsid w:val="00526ADA"/>
    <w:rsid w:val="00527CCC"/>
    <w:rsid w:val="005307F9"/>
    <w:rsid w:val="005312E2"/>
    <w:rsid w:val="005322B8"/>
    <w:rsid w:val="00532EE6"/>
    <w:rsid w:val="005335EB"/>
    <w:rsid w:val="0053390C"/>
    <w:rsid w:val="00534671"/>
    <w:rsid w:val="005378E9"/>
    <w:rsid w:val="00537A58"/>
    <w:rsid w:val="0054076F"/>
    <w:rsid w:val="00541D00"/>
    <w:rsid w:val="005428E2"/>
    <w:rsid w:val="005430A6"/>
    <w:rsid w:val="00543A77"/>
    <w:rsid w:val="005458B2"/>
    <w:rsid w:val="00545A4B"/>
    <w:rsid w:val="00550C9C"/>
    <w:rsid w:val="0055237F"/>
    <w:rsid w:val="00552AF8"/>
    <w:rsid w:val="005554B7"/>
    <w:rsid w:val="00557978"/>
    <w:rsid w:val="005624D8"/>
    <w:rsid w:val="005649D5"/>
    <w:rsid w:val="00564BB6"/>
    <w:rsid w:val="00566B12"/>
    <w:rsid w:val="00566C4B"/>
    <w:rsid w:val="0057077E"/>
    <w:rsid w:val="005742B2"/>
    <w:rsid w:val="00575330"/>
    <w:rsid w:val="00575B39"/>
    <w:rsid w:val="00577A85"/>
    <w:rsid w:val="00580CEA"/>
    <w:rsid w:val="005826D5"/>
    <w:rsid w:val="00585882"/>
    <w:rsid w:val="00586043"/>
    <w:rsid w:val="0059001B"/>
    <w:rsid w:val="0059025B"/>
    <w:rsid w:val="00591E09"/>
    <w:rsid w:val="00595442"/>
    <w:rsid w:val="005963F5"/>
    <w:rsid w:val="00597D36"/>
    <w:rsid w:val="005A0D82"/>
    <w:rsid w:val="005A1719"/>
    <w:rsid w:val="005A3381"/>
    <w:rsid w:val="005A4E55"/>
    <w:rsid w:val="005A4EC8"/>
    <w:rsid w:val="005A7653"/>
    <w:rsid w:val="005B017C"/>
    <w:rsid w:val="005B0593"/>
    <w:rsid w:val="005B2568"/>
    <w:rsid w:val="005B27B3"/>
    <w:rsid w:val="005B2D57"/>
    <w:rsid w:val="005B3F7F"/>
    <w:rsid w:val="005C0555"/>
    <w:rsid w:val="005C7314"/>
    <w:rsid w:val="005D1239"/>
    <w:rsid w:val="005D6502"/>
    <w:rsid w:val="005D6AAE"/>
    <w:rsid w:val="005D7FB6"/>
    <w:rsid w:val="005E0BA0"/>
    <w:rsid w:val="005E13FF"/>
    <w:rsid w:val="005E3F76"/>
    <w:rsid w:val="005E6927"/>
    <w:rsid w:val="005F091A"/>
    <w:rsid w:val="005F0CD0"/>
    <w:rsid w:val="005F1720"/>
    <w:rsid w:val="005F18AD"/>
    <w:rsid w:val="005F1F8C"/>
    <w:rsid w:val="005F477D"/>
    <w:rsid w:val="005F54B8"/>
    <w:rsid w:val="005F6C9B"/>
    <w:rsid w:val="005F785D"/>
    <w:rsid w:val="0060076E"/>
    <w:rsid w:val="00601852"/>
    <w:rsid w:val="00601C0E"/>
    <w:rsid w:val="0060380B"/>
    <w:rsid w:val="006042ED"/>
    <w:rsid w:val="00606E9D"/>
    <w:rsid w:val="00611944"/>
    <w:rsid w:val="006128F7"/>
    <w:rsid w:val="00612FE4"/>
    <w:rsid w:val="0061463D"/>
    <w:rsid w:val="00614E05"/>
    <w:rsid w:val="00615E68"/>
    <w:rsid w:val="00620D0F"/>
    <w:rsid w:val="00622519"/>
    <w:rsid w:val="0062311A"/>
    <w:rsid w:val="00626A25"/>
    <w:rsid w:val="00627FA3"/>
    <w:rsid w:val="00630B40"/>
    <w:rsid w:val="00630E5C"/>
    <w:rsid w:val="006312C7"/>
    <w:rsid w:val="00632DEA"/>
    <w:rsid w:val="00635514"/>
    <w:rsid w:val="00636264"/>
    <w:rsid w:val="00636572"/>
    <w:rsid w:val="00642984"/>
    <w:rsid w:val="00643A8A"/>
    <w:rsid w:val="00643D68"/>
    <w:rsid w:val="0064431E"/>
    <w:rsid w:val="00645C04"/>
    <w:rsid w:val="0064608A"/>
    <w:rsid w:val="00650217"/>
    <w:rsid w:val="00650EBF"/>
    <w:rsid w:val="00652B09"/>
    <w:rsid w:val="00654CD8"/>
    <w:rsid w:val="00655448"/>
    <w:rsid w:val="006617CE"/>
    <w:rsid w:val="00662C1D"/>
    <w:rsid w:val="00663C76"/>
    <w:rsid w:val="006649D5"/>
    <w:rsid w:val="00666417"/>
    <w:rsid w:val="00666B3B"/>
    <w:rsid w:val="006719A3"/>
    <w:rsid w:val="00672880"/>
    <w:rsid w:val="00672C46"/>
    <w:rsid w:val="00673255"/>
    <w:rsid w:val="00673E54"/>
    <w:rsid w:val="006748A2"/>
    <w:rsid w:val="00674E8D"/>
    <w:rsid w:val="00676847"/>
    <w:rsid w:val="006811E6"/>
    <w:rsid w:val="00690B21"/>
    <w:rsid w:val="006911BB"/>
    <w:rsid w:val="00692370"/>
    <w:rsid w:val="00693694"/>
    <w:rsid w:val="00694960"/>
    <w:rsid w:val="006A1C08"/>
    <w:rsid w:val="006A1C6C"/>
    <w:rsid w:val="006A1C8F"/>
    <w:rsid w:val="006A3AFE"/>
    <w:rsid w:val="006A541B"/>
    <w:rsid w:val="006A6294"/>
    <w:rsid w:val="006A6EBD"/>
    <w:rsid w:val="006B1F9E"/>
    <w:rsid w:val="006B5485"/>
    <w:rsid w:val="006B56B8"/>
    <w:rsid w:val="006B7BFF"/>
    <w:rsid w:val="006C0BB7"/>
    <w:rsid w:val="006C205C"/>
    <w:rsid w:val="006C6511"/>
    <w:rsid w:val="006C6660"/>
    <w:rsid w:val="006C701D"/>
    <w:rsid w:val="006C738B"/>
    <w:rsid w:val="006D0165"/>
    <w:rsid w:val="006D12C0"/>
    <w:rsid w:val="006D39C1"/>
    <w:rsid w:val="006D51B3"/>
    <w:rsid w:val="006D5B94"/>
    <w:rsid w:val="006E1D74"/>
    <w:rsid w:val="006E797E"/>
    <w:rsid w:val="006F18EF"/>
    <w:rsid w:val="006F263A"/>
    <w:rsid w:val="006F295B"/>
    <w:rsid w:val="006F3F78"/>
    <w:rsid w:val="00700272"/>
    <w:rsid w:val="00704AC6"/>
    <w:rsid w:val="00704FDD"/>
    <w:rsid w:val="00705BDA"/>
    <w:rsid w:val="007066E3"/>
    <w:rsid w:val="007067B7"/>
    <w:rsid w:val="00706CF1"/>
    <w:rsid w:val="007108A8"/>
    <w:rsid w:val="00711570"/>
    <w:rsid w:val="00711C36"/>
    <w:rsid w:val="00713026"/>
    <w:rsid w:val="00714657"/>
    <w:rsid w:val="00714702"/>
    <w:rsid w:val="00716D2C"/>
    <w:rsid w:val="0072017B"/>
    <w:rsid w:val="007310AA"/>
    <w:rsid w:val="007319BC"/>
    <w:rsid w:val="0073279D"/>
    <w:rsid w:val="00733106"/>
    <w:rsid w:val="007338E0"/>
    <w:rsid w:val="007401A4"/>
    <w:rsid w:val="00740AA7"/>
    <w:rsid w:val="00741C78"/>
    <w:rsid w:val="00742558"/>
    <w:rsid w:val="00743107"/>
    <w:rsid w:val="007440B1"/>
    <w:rsid w:val="00744D60"/>
    <w:rsid w:val="00745F4A"/>
    <w:rsid w:val="00750B88"/>
    <w:rsid w:val="007513BB"/>
    <w:rsid w:val="00751F42"/>
    <w:rsid w:val="0075202D"/>
    <w:rsid w:val="007523ED"/>
    <w:rsid w:val="00753359"/>
    <w:rsid w:val="00756E74"/>
    <w:rsid w:val="00765483"/>
    <w:rsid w:val="0077214F"/>
    <w:rsid w:val="00775548"/>
    <w:rsid w:val="007764EE"/>
    <w:rsid w:val="00780000"/>
    <w:rsid w:val="00780659"/>
    <w:rsid w:val="007811C7"/>
    <w:rsid w:val="00781FA7"/>
    <w:rsid w:val="0078349C"/>
    <w:rsid w:val="00784DF0"/>
    <w:rsid w:val="00785D4A"/>
    <w:rsid w:val="007864DC"/>
    <w:rsid w:val="007917CF"/>
    <w:rsid w:val="007928DF"/>
    <w:rsid w:val="007933D1"/>
    <w:rsid w:val="00797E90"/>
    <w:rsid w:val="007A0B5B"/>
    <w:rsid w:val="007A27B0"/>
    <w:rsid w:val="007A4283"/>
    <w:rsid w:val="007A54EF"/>
    <w:rsid w:val="007A5C92"/>
    <w:rsid w:val="007A6D88"/>
    <w:rsid w:val="007A74E8"/>
    <w:rsid w:val="007A78CA"/>
    <w:rsid w:val="007B0224"/>
    <w:rsid w:val="007B0514"/>
    <w:rsid w:val="007B1FC3"/>
    <w:rsid w:val="007B6DC5"/>
    <w:rsid w:val="007C02B5"/>
    <w:rsid w:val="007C132C"/>
    <w:rsid w:val="007C2E45"/>
    <w:rsid w:val="007C3414"/>
    <w:rsid w:val="007C55CA"/>
    <w:rsid w:val="007D1490"/>
    <w:rsid w:val="007D2068"/>
    <w:rsid w:val="007D3223"/>
    <w:rsid w:val="007D45CC"/>
    <w:rsid w:val="007D5056"/>
    <w:rsid w:val="007D692A"/>
    <w:rsid w:val="007E050B"/>
    <w:rsid w:val="007E0E92"/>
    <w:rsid w:val="007E23D8"/>
    <w:rsid w:val="007E7CFD"/>
    <w:rsid w:val="007F09DA"/>
    <w:rsid w:val="007F1E98"/>
    <w:rsid w:val="007F2A07"/>
    <w:rsid w:val="007F4D31"/>
    <w:rsid w:val="008009D0"/>
    <w:rsid w:val="00800D3F"/>
    <w:rsid w:val="0080685D"/>
    <w:rsid w:val="00810887"/>
    <w:rsid w:val="0081100D"/>
    <w:rsid w:val="00812440"/>
    <w:rsid w:val="0081403F"/>
    <w:rsid w:val="00814D1C"/>
    <w:rsid w:val="00814F8C"/>
    <w:rsid w:val="008156FF"/>
    <w:rsid w:val="00817777"/>
    <w:rsid w:val="00817B39"/>
    <w:rsid w:val="00817BBF"/>
    <w:rsid w:val="00817C21"/>
    <w:rsid w:val="00822F93"/>
    <w:rsid w:val="008234DC"/>
    <w:rsid w:val="00824006"/>
    <w:rsid w:val="0082428A"/>
    <w:rsid w:val="0082525E"/>
    <w:rsid w:val="008259E1"/>
    <w:rsid w:val="00827E93"/>
    <w:rsid w:val="008302B4"/>
    <w:rsid w:val="00830F65"/>
    <w:rsid w:val="00832A37"/>
    <w:rsid w:val="00832D5F"/>
    <w:rsid w:val="00833344"/>
    <w:rsid w:val="00835445"/>
    <w:rsid w:val="0084117D"/>
    <w:rsid w:val="00841F11"/>
    <w:rsid w:val="0085017B"/>
    <w:rsid w:val="0085211E"/>
    <w:rsid w:val="00856548"/>
    <w:rsid w:val="0086156E"/>
    <w:rsid w:val="00864190"/>
    <w:rsid w:val="00864CF4"/>
    <w:rsid w:val="00866D12"/>
    <w:rsid w:val="00870CE7"/>
    <w:rsid w:val="00873F28"/>
    <w:rsid w:val="00875D48"/>
    <w:rsid w:val="0087643F"/>
    <w:rsid w:val="008767C7"/>
    <w:rsid w:val="0087684F"/>
    <w:rsid w:val="00877FB7"/>
    <w:rsid w:val="00884E55"/>
    <w:rsid w:val="008870D5"/>
    <w:rsid w:val="00887153"/>
    <w:rsid w:val="0089136D"/>
    <w:rsid w:val="008A1F21"/>
    <w:rsid w:val="008A2D7E"/>
    <w:rsid w:val="008A3029"/>
    <w:rsid w:val="008B0025"/>
    <w:rsid w:val="008B0F3A"/>
    <w:rsid w:val="008B3836"/>
    <w:rsid w:val="008B4B9C"/>
    <w:rsid w:val="008B66D2"/>
    <w:rsid w:val="008C35C0"/>
    <w:rsid w:val="008C58CA"/>
    <w:rsid w:val="008C5D56"/>
    <w:rsid w:val="008D4908"/>
    <w:rsid w:val="008D68F1"/>
    <w:rsid w:val="008E171B"/>
    <w:rsid w:val="008E1C05"/>
    <w:rsid w:val="008E47A0"/>
    <w:rsid w:val="008E5FA0"/>
    <w:rsid w:val="008E61E6"/>
    <w:rsid w:val="008F0FCD"/>
    <w:rsid w:val="008F21F0"/>
    <w:rsid w:val="008F33EB"/>
    <w:rsid w:val="008F5A17"/>
    <w:rsid w:val="008F5F55"/>
    <w:rsid w:val="008F7D46"/>
    <w:rsid w:val="00900594"/>
    <w:rsid w:val="00901B1B"/>
    <w:rsid w:val="00901F71"/>
    <w:rsid w:val="009022E0"/>
    <w:rsid w:val="00902EEE"/>
    <w:rsid w:val="00904940"/>
    <w:rsid w:val="0090702D"/>
    <w:rsid w:val="009126B7"/>
    <w:rsid w:val="00913D5B"/>
    <w:rsid w:val="00921E5E"/>
    <w:rsid w:val="00922A23"/>
    <w:rsid w:val="0092391E"/>
    <w:rsid w:val="00924F96"/>
    <w:rsid w:val="009252DB"/>
    <w:rsid w:val="009302A7"/>
    <w:rsid w:val="009306BA"/>
    <w:rsid w:val="00930D83"/>
    <w:rsid w:val="00931200"/>
    <w:rsid w:val="009312D8"/>
    <w:rsid w:val="00931D22"/>
    <w:rsid w:val="009411CB"/>
    <w:rsid w:val="00944B0A"/>
    <w:rsid w:val="009459E7"/>
    <w:rsid w:val="0094704B"/>
    <w:rsid w:val="00955FF6"/>
    <w:rsid w:val="00956538"/>
    <w:rsid w:val="009568E6"/>
    <w:rsid w:val="00956CED"/>
    <w:rsid w:val="00957627"/>
    <w:rsid w:val="00961B24"/>
    <w:rsid w:val="00962DD5"/>
    <w:rsid w:val="00964F48"/>
    <w:rsid w:val="00965FE8"/>
    <w:rsid w:val="009708CD"/>
    <w:rsid w:val="00970E05"/>
    <w:rsid w:val="009714C0"/>
    <w:rsid w:val="00971654"/>
    <w:rsid w:val="00971C66"/>
    <w:rsid w:val="00972619"/>
    <w:rsid w:val="00973535"/>
    <w:rsid w:val="009751DF"/>
    <w:rsid w:val="009763E2"/>
    <w:rsid w:val="009808D8"/>
    <w:rsid w:val="00981BF2"/>
    <w:rsid w:val="00984227"/>
    <w:rsid w:val="00985E8C"/>
    <w:rsid w:val="00990ADC"/>
    <w:rsid w:val="00990C22"/>
    <w:rsid w:val="00990E56"/>
    <w:rsid w:val="009940F0"/>
    <w:rsid w:val="009948EB"/>
    <w:rsid w:val="0099557C"/>
    <w:rsid w:val="00995A87"/>
    <w:rsid w:val="00996118"/>
    <w:rsid w:val="009A0942"/>
    <w:rsid w:val="009A0D17"/>
    <w:rsid w:val="009A22E4"/>
    <w:rsid w:val="009A7898"/>
    <w:rsid w:val="009B10F7"/>
    <w:rsid w:val="009B2792"/>
    <w:rsid w:val="009B529A"/>
    <w:rsid w:val="009B68F2"/>
    <w:rsid w:val="009B6B74"/>
    <w:rsid w:val="009C0B35"/>
    <w:rsid w:val="009C4192"/>
    <w:rsid w:val="009C7393"/>
    <w:rsid w:val="009C772A"/>
    <w:rsid w:val="009D0595"/>
    <w:rsid w:val="009D286D"/>
    <w:rsid w:val="009D306D"/>
    <w:rsid w:val="009D4298"/>
    <w:rsid w:val="009D562C"/>
    <w:rsid w:val="009D5861"/>
    <w:rsid w:val="009D7789"/>
    <w:rsid w:val="009E27CE"/>
    <w:rsid w:val="009E74F5"/>
    <w:rsid w:val="009F28F7"/>
    <w:rsid w:val="009F291E"/>
    <w:rsid w:val="009F3686"/>
    <w:rsid w:val="009F3CAA"/>
    <w:rsid w:val="009F3D3C"/>
    <w:rsid w:val="009F670F"/>
    <w:rsid w:val="009F7580"/>
    <w:rsid w:val="00A017E3"/>
    <w:rsid w:val="00A01917"/>
    <w:rsid w:val="00A02C85"/>
    <w:rsid w:val="00A07C96"/>
    <w:rsid w:val="00A12048"/>
    <w:rsid w:val="00A14013"/>
    <w:rsid w:val="00A1521B"/>
    <w:rsid w:val="00A1667F"/>
    <w:rsid w:val="00A16E91"/>
    <w:rsid w:val="00A36459"/>
    <w:rsid w:val="00A364E7"/>
    <w:rsid w:val="00A36FFE"/>
    <w:rsid w:val="00A41E18"/>
    <w:rsid w:val="00A43360"/>
    <w:rsid w:val="00A451A1"/>
    <w:rsid w:val="00A47D47"/>
    <w:rsid w:val="00A527ED"/>
    <w:rsid w:val="00A52C86"/>
    <w:rsid w:val="00A52F06"/>
    <w:rsid w:val="00A54C34"/>
    <w:rsid w:val="00A5648D"/>
    <w:rsid w:val="00A577E3"/>
    <w:rsid w:val="00A57DCF"/>
    <w:rsid w:val="00A57F37"/>
    <w:rsid w:val="00A6219D"/>
    <w:rsid w:val="00A651F4"/>
    <w:rsid w:val="00A667F1"/>
    <w:rsid w:val="00A67EC0"/>
    <w:rsid w:val="00A7054F"/>
    <w:rsid w:val="00A70929"/>
    <w:rsid w:val="00A73909"/>
    <w:rsid w:val="00A7463F"/>
    <w:rsid w:val="00A74E98"/>
    <w:rsid w:val="00A76F06"/>
    <w:rsid w:val="00A80016"/>
    <w:rsid w:val="00A80247"/>
    <w:rsid w:val="00A80376"/>
    <w:rsid w:val="00A8089A"/>
    <w:rsid w:val="00A81C3C"/>
    <w:rsid w:val="00A8393A"/>
    <w:rsid w:val="00A8466C"/>
    <w:rsid w:val="00A86343"/>
    <w:rsid w:val="00A92929"/>
    <w:rsid w:val="00A9294D"/>
    <w:rsid w:val="00A92AE4"/>
    <w:rsid w:val="00A940D5"/>
    <w:rsid w:val="00AA669F"/>
    <w:rsid w:val="00AB2042"/>
    <w:rsid w:val="00AB4045"/>
    <w:rsid w:val="00AB4CCC"/>
    <w:rsid w:val="00AB79C6"/>
    <w:rsid w:val="00AC1FDC"/>
    <w:rsid w:val="00AC54F8"/>
    <w:rsid w:val="00AE0C9A"/>
    <w:rsid w:val="00AE15A6"/>
    <w:rsid w:val="00AE2115"/>
    <w:rsid w:val="00AE37FB"/>
    <w:rsid w:val="00AE5C68"/>
    <w:rsid w:val="00AE66E0"/>
    <w:rsid w:val="00AE7FF8"/>
    <w:rsid w:val="00AF0954"/>
    <w:rsid w:val="00AF1ED4"/>
    <w:rsid w:val="00AF226A"/>
    <w:rsid w:val="00AF2897"/>
    <w:rsid w:val="00AF5C90"/>
    <w:rsid w:val="00B003D4"/>
    <w:rsid w:val="00B0186A"/>
    <w:rsid w:val="00B028FC"/>
    <w:rsid w:val="00B03933"/>
    <w:rsid w:val="00B03E8E"/>
    <w:rsid w:val="00B0430A"/>
    <w:rsid w:val="00B0554F"/>
    <w:rsid w:val="00B06009"/>
    <w:rsid w:val="00B101CE"/>
    <w:rsid w:val="00B11194"/>
    <w:rsid w:val="00B1290F"/>
    <w:rsid w:val="00B13053"/>
    <w:rsid w:val="00B150BF"/>
    <w:rsid w:val="00B163D7"/>
    <w:rsid w:val="00B16B5F"/>
    <w:rsid w:val="00B22902"/>
    <w:rsid w:val="00B24584"/>
    <w:rsid w:val="00B24F46"/>
    <w:rsid w:val="00B30C43"/>
    <w:rsid w:val="00B32CF7"/>
    <w:rsid w:val="00B34922"/>
    <w:rsid w:val="00B34AB3"/>
    <w:rsid w:val="00B35098"/>
    <w:rsid w:val="00B41EEE"/>
    <w:rsid w:val="00B4293C"/>
    <w:rsid w:val="00B44807"/>
    <w:rsid w:val="00B500F6"/>
    <w:rsid w:val="00B51344"/>
    <w:rsid w:val="00B521D7"/>
    <w:rsid w:val="00B523F8"/>
    <w:rsid w:val="00B559A9"/>
    <w:rsid w:val="00B55C08"/>
    <w:rsid w:val="00B5791E"/>
    <w:rsid w:val="00B659FC"/>
    <w:rsid w:val="00B70617"/>
    <w:rsid w:val="00B72112"/>
    <w:rsid w:val="00B77774"/>
    <w:rsid w:val="00B82B94"/>
    <w:rsid w:val="00B843C7"/>
    <w:rsid w:val="00B855AC"/>
    <w:rsid w:val="00B857AC"/>
    <w:rsid w:val="00B85FD1"/>
    <w:rsid w:val="00B86B79"/>
    <w:rsid w:val="00B932A8"/>
    <w:rsid w:val="00B951DE"/>
    <w:rsid w:val="00B95E04"/>
    <w:rsid w:val="00BA1AA6"/>
    <w:rsid w:val="00BA25D2"/>
    <w:rsid w:val="00BA4E9F"/>
    <w:rsid w:val="00BA5309"/>
    <w:rsid w:val="00BA5639"/>
    <w:rsid w:val="00BA6AFD"/>
    <w:rsid w:val="00BB0319"/>
    <w:rsid w:val="00BB03EC"/>
    <w:rsid w:val="00BB1F48"/>
    <w:rsid w:val="00BB3113"/>
    <w:rsid w:val="00BB45E1"/>
    <w:rsid w:val="00BB4DD7"/>
    <w:rsid w:val="00BB6AFC"/>
    <w:rsid w:val="00BC1E7D"/>
    <w:rsid w:val="00BC2499"/>
    <w:rsid w:val="00BC5717"/>
    <w:rsid w:val="00BC67EC"/>
    <w:rsid w:val="00BC759C"/>
    <w:rsid w:val="00BC7EA8"/>
    <w:rsid w:val="00BD1850"/>
    <w:rsid w:val="00BD21C7"/>
    <w:rsid w:val="00BD2DF8"/>
    <w:rsid w:val="00BD3AF8"/>
    <w:rsid w:val="00BD48A4"/>
    <w:rsid w:val="00BE2279"/>
    <w:rsid w:val="00BE2C69"/>
    <w:rsid w:val="00BE3469"/>
    <w:rsid w:val="00BE69E5"/>
    <w:rsid w:val="00BF2762"/>
    <w:rsid w:val="00BF446F"/>
    <w:rsid w:val="00BF4B27"/>
    <w:rsid w:val="00C03F92"/>
    <w:rsid w:val="00C061A8"/>
    <w:rsid w:val="00C11927"/>
    <w:rsid w:val="00C12F63"/>
    <w:rsid w:val="00C15ECA"/>
    <w:rsid w:val="00C17376"/>
    <w:rsid w:val="00C2031A"/>
    <w:rsid w:val="00C213AE"/>
    <w:rsid w:val="00C226D8"/>
    <w:rsid w:val="00C232B6"/>
    <w:rsid w:val="00C23438"/>
    <w:rsid w:val="00C279C3"/>
    <w:rsid w:val="00C363E0"/>
    <w:rsid w:val="00C365B7"/>
    <w:rsid w:val="00C36CCB"/>
    <w:rsid w:val="00C40435"/>
    <w:rsid w:val="00C42F13"/>
    <w:rsid w:val="00C430E3"/>
    <w:rsid w:val="00C4330F"/>
    <w:rsid w:val="00C44035"/>
    <w:rsid w:val="00C441A0"/>
    <w:rsid w:val="00C45E4C"/>
    <w:rsid w:val="00C461AA"/>
    <w:rsid w:val="00C54753"/>
    <w:rsid w:val="00C55761"/>
    <w:rsid w:val="00C6003E"/>
    <w:rsid w:val="00C62F2A"/>
    <w:rsid w:val="00C6505A"/>
    <w:rsid w:val="00C66D5C"/>
    <w:rsid w:val="00C67DC3"/>
    <w:rsid w:val="00C7065C"/>
    <w:rsid w:val="00C706C7"/>
    <w:rsid w:val="00C71E23"/>
    <w:rsid w:val="00C7428E"/>
    <w:rsid w:val="00C7573A"/>
    <w:rsid w:val="00C775C2"/>
    <w:rsid w:val="00C778F8"/>
    <w:rsid w:val="00C8100C"/>
    <w:rsid w:val="00C81152"/>
    <w:rsid w:val="00C812FB"/>
    <w:rsid w:val="00C830CD"/>
    <w:rsid w:val="00C84B34"/>
    <w:rsid w:val="00C8599A"/>
    <w:rsid w:val="00C85B56"/>
    <w:rsid w:val="00C874E2"/>
    <w:rsid w:val="00C87700"/>
    <w:rsid w:val="00C87F8E"/>
    <w:rsid w:val="00C90465"/>
    <w:rsid w:val="00C909AF"/>
    <w:rsid w:val="00C932B4"/>
    <w:rsid w:val="00C94167"/>
    <w:rsid w:val="00C96C46"/>
    <w:rsid w:val="00C97218"/>
    <w:rsid w:val="00CA0862"/>
    <w:rsid w:val="00CA2694"/>
    <w:rsid w:val="00CA26D7"/>
    <w:rsid w:val="00CA6755"/>
    <w:rsid w:val="00CB1EB1"/>
    <w:rsid w:val="00CB2BCD"/>
    <w:rsid w:val="00CB4735"/>
    <w:rsid w:val="00CB636C"/>
    <w:rsid w:val="00CB7E07"/>
    <w:rsid w:val="00CC017F"/>
    <w:rsid w:val="00CC0BDC"/>
    <w:rsid w:val="00CC42B7"/>
    <w:rsid w:val="00CC4E3F"/>
    <w:rsid w:val="00CD02DD"/>
    <w:rsid w:val="00CD0DF5"/>
    <w:rsid w:val="00CD25EB"/>
    <w:rsid w:val="00CD2659"/>
    <w:rsid w:val="00CD6AB6"/>
    <w:rsid w:val="00CD762C"/>
    <w:rsid w:val="00CE1AB3"/>
    <w:rsid w:val="00CE2921"/>
    <w:rsid w:val="00CE29D7"/>
    <w:rsid w:val="00CE3D09"/>
    <w:rsid w:val="00CE53D5"/>
    <w:rsid w:val="00CE624D"/>
    <w:rsid w:val="00CF0A46"/>
    <w:rsid w:val="00CF0BB5"/>
    <w:rsid w:val="00CF1D27"/>
    <w:rsid w:val="00CF3701"/>
    <w:rsid w:val="00CF77C8"/>
    <w:rsid w:val="00D00B43"/>
    <w:rsid w:val="00D01525"/>
    <w:rsid w:val="00D019A0"/>
    <w:rsid w:val="00D02E8E"/>
    <w:rsid w:val="00D04E14"/>
    <w:rsid w:val="00D074E4"/>
    <w:rsid w:val="00D11967"/>
    <w:rsid w:val="00D20C90"/>
    <w:rsid w:val="00D22586"/>
    <w:rsid w:val="00D25B25"/>
    <w:rsid w:val="00D32737"/>
    <w:rsid w:val="00D35C1A"/>
    <w:rsid w:val="00D35DF9"/>
    <w:rsid w:val="00D40200"/>
    <w:rsid w:val="00D411B3"/>
    <w:rsid w:val="00D42CC0"/>
    <w:rsid w:val="00D42D74"/>
    <w:rsid w:val="00D43089"/>
    <w:rsid w:val="00D4444E"/>
    <w:rsid w:val="00D44B44"/>
    <w:rsid w:val="00D45CA3"/>
    <w:rsid w:val="00D460F7"/>
    <w:rsid w:val="00D47DE5"/>
    <w:rsid w:val="00D47FEC"/>
    <w:rsid w:val="00D52A4E"/>
    <w:rsid w:val="00D6210F"/>
    <w:rsid w:val="00D64C99"/>
    <w:rsid w:val="00D67A11"/>
    <w:rsid w:val="00D7125C"/>
    <w:rsid w:val="00D728D0"/>
    <w:rsid w:val="00D74DE3"/>
    <w:rsid w:val="00D769FD"/>
    <w:rsid w:val="00D81045"/>
    <w:rsid w:val="00D81621"/>
    <w:rsid w:val="00D8302C"/>
    <w:rsid w:val="00D835F1"/>
    <w:rsid w:val="00D83842"/>
    <w:rsid w:val="00D9043C"/>
    <w:rsid w:val="00D908FB"/>
    <w:rsid w:val="00D93247"/>
    <w:rsid w:val="00D937C9"/>
    <w:rsid w:val="00D93CC5"/>
    <w:rsid w:val="00DA33E6"/>
    <w:rsid w:val="00DA5C41"/>
    <w:rsid w:val="00DB05AB"/>
    <w:rsid w:val="00DB0729"/>
    <w:rsid w:val="00DB08E0"/>
    <w:rsid w:val="00DB1302"/>
    <w:rsid w:val="00DB1636"/>
    <w:rsid w:val="00DB2709"/>
    <w:rsid w:val="00DB3958"/>
    <w:rsid w:val="00DB44CA"/>
    <w:rsid w:val="00DB44F4"/>
    <w:rsid w:val="00DB4A5B"/>
    <w:rsid w:val="00DB6412"/>
    <w:rsid w:val="00DB6A20"/>
    <w:rsid w:val="00DB6F98"/>
    <w:rsid w:val="00DB76DD"/>
    <w:rsid w:val="00DB77FF"/>
    <w:rsid w:val="00DC199C"/>
    <w:rsid w:val="00DC3792"/>
    <w:rsid w:val="00DC564C"/>
    <w:rsid w:val="00DC6464"/>
    <w:rsid w:val="00DC66BB"/>
    <w:rsid w:val="00DC7207"/>
    <w:rsid w:val="00DC72D5"/>
    <w:rsid w:val="00DD1F05"/>
    <w:rsid w:val="00DD2D43"/>
    <w:rsid w:val="00DD3A44"/>
    <w:rsid w:val="00DD53FC"/>
    <w:rsid w:val="00DE3BEA"/>
    <w:rsid w:val="00DE54E9"/>
    <w:rsid w:val="00DE6CE5"/>
    <w:rsid w:val="00DE7CE7"/>
    <w:rsid w:val="00DF19D4"/>
    <w:rsid w:val="00DF3F15"/>
    <w:rsid w:val="00DF4F08"/>
    <w:rsid w:val="00DF679D"/>
    <w:rsid w:val="00DF6927"/>
    <w:rsid w:val="00E01E53"/>
    <w:rsid w:val="00E02286"/>
    <w:rsid w:val="00E03DAC"/>
    <w:rsid w:val="00E10291"/>
    <w:rsid w:val="00E11C04"/>
    <w:rsid w:val="00E144EE"/>
    <w:rsid w:val="00E156CC"/>
    <w:rsid w:val="00E159C5"/>
    <w:rsid w:val="00E17424"/>
    <w:rsid w:val="00E20824"/>
    <w:rsid w:val="00E223AB"/>
    <w:rsid w:val="00E2448A"/>
    <w:rsid w:val="00E245BD"/>
    <w:rsid w:val="00E26944"/>
    <w:rsid w:val="00E30874"/>
    <w:rsid w:val="00E322F0"/>
    <w:rsid w:val="00E37C2C"/>
    <w:rsid w:val="00E42E8A"/>
    <w:rsid w:val="00E43319"/>
    <w:rsid w:val="00E43398"/>
    <w:rsid w:val="00E4372D"/>
    <w:rsid w:val="00E457F8"/>
    <w:rsid w:val="00E45FAC"/>
    <w:rsid w:val="00E472E7"/>
    <w:rsid w:val="00E51CE5"/>
    <w:rsid w:val="00E54DD5"/>
    <w:rsid w:val="00E6130C"/>
    <w:rsid w:val="00E62D52"/>
    <w:rsid w:val="00E6494E"/>
    <w:rsid w:val="00E64D67"/>
    <w:rsid w:val="00E65989"/>
    <w:rsid w:val="00E65CC8"/>
    <w:rsid w:val="00E65E71"/>
    <w:rsid w:val="00E66F5E"/>
    <w:rsid w:val="00E71868"/>
    <w:rsid w:val="00E741F9"/>
    <w:rsid w:val="00E8055F"/>
    <w:rsid w:val="00E81729"/>
    <w:rsid w:val="00E81E86"/>
    <w:rsid w:val="00E83357"/>
    <w:rsid w:val="00E839AD"/>
    <w:rsid w:val="00E86678"/>
    <w:rsid w:val="00E86813"/>
    <w:rsid w:val="00E87D2D"/>
    <w:rsid w:val="00E906D3"/>
    <w:rsid w:val="00E93FB7"/>
    <w:rsid w:val="00E96D23"/>
    <w:rsid w:val="00E97065"/>
    <w:rsid w:val="00EA116F"/>
    <w:rsid w:val="00EA1536"/>
    <w:rsid w:val="00EA276D"/>
    <w:rsid w:val="00EA2B1E"/>
    <w:rsid w:val="00EA339C"/>
    <w:rsid w:val="00EA3F15"/>
    <w:rsid w:val="00EA46D6"/>
    <w:rsid w:val="00EA61FD"/>
    <w:rsid w:val="00EA61FF"/>
    <w:rsid w:val="00EA7EFB"/>
    <w:rsid w:val="00EB168F"/>
    <w:rsid w:val="00EB1A09"/>
    <w:rsid w:val="00EB225F"/>
    <w:rsid w:val="00EB3839"/>
    <w:rsid w:val="00EB3AE7"/>
    <w:rsid w:val="00EB5529"/>
    <w:rsid w:val="00EB5EA4"/>
    <w:rsid w:val="00EB6ECB"/>
    <w:rsid w:val="00EB7E89"/>
    <w:rsid w:val="00EC2E02"/>
    <w:rsid w:val="00EC4A1F"/>
    <w:rsid w:val="00EC4D50"/>
    <w:rsid w:val="00ED0442"/>
    <w:rsid w:val="00ED0534"/>
    <w:rsid w:val="00ED0625"/>
    <w:rsid w:val="00ED1B0E"/>
    <w:rsid w:val="00ED30BF"/>
    <w:rsid w:val="00ED5479"/>
    <w:rsid w:val="00EE0DBB"/>
    <w:rsid w:val="00EE1EAF"/>
    <w:rsid w:val="00EE3A9C"/>
    <w:rsid w:val="00EF37AF"/>
    <w:rsid w:val="00EF67BA"/>
    <w:rsid w:val="00EF70B2"/>
    <w:rsid w:val="00EF78C5"/>
    <w:rsid w:val="00EF7900"/>
    <w:rsid w:val="00F003AE"/>
    <w:rsid w:val="00F03B00"/>
    <w:rsid w:val="00F044C2"/>
    <w:rsid w:val="00F05297"/>
    <w:rsid w:val="00F05653"/>
    <w:rsid w:val="00F07E57"/>
    <w:rsid w:val="00F10B77"/>
    <w:rsid w:val="00F17D27"/>
    <w:rsid w:val="00F201AA"/>
    <w:rsid w:val="00F201E4"/>
    <w:rsid w:val="00F2060C"/>
    <w:rsid w:val="00F22AE5"/>
    <w:rsid w:val="00F262D8"/>
    <w:rsid w:val="00F26AE5"/>
    <w:rsid w:val="00F305D0"/>
    <w:rsid w:val="00F32153"/>
    <w:rsid w:val="00F33124"/>
    <w:rsid w:val="00F33BC6"/>
    <w:rsid w:val="00F341D3"/>
    <w:rsid w:val="00F342BF"/>
    <w:rsid w:val="00F366C0"/>
    <w:rsid w:val="00F372BC"/>
    <w:rsid w:val="00F43581"/>
    <w:rsid w:val="00F4389C"/>
    <w:rsid w:val="00F43AD1"/>
    <w:rsid w:val="00F4498A"/>
    <w:rsid w:val="00F46E62"/>
    <w:rsid w:val="00F50458"/>
    <w:rsid w:val="00F532B0"/>
    <w:rsid w:val="00F53B44"/>
    <w:rsid w:val="00F57527"/>
    <w:rsid w:val="00F605D6"/>
    <w:rsid w:val="00F63B25"/>
    <w:rsid w:val="00F65006"/>
    <w:rsid w:val="00F660FE"/>
    <w:rsid w:val="00F66413"/>
    <w:rsid w:val="00F67FBD"/>
    <w:rsid w:val="00F72404"/>
    <w:rsid w:val="00F73858"/>
    <w:rsid w:val="00F74931"/>
    <w:rsid w:val="00F74CBA"/>
    <w:rsid w:val="00F77C0D"/>
    <w:rsid w:val="00F80CAE"/>
    <w:rsid w:val="00F80D9E"/>
    <w:rsid w:val="00F84676"/>
    <w:rsid w:val="00F85E32"/>
    <w:rsid w:val="00F875B6"/>
    <w:rsid w:val="00F87D8C"/>
    <w:rsid w:val="00F91C5E"/>
    <w:rsid w:val="00F9247A"/>
    <w:rsid w:val="00F93C2F"/>
    <w:rsid w:val="00F94D64"/>
    <w:rsid w:val="00FA0B47"/>
    <w:rsid w:val="00FA0B65"/>
    <w:rsid w:val="00FA0BBE"/>
    <w:rsid w:val="00FA28E3"/>
    <w:rsid w:val="00FA3E7F"/>
    <w:rsid w:val="00FA4982"/>
    <w:rsid w:val="00FA5388"/>
    <w:rsid w:val="00FA584F"/>
    <w:rsid w:val="00FA6433"/>
    <w:rsid w:val="00FA685B"/>
    <w:rsid w:val="00FB0474"/>
    <w:rsid w:val="00FB1629"/>
    <w:rsid w:val="00FB3BA6"/>
    <w:rsid w:val="00FB59C7"/>
    <w:rsid w:val="00FB5D23"/>
    <w:rsid w:val="00FB6039"/>
    <w:rsid w:val="00FB772C"/>
    <w:rsid w:val="00FC0038"/>
    <w:rsid w:val="00FC1686"/>
    <w:rsid w:val="00FC17D0"/>
    <w:rsid w:val="00FC5B72"/>
    <w:rsid w:val="00FC5EFD"/>
    <w:rsid w:val="00FD1205"/>
    <w:rsid w:val="00FD4ECB"/>
    <w:rsid w:val="00FD50A5"/>
    <w:rsid w:val="00FD529A"/>
    <w:rsid w:val="00FD5FA1"/>
    <w:rsid w:val="00FD6B19"/>
    <w:rsid w:val="00FD72E2"/>
    <w:rsid w:val="00FE23EE"/>
    <w:rsid w:val="00FE2B48"/>
    <w:rsid w:val="00FE2E14"/>
    <w:rsid w:val="00FE2F0A"/>
    <w:rsid w:val="00FE3022"/>
    <w:rsid w:val="00FE3A73"/>
    <w:rsid w:val="00FE3CCE"/>
    <w:rsid w:val="00FE4268"/>
    <w:rsid w:val="00FE5D5D"/>
    <w:rsid w:val="00FE612F"/>
    <w:rsid w:val="00FE6E17"/>
    <w:rsid w:val="00FF10D1"/>
    <w:rsid w:val="00FF2B07"/>
    <w:rsid w:val="00FF42EE"/>
    <w:rsid w:val="00FF4BAD"/>
    <w:rsid w:val="00FF625F"/>
    <w:rsid w:val="00FF7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BC6"/>
  <w15:chartTrackingRefBased/>
  <w15:docId w15:val="{BAAD4BF3-F718-4C30-8367-2A5BB09B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1D3"/>
    <w:pPr>
      <w:ind w:firstLine="720"/>
    </w:pPr>
    <w:rPr>
      <w:rFonts w:ascii="Garamond" w:eastAsia="Times New Roman" w:hAnsi="Garamond"/>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341D3"/>
    <w:rPr>
      <w:rFonts w:ascii="Courier New" w:hAnsi="Courier New"/>
      <w:sz w:val="20"/>
    </w:rPr>
  </w:style>
  <w:style w:type="character" w:customStyle="1" w:styleId="PlainTextChar">
    <w:name w:val="Plain Text Char"/>
    <w:link w:val="PlainText"/>
    <w:rsid w:val="00F341D3"/>
    <w:rPr>
      <w:rFonts w:ascii="Courier New" w:eastAsia="Times New Roman" w:hAnsi="Courier New" w:cs="Times New Roman"/>
      <w:sz w:val="20"/>
      <w:szCs w:val="20"/>
      <w:lang w:val="ro-RO"/>
    </w:rPr>
  </w:style>
  <w:style w:type="character" w:styleId="Hyperlink">
    <w:name w:val="Hyperlink"/>
    <w:uiPriority w:val="99"/>
    <w:unhideWhenUsed/>
    <w:rsid w:val="00F341D3"/>
    <w:rPr>
      <w:color w:val="0000FF"/>
      <w:u w:val="single"/>
    </w:rPr>
  </w:style>
  <w:style w:type="paragraph" w:styleId="BalloonText">
    <w:name w:val="Balloon Text"/>
    <w:basedOn w:val="Normal"/>
    <w:link w:val="BalloonTextChar"/>
    <w:uiPriority w:val="99"/>
    <w:semiHidden/>
    <w:unhideWhenUsed/>
    <w:rsid w:val="00F341D3"/>
    <w:rPr>
      <w:rFonts w:ascii="Tahoma" w:hAnsi="Tahoma" w:cs="Tahoma"/>
      <w:sz w:val="16"/>
      <w:szCs w:val="16"/>
    </w:rPr>
  </w:style>
  <w:style w:type="character" w:customStyle="1" w:styleId="BalloonTextChar">
    <w:name w:val="Balloon Text Char"/>
    <w:link w:val="BalloonText"/>
    <w:uiPriority w:val="99"/>
    <w:semiHidden/>
    <w:rsid w:val="00F341D3"/>
    <w:rPr>
      <w:rFonts w:ascii="Tahoma" w:eastAsia="Times New Roman" w:hAnsi="Tahoma" w:cs="Tahoma"/>
      <w:sz w:val="16"/>
      <w:szCs w:val="16"/>
      <w:lang w:val="ro-RO"/>
    </w:rPr>
  </w:style>
  <w:style w:type="character" w:customStyle="1" w:styleId="paragraf1">
    <w:name w:val="paragraf1"/>
    <w:rsid w:val="00F341D3"/>
    <w:rPr>
      <w:shd w:val="clear" w:color="auto" w:fill="auto"/>
    </w:rPr>
  </w:style>
  <w:style w:type="character" w:customStyle="1" w:styleId="punct1">
    <w:name w:val="punct1"/>
    <w:rsid w:val="00F341D3"/>
    <w:rPr>
      <w:b/>
      <w:bCs/>
      <w:color w:val="000000"/>
    </w:rPr>
  </w:style>
  <w:style w:type="character" w:customStyle="1" w:styleId="litera1">
    <w:name w:val="litera1"/>
    <w:rsid w:val="00F341D3"/>
    <w:rPr>
      <w:b/>
      <w:bCs/>
      <w:color w:val="000000"/>
    </w:rPr>
  </w:style>
  <w:style w:type="character" w:customStyle="1" w:styleId="alineat1">
    <w:name w:val="alineat1"/>
    <w:rsid w:val="00F341D3"/>
    <w:rPr>
      <w:b/>
      <w:bCs/>
      <w:color w:val="000000"/>
    </w:rPr>
  </w:style>
  <w:style w:type="character" w:customStyle="1" w:styleId="tabel1">
    <w:name w:val="tabel1"/>
    <w:rsid w:val="00F341D3"/>
    <w:rPr>
      <w:rFonts w:ascii="Courier New" w:hAnsi="Courier New" w:cs="Courier New" w:hint="default"/>
      <w:color w:val="000000"/>
      <w:sz w:val="20"/>
      <w:szCs w:val="20"/>
      <w:shd w:val="clear" w:color="auto" w:fill="auto"/>
    </w:rPr>
  </w:style>
  <w:style w:type="paragraph" w:customStyle="1" w:styleId="DefaultText2">
    <w:name w:val="Default Text:2"/>
    <w:basedOn w:val="Normal"/>
    <w:rsid w:val="00F341D3"/>
    <w:pPr>
      <w:ind w:firstLine="0"/>
    </w:pPr>
    <w:rPr>
      <w:rFonts w:ascii="Times New Roman" w:hAnsi="Times New Roman"/>
      <w:noProof/>
      <w:sz w:val="24"/>
      <w:lang w:val="en-US"/>
    </w:rPr>
  </w:style>
  <w:style w:type="paragraph" w:customStyle="1" w:styleId="DefaultText">
    <w:name w:val="Default Text"/>
    <w:basedOn w:val="Normal"/>
    <w:rsid w:val="00F341D3"/>
    <w:pPr>
      <w:ind w:firstLine="0"/>
    </w:pPr>
    <w:rPr>
      <w:rFonts w:ascii="Times New Roman" w:hAnsi="Times New Roman"/>
      <w:noProof/>
      <w:sz w:val="24"/>
      <w:lang w:val="en-US"/>
    </w:rPr>
  </w:style>
  <w:style w:type="paragraph" w:styleId="ListParagraph">
    <w:name w:val="List Paragraph"/>
    <w:basedOn w:val="Normal"/>
    <w:uiPriority w:val="34"/>
    <w:qFormat/>
    <w:rsid w:val="00D93247"/>
    <w:pPr>
      <w:ind w:left="720"/>
      <w:contextualSpacing/>
    </w:pPr>
  </w:style>
  <w:style w:type="paragraph" w:styleId="Header">
    <w:name w:val="header"/>
    <w:basedOn w:val="Normal"/>
    <w:link w:val="HeaderChar"/>
    <w:uiPriority w:val="99"/>
    <w:unhideWhenUsed/>
    <w:rsid w:val="00263D06"/>
    <w:pPr>
      <w:tabs>
        <w:tab w:val="center" w:pos="4680"/>
        <w:tab w:val="right" w:pos="9360"/>
      </w:tabs>
    </w:pPr>
  </w:style>
  <w:style w:type="character" w:customStyle="1" w:styleId="HeaderChar">
    <w:name w:val="Header Char"/>
    <w:link w:val="Header"/>
    <w:uiPriority w:val="99"/>
    <w:rsid w:val="00263D06"/>
    <w:rPr>
      <w:rFonts w:ascii="Garamond" w:eastAsia="Times New Roman" w:hAnsi="Garamond" w:cs="Times New Roman"/>
      <w:sz w:val="28"/>
      <w:szCs w:val="20"/>
      <w:lang w:val="ro-RO"/>
    </w:rPr>
  </w:style>
  <w:style w:type="paragraph" w:styleId="Footer">
    <w:name w:val="footer"/>
    <w:basedOn w:val="Normal"/>
    <w:link w:val="FooterChar"/>
    <w:uiPriority w:val="99"/>
    <w:unhideWhenUsed/>
    <w:rsid w:val="00263D06"/>
    <w:pPr>
      <w:tabs>
        <w:tab w:val="center" w:pos="4680"/>
        <w:tab w:val="right" w:pos="9360"/>
      </w:tabs>
    </w:pPr>
  </w:style>
  <w:style w:type="character" w:customStyle="1" w:styleId="FooterChar">
    <w:name w:val="Footer Char"/>
    <w:link w:val="Footer"/>
    <w:uiPriority w:val="99"/>
    <w:rsid w:val="00263D06"/>
    <w:rPr>
      <w:rFonts w:ascii="Garamond" w:eastAsia="Times New Roman" w:hAnsi="Garamond" w:cs="Times New Roman"/>
      <w:sz w:val="28"/>
      <w:szCs w:val="20"/>
      <w:lang w:val="ro-RO"/>
    </w:rPr>
  </w:style>
  <w:style w:type="table" w:styleId="TableGrid">
    <w:name w:val="Table Grid"/>
    <w:basedOn w:val="TableNormal"/>
    <w:uiPriority w:val="59"/>
    <w:rsid w:val="001C5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07F9"/>
    <w:pPr>
      <w:spacing w:before="100" w:beforeAutospacing="1" w:after="100" w:afterAutospacing="1"/>
      <w:ind w:firstLine="0"/>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403943">
      <w:bodyDiv w:val="1"/>
      <w:marLeft w:val="0"/>
      <w:marRight w:val="0"/>
      <w:marTop w:val="0"/>
      <w:marBottom w:val="0"/>
      <w:divBdr>
        <w:top w:val="none" w:sz="0" w:space="0" w:color="auto"/>
        <w:left w:val="none" w:sz="0" w:space="0" w:color="auto"/>
        <w:bottom w:val="none" w:sz="0" w:space="0" w:color="auto"/>
        <w:right w:val="none" w:sz="0" w:space="0" w:color="auto"/>
      </w:divBdr>
    </w:div>
    <w:div w:id="72503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A259C-D115-4182-B92D-45BA3D5C0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7</Pages>
  <Words>2865</Words>
  <Characters>16336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19163</CharactersWithSpaces>
  <SharedDoc>false</SharedDoc>
  <HLinks>
    <vt:vector size="30" baseType="variant">
      <vt:variant>
        <vt:i4>2621534</vt:i4>
      </vt:variant>
      <vt:variant>
        <vt:i4>12</vt:i4>
      </vt:variant>
      <vt:variant>
        <vt:i4>0</vt:i4>
      </vt:variant>
      <vt:variant>
        <vt:i4>5</vt:i4>
      </vt:variant>
      <vt:variant>
        <vt:lpwstr>mailto:office.handelsgruppe@gmail.com</vt:lpwstr>
      </vt:variant>
      <vt:variant>
        <vt:lpwstr/>
      </vt:variant>
      <vt:variant>
        <vt:i4>3866649</vt:i4>
      </vt:variant>
      <vt:variant>
        <vt:i4>9</vt:i4>
      </vt:variant>
      <vt:variant>
        <vt:i4>0</vt:i4>
      </vt:variant>
      <vt:variant>
        <vt:i4>5</vt:i4>
      </vt:variant>
      <vt:variant>
        <vt:lpwstr>mailto:office@dgaspcbv.ro</vt:lpwstr>
      </vt:variant>
      <vt:variant>
        <vt:lpwstr/>
      </vt:variant>
      <vt:variant>
        <vt:i4>3866649</vt:i4>
      </vt:variant>
      <vt:variant>
        <vt:i4>6</vt:i4>
      </vt:variant>
      <vt:variant>
        <vt:i4>0</vt:i4>
      </vt:variant>
      <vt:variant>
        <vt:i4>5</vt:i4>
      </vt:variant>
      <vt:variant>
        <vt:lpwstr>mailto:office@dgaspcbv.ro</vt:lpwstr>
      </vt:variant>
      <vt:variant>
        <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Razvan Marmandiu</cp:lastModifiedBy>
  <cp:revision>93</cp:revision>
  <cp:lastPrinted>2023-05-29T11:20:00Z</cp:lastPrinted>
  <dcterms:created xsi:type="dcterms:W3CDTF">2022-07-11T06:08:00Z</dcterms:created>
  <dcterms:modified xsi:type="dcterms:W3CDTF">2026-06-08T11:47:00Z</dcterms:modified>
</cp:coreProperties>
</file>